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A56" w:rsidRDefault="00B22A56" w:rsidP="008F5129">
      <w:pPr>
        <w:pStyle w:val="STMnormaali"/>
        <w:jc w:val="both"/>
        <w:rPr>
          <w:rStyle w:val="Sivunumero"/>
          <w:rFonts w:eastAsiaTheme="majorEastAsia"/>
          <w:lang w:eastAsia="fi-FI"/>
        </w:rPr>
      </w:pPr>
    </w:p>
    <w:p w:rsidR="00B22A56" w:rsidRPr="00B22A56" w:rsidRDefault="00B22A56" w:rsidP="008F5129">
      <w:pPr>
        <w:ind w:left="0"/>
        <w:jc w:val="both"/>
        <w:rPr>
          <w:rFonts w:ascii="Arial" w:hAnsi="Arial" w:cs="Arial"/>
          <w:lang w:val="fi-FI"/>
        </w:rPr>
      </w:pPr>
      <w:r w:rsidRPr="00B22A56">
        <w:rPr>
          <w:rFonts w:ascii="Arial" w:hAnsi="Arial" w:cs="Arial"/>
          <w:lang w:val="fi-FI"/>
        </w:rPr>
        <w:t>Kokous 4/2018</w:t>
      </w:r>
    </w:p>
    <w:p w:rsidR="00B22A56" w:rsidRPr="00B22A56" w:rsidRDefault="00B22A56" w:rsidP="008F5129">
      <w:pPr>
        <w:ind w:left="0"/>
        <w:jc w:val="both"/>
        <w:rPr>
          <w:rFonts w:ascii="Arial" w:hAnsi="Arial"/>
          <w:lang w:val="fi-FI"/>
        </w:rPr>
      </w:pPr>
      <w:r w:rsidRPr="00B22A56">
        <w:rPr>
          <w:rFonts w:ascii="Arial" w:hAnsi="Arial"/>
          <w:lang w:val="fi-FI"/>
        </w:rPr>
        <w:t xml:space="preserve">Aika </w:t>
      </w:r>
      <w:r w:rsidRPr="00B22A56">
        <w:rPr>
          <w:rFonts w:ascii="Arial" w:hAnsi="Arial"/>
          <w:lang w:val="fi-FI"/>
        </w:rPr>
        <w:tab/>
        <w:t>Tiistai 6.11.2018 klo 12.3</w:t>
      </w:r>
      <w:r w:rsidR="00EF5D43">
        <w:rPr>
          <w:rFonts w:ascii="Arial" w:hAnsi="Arial"/>
          <w:lang w:val="fi-FI"/>
        </w:rPr>
        <w:t>0</w:t>
      </w:r>
      <w:r w:rsidRPr="00B22A56">
        <w:rPr>
          <w:rFonts w:ascii="Arial" w:hAnsi="Arial"/>
          <w:lang w:val="fi-FI"/>
        </w:rPr>
        <w:t>-</w:t>
      </w:r>
      <w:r w:rsidR="00EF5D43">
        <w:rPr>
          <w:rFonts w:ascii="Arial" w:hAnsi="Arial"/>
          <w:lang w:val="fi-FI"/>
        </w:rPr>
        <w:t>15.30</w:t>
      </w:r>
    </w:p>
    <w:p w:rsidR="00B22A56" w:rsidRDefault="00B22A56" w:rsidP="008F5129">
      <w:pPr>
        <w:autoSpaceDE w:val="0"/>
        <w:autoSpaceDN w:val="0"/>
        <w:adjustRightInd w:val="0"/>
        <w:ind w:left="0"/>
        <w:jc w:val="both"/>
        <w:rPr>
          <w:rFonts w:ascii="Arial" w:hAnsi="Arial"/>
          <w:lang w:val="fi-FI"/>
        </w:rPr>
      </w:pPr>
      <w:r w:rsidRPr="00B22A56">
        <w:rPr>
          <w:rFonts w:ascii="Arial" w:hAnsi="Arial"/>
          <w:lang w:val="fi-FI"/>
        </w:rPr>
        <w:t>Paikka</w:t>
      </w:r>
      <w:r w:rsidRPr="00B22A56">
        <w:rPr>
          <w:rFonts w:ascii="Arial" w:hAnsi="Arial"/>
          <w:lang w:val="fi-FI"/>
        </w:rPr>
        <w:tab/>
        <w:t>Sosiaali- ja terveysministeriö, os. Kirkkokatu 14, kokoushuone Iso</w:t>
      </w:r>
    </w:p>
    <w:p w:rsidR="002A1664" w:rsidRDefault="002A1664" w:rsidP="008F5129">
      <w:pPr>
        <w:autoSpaceDE w:val="0"/>
        <w:autoSpaceDN w:val="0"/>
        <w:adjustRightInd w:val="0"/>
        <w:ind w:left="0"/>
        <w:jc w:val="both"/>
        <w:rPr>
          <w:rFonts w:ascii="Arial" w:hAnsi="Arial"/>
          <w:lang w:val="fi-FI"/>
        </w:rPr>
      </w:pPr>
    </w:p>
    <w:p w:rsidR="003C66CD" w:rsidRPr="003C66CD" w:rsidRDefault="003C66CD" w:rsidP="008F5129">
      <w:pPr>
        <w:autoSpaceDE w:val="0"/>
        <w:autoSpaceDN w:val="0"/>
        <w:adjustRightInd w:val="0"/>
        <w:ind w:left="0"/>
        <w:jc w:val="both"/>
        <w:rPr>
          <w:rFonts w:ascii="Arial" w:hAnsi="Arial"/>
          <w:b/>
          <w:lang w:val="fi-FI"/>
        </w:rPr>
      </w:pPr>
      <w:r w:rsidRPr="003C66CD">
        <w:rPr>
          <w:rFonts w:ascii="Arial" w:hAnsi="Arial"/>
          <w:b/>
          <w:lang w:val="fi-FI"/>
        </w:rPr>
        <w:t>Paikalla</w:t>
      </w:r>
    </w:p>
    <w:p w:rsidR="00B22A56" w:rsidRPr="008642CE" w:rsidRDefault="00B22A56" w:rsidP="008F5129">
      <w:pPr>
        <w:autoSpaceDE w:val="0"/>
        <w:autoSpaceDN w:val="0"/>
        <w:adjustRightInd w:val="0"/>
        <w:ind w:left="0"/>
        <w:jc w:val="both"/>
        <w:rPr>
          <w:rFonts w:ascii="Arial" w:hAnsi="Arial"/>
          <w:b/>
          <w:sz w:val="20"/>
          <w:szCs w:val="20"/>
          <w:lang w:val="fi-FI"/>
        </w:rPr>
      </w:pPr>
      <w:r w:rsidRPr="008642CE">
        <w:rPr>
          <w:rFonts w:ascii="Arial" w:hAnsi="Arial"/>
          <w:b/>
          <w:sz w:val="20"/>
          <w:szCs w:val="20"/>
          <w:lang w:val="fi-FI"/>
        </w:rPr>
        <w:t>Jäsen</w:t>
      </w:r>
      <w:r w:rsidRPr="008642CE">
        <w:rPr>
          <w:rFonts w:ascii="Arial" w:hAnsi="Arial"/>
          <w:sz w:val="20"/>
          <w:szCs w:val="20"/>
          <w:lang w:val="fi-FI"/>
        </w:rPr>
        <w:tab/>
      </w:r>
      <w:r w:rsidRPr="008642CE">
        <w:rPr>
          <w:rFonts w:ascii="Arial" w:hAnsi="Arial"/>
          <w:sz w:val="20"/>
          <w:szCs w:val="20"/>
          <w:lang w:val="fi-FI"/>
        </w:rPr>
        <w:tab/>
      </w:r>
      <w:r w:rsidRPr="008642CE">
        <w:rPr>
          <w:rFonts w:ascii="Arial" w:hAnsi="Arial"/>
          <w:sz w:val="20"/>
          <w:szCs w:val="20"/>
          <w:lang w:val="fi-FI"/>
        </w:rPr>
        <w:tab/>
      </w:r>
      <w:r w:rsidRPr="008642CE">
        <w:rPr>
          <w:rFonts w:ascii="Arial" w:hAnsi="Arial"/>
          <w:sz w:val="20"/>
          <w:szCs w:val="20"/>
          <w:lang w:val="fi-FI"/>
        </w:rPr>
        <w:tab/>
      </w:r>
      <w:r w:rsidRPr="008642CE">
        <w:rPr>
          <w:rFonts w:ascii="Arial" w:hAnsi="Arial"/>
          <w:b/>
          <w:sz w:val="20"/>
          <w:szCs w:val="20"/>
          <w:lang w:val="fi-FI"/>
        </w:rPr>
        <w:t>Henkilökohtainen varajäsen</w:t>
      </w:r>
    </w:p>
    <w:p w:rsidR="00B22A56" w:rsidRPr="008642CE" w:rsidRDefault="00B22A56" w:rsidP="008F5129">
      <w:pPr>
        <w:autoSpaceDE w:val="0"/>
        <w:autoSpaceDN w:val="0"/>
        <w:adjustRightInd w:val="0"/>
        <w:spacing w:after="0"/>
        <w:ind w:left="0"/>
        <w:jc w:val="both"/>
        <w:rPr>
          <w:rFonts w:ascii="Arial" w:hAnsi="Arial"/>
          <w:sz w:val="20"/>
          <w:szCs w:val="20"/>
          <w:lang w:val="fi-FI"/>
        </w:rPr>
      </w:pPr>
      <w:r w:rsidRPr="008642CE">
        <w:rPr>
          <w:rFonts w:ascii="Arial" w:hAnsi="Arial"/>
          <w:sz w:val="20"/>
          <w:szCs w:val="20"/>
          <w:lang w:val="fi-FI"/>
        </w:rPr>
        <w:t xml:space="preserve">Pöyhönen Eveliina pj. </w:t>
      </w:r>
      <w:r w:rsidR="003C66CD">
        <w:rPr>
          <w:rFonts w:ascii="Arial" w:hAnsi="Arial"/>
          <w:sz w:val="20"/>
          <w:szCs w:val="20"/>
          <w:lang w:val="fi-FI"/>
        </w:rPr>
        <w:t>(x</w:t>
      </w:r>
      <w:r w:rsidRPr="008642CE">
        <w:rPr>
          <w:rFonts w:ascii="Arial" w:hAnsi="Arial"/>
          <w:sz w:val="20"/>
          <w:szCs w:val="20"/>
          <w:lang w:val="fi-FI"/>
        </w:rPr>
        <w:t>)</w:t>
      </w:r>
      <w:r w:rsidRPr="008642CE">
        <w:rPr>
          <w:rFonts w:ascii="Arial" w:hAnsi="Arial"/>
          <w:sz w:val="20"/>
          <w:szCs w:val="20"/>
          <w:lang w:val="fi-FI"/>
        </w:rPr>
        <w:tab/>
        <w:t>STM</w:t>
      </w:r>
    </w:p>
    <w:p w:rsidR="00B22A56" w:rsidRPr="008642CE"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Loijas Sari vpj. (x</w:t>
      </w:r>
      <w:r w:rsidR="00B22A56" w:rsidRPr="008642CE">
        <w:rPr>
          <w:rFonts w:ascii="Arial" w:hAnsi="Arial"/>
          <w:sz w:val="20"/>
          <w:szCs w:val="20"/>
          <w:lang w:val="fi-FI"/>
        </w:rPr>
        <w:t>)</w:t>
      </w:r>
      <w:r w:rsidR="00B22A56" w:rsidRPr="008642CE">
        <w:rPr>
          <w:rFonts w:ascii="Arial" w:hAnsi="Arial"/>
          <w:sz w:val="20"/>
          <w:szCs w:val="20"/>
          <w:lang w:val="fi-FI"/>
        </w:rPr>
        <w:tab/>
        <w:t>Vammaisfoorumi ry</w:t>
      </w:r>
    </w:p>
    <w:p w:rsidR="00B22A56" w:rsidRPr="008642CE"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Alanne Kaisa (x</w:t>
      </w:r>
      <w:r w:rsidR="00B22A56" w:rsidRPr="008642CE">
        <w:rPr>
          <w:rFonts w:ascii="Arial" w:hAnsi="Arial"/>
          <w:sz w:val="20"/>
          <w:szCs w:val="20"/>
          <w:lang w:val="fi-FI"/>
        </w:rPr>
        <w:t>)</w:t>
      </w:r>
      <w:r w:rsidR="00B22A56" w:rsidRPr="008642CE">
        <w:rPr>
          <w:rFonts w:ascii="Arial" w:hAnsi="Arial"/>
          <w:sz w:val="20"/>
          <w:szCs w:val="20"/>
          <w:lang w:val="fi-FI"/>
        </w:rPr>
        <w:tab/>
        <w:t>Vammaisfoorumi ry</w:t>
      </w:r>
      <w:r>
        <w:rPr>
          <w:rFonts w:ascii="Arial" w:hAnsi="Arial"/>
          <w:sz w:val="20"/>
          <w:szCs w:val="20"/>
          <w:lang w:val="fi-FI"/>
        </w:rPr>
        <w:tab/>
        <w:t>Fredriksson Jan-Mikael (-</w:t>
      </w:r>
      <w:r w:rsidR="00D74A3F" w:rsidRPr="008642CE">
        <w:rPr>
          <w:rFonts w:ascii="Arial" w:hAnsi="Arial"/>
          <w:sz w:val="20"/>
          <w:szCs w:val="20"/>
          <w:lang w:val="fi-FI"/>
        </w:rPr>
        <w:t>)</w:t>
      </w:r>
      <w:r w:rsidR="00D74A3F" w:rsidRPr="008642CE">
        <w:rPr>
          <w:rFonts w:ascii="Arial" w:hAnsi="Arial"/>
          <w:sz w:val="20"/>
          <w:szCs w:val="20"/>
          <w:lang w:val="fi-FI"/>
        </w:rPr>
        <w:tab/>
        <w:t>Vammaisfoorumi ry</w:t>
      </w:r>
    </w:p>
    <w:p w:rsidR="00B22A56" w:rsidRPr="008642CE" w:rsidRDefault="003C66CD" w:rsidP="008F5129">
      <w:pPr>
        <w:autoSpaceDE w:val="0"/>
        <w:autoSpaceDN w:val="0"/>
        <w:adjustRightInd w:val="0"/>
        <w:spacing w:after="0"/>
        <w:ind w:left="0"/>
        <w:jc w:val="both"/>
        <w:rPr>
          <w:rFonts w:ascii="Arial" w:hAnsi="Arial"/>
          <w:sz w:val="20"/>
          <w:szCs w:val="20"/>
          <w:lang w:val="sv-SE"/>
        </w:rPr>
      </w:pPr>
      <w:r>
        <w:rPr>
          <w:rFonts w:ascii="Arial" w:hAnsi="Arial"/>
          <w:sz w:val="20"/>
          <w:szCs w:val="20"/>
          <w:lang w:val="sv-SE"/>
        </w:rPr>
        <w:t>Artemjeff Panu (x</w:t>
      </w:r>
      <w:r w:rsidR="00B22A56" w:rsidRPr="008642CE">
        <w:rPr>
          <w:rFonts w:ascii="Arial" w:hAnsi="Arial"/>
          <w:sz w:val="20"/>
          <w:szCs w:val="20"/>
          <w:lang w:val="sv-SE"/>
        </w:rPr>
        <w:t>)</w:t>
      </w:r>
      <w:r w:rsidR="00B22A56" w:rsidRPr="008642CE">
        <w:rPr>
          <w:rFonts w:ascii="Arial" w:hAnsi="Arial"/>
          <w:sz w:val="20"/>
          <w:szCs w:val="20"/>
          <w:lang w:val="sv-SE"/>
        </w:rPr>
        <w:tab/>
        <w:t>OM</w:t>
      </w:r>
      <w:r>
        <w:rPr>
          <w:rFonts w:ascii="Arial" w:hAnsi="Arial"/>
          <w:sz w:val="20"/>
          <w:szCs w:val="20"/>
          <w:lang w:val="sv-SE"/>
        </w:rPr>
        <w:tab/>
      </w:r>
      <w:r>
        <w:rPr>
          <w:rFonts w:ascii="Arial" w:hAnsi="Arial"/>
          <w:sz w:val="20"/>
          <w:szCs w:val="20"/>
          <w:lang w:val="sv-SE"/>
        </w:rPr>
        <w:tab/>
        <w:t>Nyman Yrsa (-</w:t>
      </w:r>
      <w:r w:rsidR="00D74A3F" w:rsidRPr="008642CE">
        <w:rPr>
          <w:rFonts w:ascii="Arial" w:hAnsi="Arial"/>
          <w:sz w:val="20"/>
          <w:szCs w:val="20"/>
          <w:lang w:val="sv-SE"/>
        </w:rPr>
        <w:t>)</w:t>
      </w:r>
      <w:r w:rsidR="00D74A3F" w:rsidRPr="008642CE">
        <w:rPr>
          <w:rFonts w:ascii="Arial" w:hAnsi="Arial"/>
          <w:sz w:val="20"/>
          <w:szCs w:val="20"/>
          <w:lang w:val="sv-SE"/>
        </w:rPr>
        <w:tab/>
        <w:t>OM</w:t>
      </w:r>
    </w:p>
    <w:p w:rsidR="00B22A56" w:rsidRPr="008642CE"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Gustafsson Henrik (x</w:t>
      </w:r>
      <w:r w:rsidR="00B22A56" w:rsidRPr="008642CE">
        <w:rPr>
          <w:rFonts w:ascii="Arial" w:hAnsi="Arial"/>
          <w:sz w:val="20"/>
          <w:szCs w:val="20"/>
          <w:lang w:val="fi-FI"/>
        </w:rPr>
        <w:t>)</w:t>
      </w:r>
      <w:r w:rsidR="00B22A56" w:rsidRPr="008642CE">
        <w:rPr>
          <w:rFonts w:ascii="Arial" w:hAnsi="Arial"/>
          <w:sz w:val="20"/>
          <w:szCs w:val="20"/>
          <w:lang w:val="fi-FI"/>
        </w:rPr>
        <w:tab/>
        <w:t>Vammaisfoorumi ry</w:t>
      </w:r>
      <w:r>
        <w:rPr>
          <w:rFonts w:ascii="Arial" w:hAnsi="Arial"/>
          <w:sz w:val="20"/>
          <w:szCs w:val="20"/>
          <w:lang w:val="fi-FI"/>
        </w:rPr>
        <w:tab/>
        <w:t>Siiskonen Virpi (-</w:t>
      </w:r>
      <w:r w:rsidR="00D74A3F" w:rsidRPr="008642CE">
        <w:rPr>
          <w:rFonts w:ascii="Arial" w:hAnsi="Arial"/>
          <w:sz w:val="20"/>
          <w:szCs w:val="20"/>
          <w:lang w:val="fi-FI"/>
        </w:rPr>
        <w:t>)</w:t>
      </w:r>
      <w:r w:rsidR="00D74A3F" w:rsidRPr="008642CE">
        <w:rPr>
          <w:rFonts w:ascii="Arial" w:hAnsi="Arial"/>
          <w:sz w:val="20"/>
          <w:szCs w:val="20"/>
          <w:lang w:val="fi-FI"/>
        </w:rPr>
        <w:tab/>
        <w:t>Vammaisfoorumi ry</w:t>
      </w:r>
    </w:p>
    <w:p w:rsidR="00B22A56" w:rsidRPr="008642CE" w:rsidRDefault="00B22A56" w:rsidP="008F5129">
      <w:pPr>
        <w:autoSpaceDE w:val="0"/>
        <w:autoSpaceDN w:val="0"/>
        <w:adjustRightInd w:val="0"/>
        <w:spacing w:after="0"/>
        <w:ind w:left="0"/>
        <w:jc w:val="both"/>
        <w:rPr>
          <w:rFonts w:ascii="Arial" w:hAnsi="Arial"/>
          <w:sz w:val="20"/>
          <w:szCs w:val="20"/>
          <w:lang w:val="fi-FI"/>
        </w:rPr>
      </w:pPr>
      <w:r w:rsidRPr="008642CE">
        <w:rPr>
          <w:rFonts w:ascii="Arial" w:hAnsi="Arial"/>
          <w:sz w:val="20"/>
          <w:szCs w:val="20"/>
          <w:lang w:val="fi-FI"/>
        </w:rPr>
        <w:t>Haring</w:t>
      </w:r>
      <w:r w:rsidR="003C66CD">
        <w:rPr>
          <w:rFonts w:ascii="Arial" w:hAnsi="Arial"/>
          <w:sz w:val="20"/>
          <w:szCs w:val="20"/>
          <w:lang w:val="fi-FI"/>
        </w:rPr>
        <w:t xml:space="preserve"> Kari (x</w:t>
      </w:r>
      <w:r w:rsidRPr="008642CE">
        <w:rPr>
          <w:rFonts w:ascii="Arial" w:hAnsi="Arial"/>
          <w:sz w:val="20"/>
          <w:szCs w:val="20"/>
          <w:lang w:val="fi-FI"/>
        </w:rPr>
        <w:t>)</w:t>
      </w:r>
      <w:r w:rsidRPr="008642CE">
        <w:rPr>
          <w:rFonts w:ascii="Arial" w:hAnsi="Arial"/>
          <w:sz w:val="20"/>
          <w:szCs w:val="20"/>
          <w:lang w:val="fi-FI"/>
        </w:rPr>
        <w:tab/>
      </w:r>
      <w:r w:rsidR="008642CE">
        <w:rPr>
          <w:rFonts w:ascii="Arial" w:hAnsi="Arial"/>
          <w:sz w:val="20"/>
          <w:szCs w:val="20"/>
          <w:lang w:val="fi-FI"/>
        </w:rPr>
        <w:tab/>
      </w:r>
      <w:r w:rsidRPr="008642CE">
        <w:rPr>
          <w:rFonts w:ascii="Arial" w:hAnsi="Arial"/>
          <w:sz w:val="20"/>
          <w:szCs w:val="20"/>
          <w:lang w:val="fi-FI"/>
        </w:rPr>
        <w:t>SAK</w:t>
      </w:r>
      <w:r w:rsidR="003C66CD">
        <w:rPr>
          <w:rFonts w:ascii="Arial" w:hAnsi="Arial"/>
          <w:sz w:val="20"/>
          <w:szCs w:val="20"/>
          <w:lang w:val="fi-FI"/>
        </w:rPr>
        <w:tab/>
      </w:r>
      <w:r w:rsidR="003C66CD">
        <w:rPr>
          <w:rFonts w:ascii="Arial" w:hAnsi="Arial"/>
          <w:sz w:val="20"/>
          <w:szCs w:val="20"/>
          <w:lang w:val="fi-FI"/>
        </w:rPr>
        <w:tab/>
        <w:t>Naukkarinen Tytti (-</w:t>
      </w:r>
      <w:r w:rsidR="00D74A3F" w:rsidRPr="008642CE">
        <w:rPr>
          <w:rFonts w:ascii="Arial" w:hAnsi="Arial"/>
          <w:sz w:val="20"/>
          <w:szCs w:val="20"/>
          <w:lang w:val="fi-FI"/>
        </w:rPr>
        <w:t>)</w:t>
      </w:r>
      <w:r w:rsidR="00D74A3F" w:rsidRPr="008642CE">
        <w:rPr>
          <w:rFonts w:ascii="Arial" w:hAnsi="Arial"/>
          <w:sz w:val="20"/>
          <w:szCs w:val="20"/>
          <w:lang w:val="fi-FI"/>
        </w:rPr>
        <w:tab/>
        <w:t>SAK</w:t>
      </w:r>
    </w:p>
    <w:p w:rsidR="00B22A56" w:rsidRPr="008642CE"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Huhta Jaana (-</w:t>
      </w:r>
      <w:r w:rsidR="00B22A56" w:rsidRPr="008642CE">
        <w:rPr>
          <w:rFonts w:ascii="Arial" w:hAnsi="Arial"/>
          <w:sz w:val="20"/>
          <w:szCs w:val="20"/>
          <w:lang w:val="fi-FI"/>
        </w:rPr>
        <w:t>)</w:t>
      </w:r>
      <w:r w:rsidR="00B22A56" w:rsidRPr="008642CE">
        <w:rPr>
          <w:rFonts w:ascii="Arial" w:hAnsi="Arial"/>
          <w:sz w:val="20"/>
          <w:szCs w:val="20"/>
          <w:lang w:val="fi-FI"/>
        </w:rPr>
        <w:tab/>
        <w:t>STM</w:t>
      </w:r>
      <w:r w:rsidR="00D74A3F" w:rsidRPr="008642CE">
        <w:rPr>
          <w:rFonts w:ascii="Arial" w:hAnsi="Arial"/>
          <w:sz w:val="20"/>
          <w:szCs w:val="20"/>
          <w:lang w:val="fi-FI"/>
        </w:rPr>
        <w:tab/>
      </w:r>
      <w:r w:rsidR="00D74A3F" w:rsidRPr="008642CE">
        <w:rPr>
          <w:rFonts w:ascii="Arial" w:hAnsi="Arial"/>
          <w:sz w:val="20"/>
          <w:szCs w:val="20"/>
          <w:lang w:val="fi-FI"/>
        </w:rPr>
        <w:tab/>
        <w:t>-</w:t>
      </w:r>
    </w:p>
    <w:p w:rsidR="00B22A56" w:rsidRPr="008642CE"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Hynynen Raija (x</w:t>
      </w:r>
      <w:r w:rsidR="00B22A56" w:rsidRPr="008642CE">
        <w:rPr>
          <w:rFonts w:ascii="Arial" w:hAnsi="Arial"/>
          <w:sz w:val="20"/>
          <w:szCs w:val="20"/>
          <w:lang w:val="fi-FI"/>
        </w:rPr>
        <w:t>)</w:t>
      </w:r>
      <w:r w:rsidR="00B22A56" w:rsidRPr="008642CE">
        <w:rPr>
          <w:rFonts w:ascii="Arial" w:hAnsi="Arial"/>
          <w:sz w:val="20"/>
          <w:szCs w:val="20"/>
          <w:lang w:val="fi-FI"/>
        </w:rPr>
        <w:tab/>
        <w:t>YM</w:t>
      </w:r>
      <w:r>
        <w:rPr>
          <w:rFonts w:ascii="Arial" w:hAnsi="Arial"/>
          <w:sz w:val="20"/>
          <w:szCs w:val="20"/>
          <w:lang w:val="fi-FI"/>
        </w:rPr>
        <w:tab/>
      </w:r>
      <w:r>
        <w:rPr>
          <w:rFonts w:ascii="Arial" w:hAnsi="Arial"/>
          <w:sz w:val="20"/>
          <w:szCs w:val="20"/>
          <w:lang w:val="fi-FI"/>
        </w:rPr>
        <w:tab/>
        <w:t>Maijala Juha-Pekka (-</w:t>
      </w:r>
      <w:r w:rsidR="00D74A3F" w:rsidRPr="008642CE">
        <w:rPr>
          <w:rFonts w:ascii="Arial" w:hAnsi="Arial"/>
          <w:sz w:val="20"/>
          <w:szCs w:val="20"/>
          <w:lang w:val="fi-FI"/>
        </w:rPr>
        <w:t>)</w:t>
      </w:r>
      <w:r w:rsidR="00D74A3F" w:rsidRPr="008642CE">
        <w:rPr>
          <w:rFonts w:ascii="Arial" w:hAnsi="Arial"/>
          <w:sz w:val="20"/>
          <w:szCs w:val="20"/>
          <w:lang w:val="fi-FI"/>
        </w:rPr>
        <w:tab/>
        <w:t>YM</w:t>
      </w:r>
    </w:p>
    <w:p w:rsidR="00B22A56" w:rsidRPr="008642CE"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Lehti Susanna (x</w:t>
      </w:r>
      <w:r w:rsidR="00B22A56" w:rsidRPr="008642CE">
        <w:rPr>
          <w:rFonts w:ascii="Arial" w:hAnsi="Arial"/>
          <w:sz w:val="20"/>
          <w:szCs w:val="20"/>
          <w:lang w:val="fi-FI"/>
        </w:rPr>
        <w:t>)</w:t>
      </w:r>
      <w:r w:rsidR="00B22A56" w:rsidRPr="008642CE">
        <w:rPr>
          <w:rFonts w:ascii="Arial" w:hAnsi="Arial"/>
          <w:sz w:val="20"/>
          <w:szCs w:val="20"/>
          <w:lang w:val="fi-FI"/>
        </w:rPr>
        <w:tab/>
        <w:t>Vammaisfoorumi ry</w:t>
      </w:r>
      <w:r>
        <w:rPr>
          <w:rFonts w:ascii="Arial" w:hAnsi="Arial"/>
          <w:sz w:val="20"/>
          <w:szCs w:val="20"/>
          <w:lang w:val="fi-FI"/>
        </w:rPr>
        <w:tab/>
        <w:t>Haimelin-Serimaa Tiina (-</w:t>
      </w:r>
      <w:r w:rsidR="00D74A3F" w:rsidRPr="008642CE">
        <w:rPr>
          <w:rFonts w:ascii="Arial" w:hAnsi="Arial"/>
          <w:sz w:val="20"/>
          <w:szCs w:val="20"/>
          <w:lang w:val="fi-FI"/>
        </w:rPr>
        <w:t>)</w:t>
      </w:r>
      <w:r w:rsidR="00D74A3F" w:rsidRPr="008642CE">
        <w:rPr>
          <w:rFonts w:ascii="Arial" w:hAnsi="Arial"/>
          <w:sz w:val="20"/>
          <w:szCs w:val="20"/>
          <w:lang w:val="fi-FI"/>
        </w:rPr>
        <w:tab/>
        <w:t>Vammaisfoorumi ry</w:t>
      </w:r>
    </w:p>
    <w:p w:rsidR="00B22A56" w:rsidRPr="008642CE"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Massa Kai (x</w:t>
      </w:r>
      <w:r w:rsidR="00B22A56" w:rsidRPr="008642CE">
        <w:rPr>
          <w:rFonts w:ascii="Arial" w:hAnsi="Arial"/>
          <w:sz w:val="20"/>
          <w:szCs w:val="20"/>
          <w:lang w:val="fi-FI"/>
        </w:rPr>
        <w:t>)</w:t>
      </w:r>
      <w:r w:rsidR="00B22A56" w:rsidRPr="008642CE">
        <w:rPr>
          <w:rFonts w:ascii="Arial" w:hAnsi="Arial"/>
          <w:sz w:val="20"/>
          <w:szCs w:val="20"/>
          <w:lang w:val="fi-FI"/>
        </w:rPr>
        <w:tab/>
      </w:r>
      <w:r w:rsidR="00B22A56" w:rsidRPr="008642CE">
        <w:rPr>
          <w:rFonts w:ascii="Arial" w:hAnsi="Arial"/>
          <w:sz w:val="20"/>
          <w:szCs w:val="20"/>
          <w:lang w:val="fi-FI"/>
        </w:rPr>
        <w:tab/>
        <w:t>MaRa ry</w:t>
      </w:r>
      <w:r>
        <w:rPr>
          <w:rFonts w:ascii="Arial" w:hAnsi="Arial"/>
          <w:sz w:val="20"/>
          <w:szCs w:val="20"/>
          <w:lang w:val="fi-FI"/>
        </w:rPr>
        <w:tab/>
      </w:r>
      <w:r>
        <w:rPr>
          <w:rFonts w:ascii="Arial" w:hAnsi="Arial"/>
          <w:sz w:val="20"/>
          <w:szCs w:val="20"/>
          <w:lang w:val="fi-FI"/>
        </w:rPr>
        <w:tab/>
        <w:t>Kamppi Elina (-</w:t>
      </w:r>
      <w:r w:rsidR="00D74A3F" w:rsidRPr="008642CE">
        <w:rPr>
          <w:rFonts w:ascii="Arial" w:hAnsi="Arial"/>
          <w:sz w:val="20"/>
          <w:szCs w:val="20"/>
          <w:lang w:val="fi-FI"/>
        </w:rPr>
        <w:t>)</w:t>
      </w:r>
      <w:r w:rsidR="00D74A3F" w:rsidRPr="008642CE">
        <w:rPr>
          <w:rFonts w:ascii="Arial" w:hAnsi="Arial"/>
          <w:sz w:val="20"/>
          <w:szCs w:val="20"/>
          <w:lang w:val="fi-FI"/>
        </w:rPr>
        <w:tab/>
        <w:t>Finanssiala ry</w:t>
      </w:r>
    </w:p>
    <w:p w:rsidR="00B22A56" w:rsidRPr="008642CE"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Mårtensson Anne (-</w:t>
      </w:r>
      <w:r w:rsidR="00B22A56" w:rsidRPr="008642CE">
        <w:rPr>
          <w:rFonts w:ascii="Arial" w:hAnsi="Arial"/>
          <w:sz w:val="20"/>
          <w:szCs w:val="20"/>
          <w:lang w:val="fi-FI"/>
        </w:rPr>
        <w:t>)</w:t>
      </w:r>
      <w:r w:rsidR="00B22A56" w:rsidRPr="008642CE">
        <w:rPr>
          <w:rFonts w:ascii="Arial" w:hAnsi="Arial"/>
          <w:sz w:val="20"/>
          <w:szCs w:val="20"/>
          <w:lang w:val="fi-FI"/>
        </w:rPr>
        <w:tab/>
        <w:t>OKM</w:t>
      </w:r>
      <w:r>
        <w:rPr>
          <w:rFonts w:ascii="Arial" w:hAnsi="Arial"/>
          <w:sz w:val="20"/>
          <w:szCs w:val="20"/>
          <w:lang w:val="fi-FI"/>
        </w:rPr>
        <w:tab/>
      </w:r>
      <w:r>
        <w:rPr>
          <w:rFonts w:ascii="Arial" w:hAnsi="Arial"/>
          <w:sz w:val="20"/>
          <w:szCs w:val="20"/>
          <w:lang w:val="fi-FI"/>
        </w:rPr>
        <w:tab/>
        <w:t>Piispanen Toni (-</w:t>
      </w:r>
      <w:r w:rsidR="00D74A3F" w:rsidRPr="008642CE">
        <w:rPr>
          <w:rFonts w:ascii="Arial" w:hAnsi="Arial"/>
          <w:sz w:val="20"/>
          <w:szCs w:val="20"/>
          <w:lang w:val="fi-FI"/>
        </w:rPr>
        <w:t>)</w:t>
      </w:r>
      <w:r w:rsidR="00D74A3F" w:rsidRPr="008642CE">
        <w:rPr>
          <w:rFonts w:ascii="Arial" w:hAnsi="Arial"/>
          <w:sz w:val="20"/>
          <w:szCs w:val="20"/>
          <w:lang w:val="fi-FI"/>
        </w:rPr>
        <w:tab/>
        <w:t>OKM</w:t>
      </w:r>
    </w:p>
    <w:p w:rsidR="00B22A56" w:rsidRPr="008642CE"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Viemerö Jaana (x</w:t>
      </w:r>
      <w:r w:rsidR="00B22A56" w:rsidRPr="008642CE">
        <w:rPr>
          <w:rFonts w:ascii="Arial" w:hAnsi="Arial"/>
          <w:sz w:val="20"/>
          <w:szCs w:val="20"/>
          <w:lang w:val="fi-FI"/>
        </w:rPr>
        <w:t xml:space="preserve">) </w:t>
      </w:r>
      <w:r w:rsidR="00B22A56" w:rsidRPr="008642CE">
        <w:rPr>
          <w:rFonts w:ascii="Arial" w:hAnsi="Arial"/>
          <w:sz w:val="20"/>
          <w:szCs w:val="20"/>
          <w:lang w:val="fi-FI"/>
        </w:rPr>
        <w:tab/>
        <w:t>Suomen Kuntaliitto</w:t>
      </w:r>
      <w:r>
        <w:rPr>
          <w:rFonts w:ascii="Arial" w:hAnsi="Arial"/>
          <w:sz w:val="20"/>
          <w:szCs w:val="20"/>
          <w:lang w:val="fi-FI"/>
        </w:rPr>
        <w:tab/>
        <w:t>Vogt Ellen (-</w:t>
      </w:r>
      <w:r w:rsidR="00D74A3F" w:rsidRPr="008642CE">
        <w:rPr>
          <w:rFonts w:ascii="Arial" w:hAnsi="Arial"/>
          <w:sz w:val="20"/>
          <w:szCs w:val="20"/>
          <w:lang w:val="fi-FI"/>
        </w:rPr>
        <w:t>)</w:t>
      </w:r>
      <w:r w:rsidR="00D74A3F" w:rsidRPr="008642CE">
        <w:rPr>
          <w:rFonts w:ascii="Arial" w:hAnsi="Arial"/>
          <w:sz w:val="20"/>
          <w:szCs w:val="20"/>
          <w:lang w:val="fi-FI"/>
        </w:rPr>
        <w:tab/>
      </w:r>
      <w:r w:rsidR="00D74A3F" w:rsidRPr="008642CE">
        <w:rPr>
          <w:rFonts w:ascii="Arial" w:hAnsi="Arial"/>
          <w:sz w:val="20"/>
          <w:szCs w:val="20"/>
          <w:lang w:val="fi-FI"/>
        </w:rPr>
        <w:tab/>
      </w:r>
      <w:r w:rsidR="00407892" w:rsidRPr="008642CE">
        <w:rPr>
          <w:rFonts w:ascii="Arial" w:hAnsi="Arial"/>
          <w:sz w:val="20"/>
          <w:szCs w:val="20"/>
          <w:lang w:val="fi-FI"/>
        </w:rPr>
        <w:t>Suomen Kuntaliitto</w:t>
      </w:r>
    </w:p>
    <w:p w:rsidR="00B22A56" w:rsidRPr="008642CE"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Fokin Katja (x</w:t>
      </w:r>
      <w:r w:rsidR="00B22A56" w:rsidRPr="008642CE">
        <w:rPr>
          <w:rFonts w:ascii="Arial" w:hAnsi="Arial"/>
          <w:sz w:val="20"/>
          <w:szCs w:val="20"/>
          <w:lang w:val="fi-FI"/>
        </w:rPr>
        <w:t>)</w:t>
      </w:r>
      <w:r w:rsidR="00B22A56" w:rsidRPr="008642CE">
        <w:rPr>
          <w:rFonts w:ascii="Arial" w:hAnsi="Arial"/>
          <w:sz w:val="20"/>
          <w:szCs w:val="20"/>
          <w:lang w:val="fi-FI"/>
        </w:rPr>
        <w:tab/>
      </w:r>
      <w:r w:rsidR="008642CE">
        <w:rPr>
          <w:rFonts w:ascii="Arial" w:hAnsi="Arial"/>
          <w:sz w:val="20"/>
          <w:szCs w:val="20"/>
          <w:lang w:val="fi-FI"/>
        </w:rPr>
        <w:tab/>
      </w:r>
      <w:r w:rsidR="00B22A56" w:rsidRPr="008642CE">
        <w:rPr>
          <w:rFonts w:ascii="Arial" w:hAnsi="Arial"/>
          <w:sz w:val="20"/>
          <w:szCs w:val="20"/>
          <w:lang w:val="fi-FI"/>
        </w:rPr>
        <w:t>UM</w:t>
      </w:r>
      <w:r>
        <w:rPr>
          <w:rFonts w:ascii="Arial" w:hAnsi="Arial"/>
          <w:sz w:val="20"/>
          <w:szCs w:val="20"/>
          <w:lang w:val="fi-FI"/>
        </w:rPr>
        <w:tab/>
      </w:r>
      <w:r>
        <w:rPr>
          <w:rFonts w:ascii="Arial" w:hAnsi="Arial"/>
          <w:sz w:val="20"/>
          <w:szCs w:val="20"/>
          <w:lang w:val="fi-FI"/>
        </w:rPr>
        <w:tab/>
        <w:t>Merisaari Rauno (-</w:t>
      </w:r>
      <w:r w:rsidR="00407892" w:rsidRPr="008642CE">
        <w:rPr>
          <w:rFonts w:ascii="Arial" w:hAnsi="Arial"/>
          <w:sz w:val="20"/>
          <w:szCs w:val="20"/>
          <w:lang w:val="fi-FI"/>
        </w:rPr>
        <w:t>)</w:t>
      </w:r>
      <w:r w:rsidR="00407892" w:rsidRPr="008642CE">
        <w:rPr>
          <w:rFonts w:ascii="Arial" w:hAnsi="Arial"/>
          <w:sz w:val="20"/>
          <w:szCs w:val="20"/>
          <w:lang w:val="fi-FI"/>
        </w:rPr>
        <w:tab/>
        <w:t>UM</w:t>
      </w:r>
    </w:p>
    <w:p w:rsidR="00B22A56" w:rsidRPr="008642CE"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Sariola Jukka (-</w:t>
      </w:r>
      <w:r w:rsidR="00B22A56" w:rsidRPr="008642CE">
        <w:rPr>
          <w:rFonts w:ascii="Arial" w:hAnsi="Arial"/>
          <w:sz w:val="20"/>
          <w:szCs w:val="20"/>
          <w:lang w:val="fi-FI"/>
        </w:rPr>
        <w:t>)</w:t>
      </w:r>
      <w:r w:rsidR="00B22A56" w:rsidRPr="008642CE">
        <w:rPr>
          <w:rFonts w:ascii="Arial" w:hAnsi="Arial"/>
          <w:sz w:val="20"/>
          <w:szCs w:val="20"/>
          <w:lang w:val="fi-FI"/>
        </w:rPr>
        <w:tab/>
        <w:t>Vammaisfoorumi ry</w:t>
      </w:r>
      <w:r>
        <w:rPr>
          <w:rFonts w:ascii="Arial" w:hAnsi="Arial"/>
          <w:sz w:val="20"/>
          <w:szCs w:val="20"/>
          <w:lang w:val="fi-FI"/>
        </w:rPr>
        <w:tab/>
        <w:t>Huldin Sune (-</w:t>
      </w:r>
      <w:r w:rsidR="00407892" w:rsidRPr="008642CE">
        <w:rPr>
          <w:rFonts w:ascii="Arial" w:hAnsi="Arial"/>
          <w:sz w:val="20"/>
          <w:szCs w:val="20"/>
          <w:lang w:val="fi-FI"/>
        </w:rPr>
        <w:t>)</w:t>
      </w:r>
      <w:r w:rsidR="00407892" w:rsidRPr="008642CE">
        <w:rPr>
          <w:rFonts w:ascii="Arial" w:hAnsi="Arial"/>
          <w:sz w:val="20"/>
          <w:szCs w:val="20"/>
          <w:lang w:val="fi-FI"/>
        </w:rPr>
        <w:tab/>
        <w:t>Vammaisfoorumi ry</w:t>
      </w:r>
    </w:p>
    <w:p w:rsidR="00B22A56" w:rsidRPr="008642CE" w:rsidRDefault="003C66CD" w:rsidP="008F5129">
      <w:pPr>
        <w:autoSpaceDE w:val="0"/>
        <w:autoSpaceDN w:val="0"/>
        <w:adjustRightInd w:val="0"/>
        <w:spacing w:after="0"/>
        <w:ind w:left="0"/>
        <w:jc w:val="both"/>
        <w:rPr>
          <w:rFonts w:ascii="Arial" w:hAnsi="Arial"/>
          <w:sz w:val="20"/>
          <w:szCs w:val="20"/>
          <w:lang w:val="sv-SE"/>
        </w:rPr>
      </w:pPr>
      <w:r>
        <w:rPr>
          <w:rFonts w:ascii="Arial" w:hAnsi="Arial"/>
          <w:sz w:val="20"/>
          <w:szCs w:val="20"/>
          <w:lang w:val="sv-SE"/>
        </w:rPr>
        <w:t>Tötterman Patrik (x</w:t>
      </w:r>
      <w:r w:rsidR="00B22A56" w:rsidRPr="008642CE">
        <w:rPr>
          <w:rFonts w:ascii="Arial" w:hAnsi="Arial"/>
          <w:sz w:val="20"/>
          <w:szCs w:val="20"/>
          <w:lang w:val="sv-SE"/>
        </w:rPr>
        <w:t>)</w:t>
      </w:r>
      <w:r w:rsidR="00B22A56" w:rsidRPr="008642CE">
        <w:rPr>
          <w:rFonts w:ascii="Arial" w:hAnsi="Arial"/>
          <w:sz w:val="20"/>
          <w:szCs w:val="20"/>
          <w:lang w:val="sv-SE"/>
        </w:rPr>
        <w:tab/>
        <w:t>TEM</w:t>
      </w:r>
      <w:r w:rsidR="00407892" w:rsidRPr="008642CE">
        <w:rPr>
          <w:rFonts w:ascii="Arial" w:hAnsi="Arial"/>
          <w:sz w:val="20"/>
          <w:szCs w:val="20"/>
          <w:lang w:val="sv-SE"/>
        </w:rPr>
        <w:tab/>
      </w:r>
      <w:r w:rsidR="00407892" w:rsidRPr="008642CE">
        <w:rPr>
          <w:rFonts w:ascii="Arial" w:hAnsi="Arial"/>
          <w:sz w:val="20"/>
          <w:szCs w:val="20"/>
          <w:lang w:val="sv-SE"/>
        </w:rPr>
        <w:tab/>
        <w:t xml:space="preserve">Liski-Wallentowitz Hanna </w:t>
      </w:r>
      <w:r>
        <w:rPr>
          <w:rFonts w:ascii="Arial" w:hAnsi="Arial"/>
          <w:sz w:val="20"/>
          <w:szCs w:val="20"/>
          <w:lang w:val="sv-SE"/>
        </w:rPr>
        <w:t>(-</w:t>
      </w:r>
      <w:r w:rsidR="007E3E45" w:rsidRPr="008642CE">
        <w:rPr>
          <w:rFonts w:ascii="Arial" w:hAnsi="Arial"/>
          <w:sz w:val="20"/>
          <w:szCs w:val="20"/>
          <w:lang w:val="sv-SE"/>
        </w:rPr>
        <w:t xml:space="preserve">) </w:t>
      </w:r>
      <w:r w:rsidR="008642CE">
        <w:rPr>
          <w:rFonts w:ascii="Arial" w:hAnsi="Arial"/>
          <w:sz w:val="20"/>
          <w:szCs w:val="20"/>
          <w:lang w:val="sv-SE"/>
        </w:rPr>
        <w:tab/>
        <w:t>TEM</w:t>
      </w:r>
    </w:p>
    <w:p w:rsidR="00B22A56" w:rsidRPr="008642CE"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Urhonen Amu (-</w:t>
      </w:r>
      <w:r w:rsidR="00B22A56" w:rsidRPr="008642CE">
        <w:rPr>
          <w:rFonts w:ascii="Arial" w:hAnsi="Arial"/>
          <w:sz w:val="20"/>
          <w:szCs w:val="20"/>
          <w:lang w:val="fi-FI"/>
        </w:rPr>
        <w:t>)</w:t>
      </w:r>
      <w:r w:rsidR="00B22A56" w:rsidRPr="008642CE">
        <w:rPr>
          <w:rFonts w:ascii="Arial" w:hAnsi="Arial"/>
          <w:sz w:val="20"/>
          <w:szCs w:val="20"/>
          <w:lang w:val="fi-FI"/>
        </w:rPr>
        <w:tab/>
        <w:t>Vammaisfoorumi ry</w:t>
      </w:r>
      <w:r>
        <w:rPr>
          <w:rFonts w:ascii="Arial" w:hAnsi="Arial"/>
          <w:sz w:val="20"/>
          <w:szCs w:val="20"/>
          <w:lang w:val="fi-FI"/>
        </w:rPr>
        <w:tab/>
        <w:t>Matsävainio Katja (-</w:t>
      </w:r>
      <w:r w:rsidR="008642CE">
        <w:rPr>
          <w:rFonts w:ascii="Arial" w:hAnsi="Arial"/>
          <w:sz w:val="20"/>
          <w:szCs w:val="20"/>
          <w:lang w:val="fi-FI"/>
        </w:rPr>
        <w:t>)</w:t>
      </w:r>
      <w:r w:rsidR="008642CE">
        <w:rPr>
          <w:rFonts w:ascii="Arial" w:hAnsi="Arial"/>
          <w:sz w:val="20"/>
          <w:szCs w:val="20"/>
          <w:lang w:val="fi-FI"/>
        </w:rPr>
        <w:tab/>
        <w:t>Vammaisfoorumi ry</w:t>
      </w:r>
    </w:p>
    <w:p w:rsidR="00D74A3F" w:rsidRPr="008642CE"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Vesanen-Nikitin Irja (-</w:t>
      </w:r>
      <w:r w:rsidR="00D74A3F" w:rsidRPr="008642CE">
        <w:rPr>
          <w:rFonts w:ascii="Arial" w:hAnsi="Arial"/>
          <w:sz w:val="20"/>
          <w:szCs w:val="20"/>
          <w:lang w:val="fi-FI"/>
        </w:rPr>
        <w:t>)</w:t>
      </w:r>
      <w:r w:rsidR="00D74A3F" w:rsidRPr="008642CE">
        <w:rPr>
          <w:rFonts w:ascii="Arial" w:hAnsi="Arial"/>
          <w:sz w:val="20"/>
          <w:szCs w:val="20"/>
          <w:lang w:val="fi-FI"/>
        </w:rPr>
        <w:tab/>
        <w:t>LVM</w:t>
      </w:r>
      <w:r>
        <w:rPr>
          <w:rFonts w:ascii="Arial" w:hAnsi="Arial"/>
          <w:sz w:val="20"/>
          <w:szCs w:val="20"/>
          <w:lang w:val="fi-FI"/>
        </w:rPr>
        <w:tab/>
      </w:r>
      <w:r>
        <w:rPr>
          <w:rFonts w:ascii="Arial" w:hAnsi="Arial"/>
          <w:sz w:val="20"/>
          <w:szCs w:val="20"/>
          <w:lang w:val="fi-FI"/>
        </w:rPr>
        <w:tab/>
        <w:t>Åkermarck Mikael (-</w:t>
      </w:r>
      <w:r w:rsidR="008642CE">
        <w:rPr>
          <w:rFonts w:ascii="Arial" w:hAnsi="Arial"/>
          <w:sz w:val="20"/>
          <w:szCs w:val="20"/>
          <w:lang w:val="fi-FI"/>
        </w:rPr>
        <w:t>)</w:t>
      </w:r>
      <w:r w:rsidR="008642CE">
        <w:rPr>
          <w:rFonts w:ascii="Arial" w:hAnsi="Arial"/>
          <w:sz w:val="20"/>
          <w:szCs w:val="20"/>
          <w:lang w:val="fi-FI"/>
        </w:rPr>
        <w:tab/>
        <w:t>LVM</w:t>
      </w:r>
    </w:p>
    <w:p w:rsidR="00D74A3F"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Heikkonen Merja (x</w:t>
      </w:r>
      <w:r w:rsidR="00D74A3F" w:rsidRPr="008642CE">
        <w:rPr>
          <w:rFonts w:ascii="Arial" w:hAnsi="Arial"/>
          <w:sz w:val="20"/>
          <w:szCs w:val="20"/>
          <w:lang w:val="fi-FI"/>
        </w:rPr>
        <w:t>)</w:t>
      </w:r>
      <w:r w:rsidR="00D74A3F" w:rsidRPr="008642CE">
        <w:rPr>
          <w:rFonts w:ascii="Arial" w:hAnsi="Arial"/>
          <w:sz w:val="20"/>
          <w:szCs w:val="20"/>
          <w:lang w:val="fi-FI"/>
        </w:rPr>
        <w:tab/>
        <w:t>VANE</w:t>
      </w:r>
      <w:r w:rsidR="008642CE">
        <w:rPr>
          <w:rFonts w:ascii="Arial" w:hAnsi="Arial"/>
          <w:sz w:val="20"/>
          <w:szCs w:val="20"/>
          <w:lang w:val="fi-FI"/>
        </w:rPr>
        <w:tab/>
      </w:r>
      <w:r w:rsidR="008642CE">
        <w:rPr>
          <w:rFonts w:ascii="Arial" w:hAnsi="Arial"/>
          <w:sz w:val="20"/>
          <w:szCs w:val="20"/>
          <w:lang w:val="fi-FI"/>
        </w:rPr>
        <w:tab/>
      </w:r>
    </w:p>
    <w:p w:rsidR="00B22A56" w:rsidRPr="008642CE"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Hoffrén Tea (x)</w:t>
      </w:r>
      <w:r w:rsidR="008642CE">
        <w:rPr>
          <w:rFonts w:ascii="Arial" w:hAnsi="Arial"/>
          <w:sz w:val="20"/>
          <w:szCs w:val="20"/>
          <w:lang w:val="fi-FI"/>
        </w:rPr>
        <w:tab/>
      </w:r>
      <w:r w:rsidR="00D74A3F" w:rsidRPr="008642CE">
        <w:rPr>
          <w:rFonts w:ascii="Arial" w:hAnsi="Arial"/>
          <w:sz w:val="20"/>
          <w:szCs w:val="20"/>
          <w:lang w:val="fi-FI"/>
        </w:rPr>
        <w:t>VANE</w:t>
      </w:r>
      <w:r w:rsidR="00B22A56" w:rsidRPr="008642CE">
        <w:rPr>
          <w:rFonts w:ascii="Arial" w:hAnsi="Arial"/>
          <w:sz w:val="20"/>
          <w:szCs w:val="20"/>
          <w:lang w:val="fi-FI"/>
        </w:rPr>
        <w:tab/>
      </w:r>
    </w:p>
    <w:p w:rsidR="009C251D" w:rsidRPr="003C66CD" w:rsidRDefault="003C66CD" w:rsidP="008F5129">
      <w:pPr>
        <w:autoSpaceDE w:val="0"/>
        <w:autoSpaceDN w:val="0"/>
        <w:adjustRightInd w:val="0"/>
        <w:spacing w:after="0"/>
        <w:ind w:left="0"/>
        <w:jc w:val="both"/>
        <w:rPr>
          <w:rFonts w:ascii="Arial" w:hAnsi="Arial"/>
          <w:sz w:val="20"/>
          <w:szCs w:val="20"/>
          <w:lang w:val="fi-FI"/>
        </w:rPr>
      </w:pPr>
      <w:r w:rsidRPr="003C66CD">
        <w:rPr>
          <w:rFonts w:ascii="Arial" w:hAnsi="Arial"/>
          <w:sz w:val="20"/>
          <w:szCs w:val="20"/>
          <w:lang w:val="fi-FI"/>
        </w:rPr>
        <w:t>Vuori Anne (x)</w:t>
      </w:r>
      <w:r>
        <w:rPr>
          <w:rFonts w:ascii="Arial" w:hAnsi="Arial"/>
          <w:sz w:val="20"/>
          <w:szCs w:val="20"/>
          <w:lang w:val="fi-FI"/>
        </w:rPr>
        <w:tab/>
      </w:r>
      <w:r>
        <w:rPr>
          <w:rFonts w:ascii="Arial" w:hAnsi="Arial"/>
          <w:sz w:val="20"/>
          <w:szCs w:val="20"/>
          <w:lang w:val="fi-FI"/>
        </w:rPr>
        <w:tab/>
        <w:t>VANE</w:t>
      </w:r>
    </w:p>
    <w:p w:rsidR="003C66CD" w:rsidRDefault="003C66CD" w:rsidP="008F5129">
      <w:pPr>
        <w:autoSpaceDE w:val="0"/>
        <w:autoSpaceDN w:val="0"/>
        <w:adjustRightInd w:val="0"/>
        <w:spacing w:after="0"/>
        <w:ind w:left="0"/>
        <w:jc w:val="both"/>
        <w:rPr>
          <w:rFonts w:ascii="Arial" w:hAnsi="Arial"/>
          <w:b/>
          <w:sz w:val="20"/>
          <w:szCs w:val="20"/>
          <w:lang w:val="fi-FI"/>
        </w:rPr>
      </w:pPr>
    </w:p>
    <w:p w:rsidR="008642CE" w:rsidRDefault="008642CE" w:rsidP="008F5129">
      <w:pPr>
        <w:autoSpaceDE w:val="0"/>
        <w:autoSpaceDN w:val="0"/>
        <w:adjustRightInd w:val="0"/>
        <w:spacing w:after="0"/>
        <w:ind w:left="0"/>
        <w:jc w:val="both"/>
        <w:rPr>
          <w:rFonts w:ascii="Arial" w:hAnsi="Arial"/>
          <w:b/>
          <w:sz w:val="20"/>
          <w:szCs w:val="20"/>
          <w:lang w:val="fi-FI"/>
        </w:rPr>
      </w:pPr>
      <w:r>
        <w:rPr>
          <w:rFonts w:ascii="Arial" w:hAnsi="Arial"/>
          <w:b/>
          <w:sz w:val="20"/>
          <w:szCs w:val="20"/>
          <w:lang w:val="fi-FI"/>
        </w:rPr>
        <w:t>Pysyvät asiantuntijat</w:t>
      </w:r>
    </w:p>
    <w:p w:rsidR="009C251D" w:rsidRDefault="009C251D" w:rsidP="008F5129">
      <w:pPr>
        <w:autoSpaceDE w:val="0"/>
        <w:autoSpaceDN w:val="0"/>
        <w:adjustRightInd w:val="0"/>
        <w:spacing w:after="0"/>
        <w:ind w:left="0"/>
        <w:jc w:val="both"/>
        <w:rPr>
          <w:rFonts w:ascii="Arial" w:hAnsi="Arial"/>
          <w:b/>
          <w:sz w:val="20"/>
          <w:szCs w:val="20"/>
          <w:lang w:val="fi-FI"/>
        </w:rPr>
      </w:pPr>
    </w:p>
    <w:p w:rsidR="009C251D"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Koponen Riitta (-</w:t>
      </w:r>
      <w:r w:rsidR="009C251D" w:rsidRPr="009C251D">
        <w:rPr>
          <w:rFonts w:ascii="Arial" w:hAnsi="Arial"/>
          <w:sz w:val="20"/>
          <w:szCs w:val="20"/>
          <w:lang w:val="fi-FI"/>
        </w:rPr>
        <w:t xml:space="preserve">) </w:t>
      </w:r>
      <w:r w:rsidR="009C251D" w:rsidRPr="009C251D">
        <w:rPr>
          <w:rFonts w:ascii="Arial" w:hAnsi="Arial"/>
          <w:sz w:val="20"/>
          <w:szCs w:val="20"/>
          <w:lang w:val="fi-FI"/>
        </w:rPr>
        <w:tab/>
        <w:t>SM</w:t>
      </w:r>
    </w:p>
    <w:p w:rsidR="009C251D"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Lindqvist Gunilla (-</w:t>
      </w:r>
      <w:r w:rsidR="009C251D">
        <w:rPr>
          <w:rFonts w:ascii="Arial" w:hAnsi="Arial"/>
          <w:sz w:val="20"/>
          <w:szCs w:val="20"/>
          <w:lang w:val="fi-FI"/>
        </w:rPr>
        <w:t>)</w:t>
      </w:r>
      <w:r w:rsidR="009C251D">
        <w:rPr>
          <w:rFonts w:ascii="Arial" w:hAnsi="Arial"/>
          <w:sz w:val="20"/>
          <w:szCs w:val="20"/>
          <w:lang w:val="fi-FI"/>
        </w:rPr>
        <w:tab/>
        <w:t>Ahvenanmaan maakunta</w:t>
      </w:r>
    </w:p>
    <w:p w:rsidR="009C251D" w:rsidRDefault="003C66C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Nurmi-Koikkalainen Päivi (x</w:t>
      </w:r>
      <w:r w:rsidR="009C251D">
        <w:rPr>
          <w:rFonts w:ascii="Arial" w:hAnsi="Arial"/>
          <w:sz w:val="20"/>
          <w:szCs w:val="20"/>
          <w:lang w:val="fi-FI"/>
        </w:rPr>
        <w:t>)</w:t>
      </w:r>
      <w:r w:rsidR="009C251D">
        <w:rPr>
          <w:rFonts w:ascii="Arial" w:hAnsi="Arial"/>
          <w:sz w:val="20"/>
          <w:szCs w:val="20"/>
          <w:lang w:val="fi-FI"/>
        </w:rPr>
        <w:tab/>
        <w:t>THL</w:t>
      </w:r>
    </w:p>
    <w:p w:rsidR="009C251D" w:rsidRDefault="008E3E5C"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Vuorinen Virpi (-</w:t>
      </w:r>
      <w:r w:rsidR="009C251D">
        <w:rPr>
          <w:rFonts w:ascii="Arial" w:hAnsi="Arial"/>
          <w:sz w:val="20"/>
          <w:szCs w:val="20"/>
          <w:lang w:val="fi-FI"/>
        </w:rPr>
        <w:t>)</w:t>
      </w:r>
      <w:r w:rsidR="009C251D">
        <w:rPr>
          <w:rFonts w:ascii="Arial" w:hAnsi="Arial"/>
          <w:sz w:val="20"/>
          <w:szCs w:val="20"/>
          <w:lang w:val="fi-FI"/>
        </w:rPr>
        <w:tab/>
        <w:t>VM</w:t>
      </w:r>
    </w:p>
    <w:p w:rsidR="009C251D" w:rsidRDefault="009C251D" w:rsidP="008F5129">
      <w:pPr>
        <w:autoSpaceDE w:val="0"/>
        <w:autoSpaceDN w:val="0"/>
        <w:adjustRightInd w:val="0"/>
        <w:spacing w:after="0"/>
        <w:ind w:left="0"/>
        <w:jc w:val="both"/>
        <w:rPr>
          <w:rFonts w:ascii="Arial" w:hAnsi="Arial"/>
          <w:sz w:val="20"/>
          <w:szCs w:val="20"/>
          <w:lang w:val="fi-FI"/>
        </w:rPr>
      </w:pPr>
    </w:p>
    <w:p w:rsidR="009C251D" w:rsidRDefault="009C251D" w:rsidP="008F5129">
      <w:pPr>
        <w:autoSpaceDE w:val="0"/>
        <w:autoSpaceDN w:val="0"/>
        <w:adjustRightInd w:val="0"/>
        <w:spacing w:after="0"/>
        <w:ind w:left="0"/>
        <w:jc w:val="both"/>
        <w:rPr>
          <w:rFonts w:ascii="Arial" w:hAnsi="Arial"/>
          <w:sz w:val="20"/>
          <w:szCs w:val="20"/>
          <w:lang w:val="fi-FI"/>
        </w:rPr>
      </w:pPr>
      <w:r>
        <w:rPr>
          <w:rFonts w:ascii="Arial" w:hAnsi="Arial"/>
          <w:sz w:val="20"/>
          <w:szCs w:val="20"/>
          <w:lang w:val="fi-FI"/>
        </w:rPr>
        <w:t>Kutsuttu</w:t>
      </w:r>
      <w:r w:rsidR="002A1664">
        <w:rPr>
          <w:rFonts w:ascii="Arial" w:hAnsi="Arial"/>
          <w:sz w:val="20"/>
          <w:szCs w:val="20"/>
          <w:lang w:val="fi-FI"/>
        </w:rPr>
        <w:t>ina asiantuntijoi</w:t>
      </w:r>
      <w:r>
        <w:rPr>
          <w:rFonts w:ascii="Arial" w:hAnsi="Arial"/>
          <w:sz w:val="20"/>
          <w:szCs w:val="20"/>
          <w:lang w:val="fi-FI"/>
        </w:rPr>
        <w:t>na: Kirsi-Maria Malmlund, STM</w:t>
      </w:r>
      <w:r w:rsidR="002A1664">
        <w:rPr>
          <w:rFonts w:ascii="Arial" w:hAnsi="Arial"/>
          <w:sz w:val="20"/>
          <w:szCs w:val="20"/>
          <w:lang w:val="fi-FI"/>
        </w:rPr>
        <w:t xml:space="preserve"> (x, </w:t>
      </w:r>
      <w:r w:rsidR="008E3E5C">
        <w:rPr>
          <w:rFonts w:ascii="Arial" w:hAnsi="Arial"/>
          <w:sz w:val="20"/>
          <w:szCs w:val="20"/>
          <w:lang w:val="fi-FI"/>
        </w:rPr>
        <w:t>asiakohta 11)</w:t>
      </w:r>
      <w:r>
        <w:rPr>
          <w:rFonts w:ascii="Arial" w:hAnsi="Arial"/>
          <w:sz w:val="20"/>
          <w:szCs w:val="20"/>
          <w:lang w:val="fi-FI"/>
        </w:rPr>
        <w:t>, Mikko Joronen, Ihmisoikeuskeskus</w:t>
      </w:r>
      <w:r w:rsidR="003C66CD">
        <w:rPr>
          <w:rFonts w:ascii="Arial" w:hAnsi="Arial"/>
          <w:sz w:val="20"/>
          <w:szCs w:val="20"/>
          <w:lang w:val="fi-FI"/>
        </w:rPr>
        <w:t xml:space="preserve"> (-)</w:t>
      </w:r>
      <w:r>
        <w:rPr>
          <w:rFonts w:ascii="Arial" w:hAnsi="Arial"/>
          <w:sz w:val="20"/>
          <w:szCs w:val="20"/>
          <w:lang w:val="fi-FI"/>
        </w:rPr>
        <w:t>, Saija Sambou, OM</w:t>
      </w:r>
      <w:r w:rsidR="008E3E5C">
        <w:rPr>
          <w:rFonts w:ascii="Arial" w:hAnsi="Arial"/>
          <w:sz w:val="20"/>
          <w:szCs w:val="20"/>
          <w:lang w:val="fi-FI"/>
        </w:rPr>
        <w:t xml:space="preserve"> (x, asiakohta 12)</w:t>
      </w:r>
      <w:r>
        <w:rPr>
          <w:rFonts w:ascii="Arial" w:hAnsi="Arial"/>
          <w:sz w:val="20"/>
          <w:szCs w:val="20"/>
          <w:lang w:val="fi-FI"/>
        </w:rPr>
        <w:t>, Leealaura Leskelä, Selkokeskus</w:t>
      </w:r>
      <w:r w:rsidR="008E3E5C">
        <w:rPr>
          <w:rFonts w:ascii="Arial" w:hAnsi="Arial"/>
          <w:sz w:val="20"/>
          <w:szCs w:val="20"/>
          <w:lang w:val="fi-FI"/>
        </w:rPr>
        <w:t xml:space="preserve"> (x, asiakohta 13)</w:t>
      </w:r>
    </w:p>
    <w:p w:rsidR="009C251D" w:rsidRPr="009C251D" w:rsidRDefault="009C251D" w:rsidP="008F5129">
      <w:pPr>
        <w:autoSpaceDE w:val="0"/>
        <w:autoSpaceDN w:val="0"/>
        <w:adjustRightInd w:val="0"/>
        <w:spacing w:after="0"/>
        <w:ind w:left="0"/>
        <w:jc w:val="both"/>
        <w:rPr>
          <w:rFonts w:ascii="Arial" w:hAnsi="Arial"/>
          <w:sz w:val="20"/>
          <w:szCs w:val="20"/>
          <w:lang w:val="fi-FI"/>
        </w:rPr>
      </w:pPr>
    </w:p>
    <w:p w:rsidR="009C251D" w:rsidRPr="008642CE" w:rsidRDefault="009C251D" w:rsidP="008F5129">
      <w:pPr>
        <w:autoSpaceDE w:val="0"/>
        <w:autoSpaceDN w:val="0"/>
        <w:adjustRightInd w:val="0"/>
        <w:spacing w:after="0"/>
        <w:ind w:left="0"/>
        <w:jc w:val="both"/>
        <w:rPr>
          <w:rFonts w:ascii="Arial" w:hAnsi="Arial"/>
          <w:b/>
          <w:sz w:val="20"/>
          <w:szCs w:val="20"/>
          <w:lang w:val="fi-FI"/>
        </w:rPr>
      </w:pPr>
    </w:p>
    <w:p w:rsidR="009C251D" w:rsidRDefault="009C251D" w:rsidP="008F5129">
      <w:pPr>
        <w:spacing w:after="0" w:line="240" w:lineRule="auto"/>
        <w:ind w:left="0"/>
        <w:jc w:val="both"/>
        <w:rPr>
          <w:rFonts w:ascii="Arial" w:hAnsi="Arial"/>
          <w:lang w:val="fi-FI"/>
        </w:rPr>
      </w:pPr>
    </w:p>
    <w:p w:rsidR="002A1664" w:rsidRDefault="002A1664" w:rsidP="008F5129">
      <w:pPr>
        <w:spacing w:after="0" w:line="240" w:lineRule="auto"/>
        <w:ind w:left="0"/>
        <w:jc w:val="both"/>
        <w:rPr>
          <w:rFonts w:ascii="Arial" w:hAnsi="Arial"/>
          <w:lang w:val="fi-FI"/>
        </w:rPr>
      </w:pPr>
    </w:p>
    <w:p w:rsidR="009C251D" w:rsidRPr="009C251D" w:rsidRDefault="003C66CD" w:rsidP="008F5129">
      <w:pPr>
        <w:spacing w:after="0" w:line="240" w:lineRule="auto"/>
        <w:ind w:left="0"/>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lastRenderedPageBreak/>
        <w:t>KÄSITELLY</w:t>
      </w:r>
      <w:r w:rsidR="009C251D" w:rsidRPr="009C251D">
        <w:rPr>
          <w:rFonts w:ascii="Arial" w:eastAsia="Times New Roman" w:hAnsi="Arial" w:cs="Times New Roman"/>
          <w:color w:val="auto"/>
          <w:sz w:val="24"/>
          <w:szCs w:val="20"/>
          <w:lang w:val="fi-FI"/>
        </w:rPr>
        <w:t xml:space="preserve">T ASIAT: </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1. Kokouksen avaus</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Default="007963D4" w:rsidP="008F5129">
      <w:pPr>
        <w:spacing w:after="0" w:line="240" w:lineRule="auto"/>
        <w:ind w:left="0"/>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ab/>
      </w:r>
      <w:r w:rsidR="008E3E5C">
        <w:rPr>
          <w:rFonts w:ascii="Arial" w:eastAsia="Times New Roman" w:hAnsi="Arial" w:cs="Times New Roman"/>
          <w:color w:val="auto"/>
          <w:sz w:val="24"/>
          <w:szCs w:val="20"/>
          <w:lang w:val="fi-FI"/>
        </w:rPr>
        <w:t xml:space="preserve">Puheenjohtaja avasi </w:t>
      </w:r>
      <w:r>
        <w:rPr>
          <w:rFonts w:ascii="Arial" w:eastAsia="Times New Roman" w:hAnsi="Arial" w:cs="Times New Roman"/>
          <w:color w:val="auto"/>
          <w:sz w:val="24"/>
          <w:szCs w:val="20"/>
          <w:lang w:val="fi-FI"/>
        </w:rPr>
        <w:t>kokou</w:t>
      </w:r>
      <w:r w:rsidR="008E3E5C">
        <w:rPr>
          <w:rFonts w:ascii="Arial" w:eastAsia="Times New Roman" w:hAnsi="Arial" w:cs="Times New Roman"/>
          <w:color w:val="auto"/>
          <w:sz w:val="24"/>
          <w:szCs w:val="20"/>
          <w:lang w:val="fi-FI"/>
        </w:rPr>
        <w:t>ksen klo</w:t>
      </w:r>
      <w:r>
        <w:rPr>
          <w:rFonts w:ascii="Arial" w:eastAsia="Times New Roman" w:hAnsi="Arial" w:cs="Times New Roman"/>
          <w:color w:val="auto"/>
          <w:sz w:val="24"/>
          <w:szCs w:val="20"/>
          <w:lang w:val="fi-FI"/>
        </w:rPr>
        <w:t xml:space="preserve"> 12.33.</w:t>
      </w:r>
    </w:p>
    <w:p w:rsidR="007963D4" w:rsidRPr="009C251D" w:rsidRDefault="007963D4"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2. Esityslistan hyväksyminen</w:t>
      </w:r>
    </w:p>
    <w:p w:rsidR="009C251D" w:rsidRDefault="009C251D" w:rsidP="008F5129">
      <w:pPr>
        <w:spacing w:after="0" w:line="240" w:lineRule="auto"/>
        <w:ind w:left="0"/>
        <w:jc w:val="both"/>
        <w:rPr>
          <w:rFonts w:ascii="Arial" w:eastAsia="Times New Roman" w:hAnsi="Arial" w:cs="Times New Roman"/>
          <w:color w:val="auto"/>
          <w:sz w:val="24"/>
          <w:szCs w:val="20"/>
          <w:lang w:val="fi-FI"/>
        </w:rPr>
      </w:pPr>
    </w:p>
    <w:p w:rsidR="007963D4" w:rsidRDefault="007963D4" w:rsidP="008F5129">
      <w:pPr>
        <w:spacing w:after="0" w:line="240" w:lineRule="auto"/>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Hyväksyttiin</w:t>
      </w:r>
      <w:r w:rsidR="00E732CD">
        <w:rPr>
          <w:rFonts w:ascii="Arial" w:eastAsia="Times New Roman" w:hAnsi="Arial" w:cs="Times New Roman"/>
          <w:color w:val="auto"/>
          <w:sz w:val="24"/>
          <w:szCs w:val="20"/>
          <w:lang w:val="fi-FI"/>
        </w:rPr>
        <w:t xml:space="preserve"> esityslista.</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3. Edellisen kokouksen pöytäkirjan hyväksyminen</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Default="007963D4" w:rsidP="008F5129">
      <w:pPr>
        <w:spacing w:after="0" w:line="240" w:lineRule="auto"/>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Hyväksyttiin edellisen kokouksen pöytäkirja</w:t>
      </w:r>
      <w:r w:rsidR="008E3E5C">
        <w:rPr>
          <w:rFonts w:ascii="Arial" w:eastAsia="Times New Roman" w:hAnsi="Arial" w:cs="Times New Roman"/>
          <w:color w:val="auto"/>
          <w:sz w:val="24"/>
          <w:szCs w:val="20"/>
          <w:lang w:val="fi-FI"/>
        </w:rPr>
        <w:t xml:space="preserve"> yhdellä muutoksella</w:t>
      </w:r>
      <w:r>
        <w:rPr>
          <w:rFonts w:ascii="Arial" w:eastAsia="Times New Roman" w:hAnsi="Arial" w:cs="Times New Roman"/>
          <w:color w:val="auto"/>
          <w:sz w:val="24"/>
          <w:szCs w:val="20"/>
          <w:lang w:val="fi-FI"/>
        </w:rPr>
        <w:t>.</w:t>
      </w:r>
      <w:r w:rsidR="008E3E5C">
        <w:rPr>
          <w:rFonts w:ascii="Arial" w:eastAsia="Times New Roman" w:hAnsi="Arial" w:cs="Times New Roman"/>
          <w:color w:val="auto"/>
          <w:sz w:val="24"/>
          <w:szCs w:val="20"/>
          <w:lang w:val="fi-FI"/>
        </w:rPr>
        <w:t xml:space="preserve"> Päätettiin poistaa kirjaus vammaisten henkilöiden työllisyysasteesta.</w:t>
      </w:r>
    </w:p>
    <w:p w:rsidR="007963D4" w:rsidRPr="009C251D" w:rsidRDefault="007963D4"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4. Hallinnonalojen ja työryhmien kuulumiset</w:t>
      </w:r>
      <w:r w:rsidR="008E3E5C">
        <w:rPr>
          <w:rFonts w:ascii="Arial" w:eastAsia="Times New Roman" w:hAnsi="Arial" w:cs="Times New Roman"/>
          <w:color w:val="auto"/>
          <w:sz w:val="24"/>
          <w:szCs w:val="20"/>
          <w:lang w:val="fi-FI"/>
        </w:rPr>
        <w:t xml:space="preserve"> </w:t>
      </w:r>
      <w:r w:rsidRPr="009C251D">
        <w:rPr>
          <w:rFonts w:ascii="Arial" w:eastAsia="Times New Roman" w:hAnsi="Arial" w:cs="Times New Roman"/>
          <w:color w:val="auto"/>
          <w:sz w:val="24"/>
          <w:szCs w:val="20"/>
          <w:lang w:val="fi-FI"/>
        </w:rPr>
        <w:t>/</w:t>
      </w:r>
      <w:r w:rsidR="008E3E5C">
        <w:rPr>
          <w:rFonts w:ascii="Arial" w:eastAsia="Times New Roman" w:hAnsi="Arial" w:cs="Times New Roman"/>
          <w:color w:val="auto"/>
          <w:sz w:val="24"/>
          <w:szCs w:val="20"/>
          <w:lang w:val="fi-FI"/>
        </w:rPr>
        <w:t xml:space="preserve"> </w:t>
      </w:r>
      <w:r w:rsidRPr="009C251D">
        <w:rPr>
          <w:rFonts w:ascii="Arial" w:eastAsia="Times New Roman" w:hAnsi="Arial" w:cs="Times New Roman"/>
          <w:color w:val="auto"/>
          <w:sz w:val="24"/>
          <w:szCs w:val="20"/>
          <w:lang w:val="fi-FI"/>
        </w:rPr>
        <w:t>Toimintaohjelman seuranta</w:t>
      </w:r>
    </w:p>
    <w:p w:rsidR="009C251D" w:rsidRPr="009C251D" w:rsidRDefault="009C251D" w:rsidP="008F5129">
      <w:pPr>
        <w:spacing w:after="0" w:line="240" w:lineRule="auto"/>
        <w:ind w:left="1304"/>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1304"/>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Hallinnonalat ja VANEn työryhmäedustajat esittelevät ajankohtaiset kuulumiset erityisesti kansallisen toimintaohjelman näkökulmasta.</w:t>
      </w:r>
    </w:p>
    <w:p w:rsidR="009C251D" w:rsidRDefault="009C251D" w:rsidP="008F5129">
      <w:pPr>
        <w:spacing w:after="0" w:line="240" w:lineRule="auto"/>
        <w:ind w:left="0"/>
        <w:jc w:val="both"/>
        <w:rPr>
          <w:rFonts w:ascii="Arial" w:eastAsia="Times New Roman" w:hAnsi="Arial" w:cs="Times New Roman"/>
          <w:color w:val="auto"/>
          <w:sz w:val="24"/>
          <w:szCs w:val="20"/>
          <w:lang w:val="fi-FI"/>
        </w:rPr>
      </w:pPr>
    </w:p>
    <w:p w:rsidR="00E732CD" w:rsidRDefault="007963D4" w:rsidP="008F5129">
      <w:pPr>
        <w:spacing w:after="0" w:line="240" w:lineRule="auto"/>
        <w:ind w:left="1304"/>
        <w:jc w:val="both"/>
        <w:rPr>
          <w:rFonts w:ascii="Arial" w:eastAsia="Times New Roman" w:hAnsi="Arial" w:cs="Times New Roman"/>
          <w:color w:val="auto"/>
          <w:sz w:val="24"/>
          <w:szCs w:val="20"/>
          <w:lang w:val="fi-FI"/>
        </w:rPr>
      </w:pPr>
      <w:r w:rsidRPr="001237F2">
        <w:rPr>
          <w:rFonts w:ascii="Arial" w:eastAsia="Times New Roman" w:hAnsi="Arial" w:cs="Times New Roman"/>
          <w:i/>
          <w:color w:val="auto"/>
          <w:sz w:val="24"/>
          <w:szCs w:val="20"/>
          <w:lang w:val="fi-FI"/>
        </w:rPr>
        <w:t>TEM:</w:t>
      </w:r>
      <w:r>
        <w:rPr>
          <w:rFonts w:ascii="Arial" w:eastAsia="Times New Roman" w:hAnsi="Arial" w:cs="Times New Roman"/>
          <w:color w:val="auto"/>
          <w:sz w:val="24"/>
          <w:szCs w:val="20"/>
          <w:lang w:val="fi-FI"/>
        </w:rPr>
        <w:t xml:space="preserve"> </w:t>
      </w:r>
      <w:r w:rsidR="004A6DDD">
        <w:rPr>
          <w:rFonts w:ascii="Arial" w:eastAsia="Times New Roman" w:hAnsi="Arial" w:cs="Times New Roman"/>
          <w:color w:val="auto"/>
          <w:sz w:val="24"/>
          <w:szCs w:val="20"/>
          <w:lang w:val="fi-FI"/>
        </w:rPr>
        <w:t>Niiden henkilöiden</w:t>
      </w:r>
      <w:r>
        <w:rPr>
          <w:rFonts w:ascii="Arial" w:eastAsia="Times New Roman" w:hAnsi="Arial" w:cs="Times New Roman"/>
          <w:color w:val="auto"/>
          <w:sz w:val="24"/>
          <w:szCs w:val="20"/>
          <w:lang w:val="fi-FI"/>
        </w:rPr>
        <w:t>, joilla vamma tai sairaus</w:t>
      </w:r>
      <w:r w:rsidR="004A6DDD">
        <w:rPr>
          <w:rFonts w:ascii="Arial" w:eastAsia="Times New Roman" w:hAnsi="Arial" w:cs="Times New Roman"/>
          <w:color w:val="auto"/>
          <w:sz w:val="24"/>
          <w:szCs w:val="20"/>
          <w:lang w:val="fi-FI"/>
        </w:rPr>
        <w:t>, joka</w:t>
      </w:r>
      <w:r>
        <w:rPr>
          <w:rFonts w:ascii="Arial" w:eastAsia="Times New Roman" w:hAnsi="Arial" w:cs="Times New Roman"/>
          <w:color w:val="auto"/>
          <w:sz w:val="24"/>
          <w:szCs w:val="20"/>
          <w:lang w:val="fi-FI"/>
        </w:rPr>
        <w:t xml:space="preserve"> vähentää mahdollisuutta saada työtä</w:t>
      </w:r>
      <w:r w:rsidR="004A6DDD">
        <w:rPr>
          <w:rFonts w:ascii="Arial" w:eastAsia="Times New Roman" w:hAnsi="Arial" w:cs="Times New Roman"/>
          <w:color w:val="auto"/>
          <w:sz w:val="24"/>
          <w:szCs w:val="20"/>
          <w:lang w:val="fi-FI"/>
        </w:rPr>
        <w:t>,</w:t>
      </w:r>
      <w:r>
        <w:rPr>
          <w:rFonts w:ascii="Arial" w:eastAsia="Times New Roman" w:hAnsi="Arial" w:cs="Times New Roman"/>
          <w:color w:val="auto"/>
          <w:sz w:val="24"/>
          <w:szCs w:val="20"/>
          <w:lang w:val="fi-FI"/>
        </w:rPr>
        <w:t xml:space="preserve"> </w:t>
      </w:r>
      <w:r w:rsidR="004A6DDD">
        <w:rPr>
          <w:rFonts w:ascii="Arial" w:eastAsia="Times New Roman" w:hAnsi="Arial" w:cs="Times New Roman"/>
          <w:color w:val="auto"/>
          <w:sz w:val="24"/>
          <w:szCs w:val="20"/>
          <w:lang w:val="fi-FI"/>
        </w:rPr>
        <w:t xml:space="preserve">työttömyys on vähentynyt nyt </w:t>
      </w:r>
      <w:r>
        <w:rPr>
          <w:rFonts w:ascii="Arial" w:eastAsia="Times New Roman" w:hAnsi="Arial" w:cs="Times New Roman"/>
          <w:color w:val="auto"/>
          <w:sz w:val="24"/>
          <w:szCs w:val="20"/>
          <w:lang w:val="fi-FI"/>
        </w:rPr>
        <w:t>33 k</w:t>
      </w:r>
      <w:r w:rsidR="004A6DDD">
        <w:rPr>
          <w:rFonts w:ascii="Arial" w:eastAsia="Times New Roman" w:hAnsi="Arial" w:cs="Times New Roman"/>
          <w:color w:val="auto"/>
          <w:sz w:val="24"/>
          <w:szCs w:val="20"/>
          <w:lang w:val="fi-FI"/>
        </w:rPr>
        <w:t>uukautta</w:t>
      </w:r>
      <w:r>
        <w:rPr>
          <w:rFonts w:ascii="Arial" w:eastAsia="Times New Roman" w:hAnsi="Arial" w:cs="Times New Roman"/>
          <w:color w:val="auto"/>
          <w:sz w:val="24"/>
          <w:szCs w:val="20"/>
          <w:lang w:val="fi-FI"/>
        </w:rPr>
        <w:t xml:space="preserve"> peräkkäin.</w:t>
      </w:r>
      <w:r w:rsidR="004A6DDD">
        <w:rPr>
          <w:rFonts w:ascii="Arial" w:eastAsia="Times New Roman" w:hAnsi="Arial" w:cs="Times New Roman"/>
          <w:color w:val="auto"/>
          <w:sz w:val="24"/>
          <w:szCs w:val="20"/>
          <w:lang w:val="fi-FI"/>
        </w:rPr>
        <w:t xml:space="preserve"> </w:t>
      </w:r>
      <w:r>
        <w:rPr>
          <w:rFonts w:ascii="Arial" w:eastAsia="Times New Roman" w:hAnsi="Arial" w:cs="Times New Roman"/>
          <w:color w:val="auto"/>
          <w:sz w:val="24"/>
          <w:szCs w:val="20"/>
          <w:lang w:val="fi-FI"/>
        </w:rPr>
        <w:t xml:space="preserve">Kohdejoukossa tapahtuu </w:t>
      </w:r>
      <w:r w:rsidR="004A6DDD">
        <w:rPr>
          <w:rFonts w:ascii="Arial" w:eastAsia="Times New Roman" w:hAnsi="Arial" w:cs="Times New Roman"/>
          <w:color w:val="auto"/>
          <w:sz w:val="24"/>
          <w:szCs w:val="20"/>
          <w:lang w:val="fi-FI"/>
        </w:rPr>
        <w:t xml:space="preserve">kuitenkin </w:t>
      </w:r>
      <w:r>
        <w:rPr>
          <w:rFonts w:ascii="Arial" w:eastAsia="Times New Roman" w:hAnsi="Arial" w:cs="Times New Roman"/>
          <w:color w:val="auto"/>
          <w:sz w:val="24"/>
          <w:szCs w:val="20"/>
          <w:lang w:val="fi-FI"/>
        </w:rPr>
        <w:t xml:space="preserve">polarisoitumista. Työllistyminen </w:t>
      </w:r>
      <w:r w:rsidR="00140E72">
        <w:rPr>
          <w:rFonts w:ascii="Arial" w:eastAsia="Times New Roman" w:hAnsi="Arial" w:cs="Times New Roman"/>
          <w:color w:val="auto"/>
          <w:sz w:val="24"/>
          <w:szCs w:val="20"/>
          <w:lang w:val="fi-FI"/>
        </w:rPr>
        <w:t>ta</w:t>
      </w:r>
      <w:r w:rsidR="004A6DDD">
        <w:rPr>
          <w:rFonts w:ascii="Arial" w:eastAsia="Times New Roman" w:hAnsi="Arial" w:cs="Times New Roman"/>
          <w:color w:val="auto"/>
          <w:sz w:val="24"/>
          <w:szCs w:val="20"/>
          <w:lang w:val="fi-FI"/>
        </w:rPr>
        <w:t>p</w:t>
      </w:r>
      <w:r w:rsidR="00140E72">
        <w:rPr>
          <w:rFonts w:ascii="Arial" w:eastAsia="Times New Roman" w:hAnsi="Arial" w:cs="Times New Roman"/>
          <w:color w:val="auto"/>
          <w:sz w:val="24"/>
          <w:szCs w:val="20"/>
          <w:lang w:val="fi-FI"/>
        </w:rPr>
        <w:t>a</w:t>
      </w:r>
      <w:r w:rsidR="004A6DDD">
        <w:rPr>
          <w:rFonts w:ascii="Arial" w:eastAsia="Times New Roman" w:hAnsi="Arial" w:cs="Times New Roman"/>
          <w:color w:val="auto"/>
          <w:sz w:val="24"/>
          <w:szCs w:val="20"/>
          <w:lang w:val="fi-FI"/>
        </w:rPr>
        <w:t xml:space="preserve">htuu usein </w:t>
      </w:r>
      <w:r>
        <w:rPr>
          <w:rFonts w:ascii="Arial" w:eastAsia="Times New Roman" w:hAnsi="Arial" w:cs="Times New Roman"/>
          <w:color w:val="auto"/>
          <w:sz w:val="24"/>
          <w:szCs w:val="20"/>
          <w:lang w:val="fi-FI"/>
        </w:rPr>
        <w:t>nopeasti tai ei ollenkaan.</w:t>
      </w:r>
      <w:r w:rsidR="004A6DDD">
        <w:rPr>
          <w:rFonts w:ascii="Arial" w:eastAsia="Times New Roman" w:hAnsi="Arial" w:cs="Times New Roman"/>
          <w:color w:val="auto"/>
          <w:sz w:val="24"/>
          <w:szCs w:val="20"/>
          <w:lang w:val="fi-FI"/>
        </w:rPr>
        <w:t xml:space="preserve"> </w:t>
      </w:r>
      <w:r w:rsidR="00E732CD">
        <w:rPr>
          <w:rFonts w:ascii="Arial" w:eastAsia="Times New Roman" w:hAnsi="Arial" w:cs="Times New Roman"/>
          <w:color w:val="auto"/>
          <w:sz w:val="24"/>
          <w:szCs w:val="20"/>
          <w:lang w:val="fi-FI"/>
        </w:rPr>
        <w:t>Mahdollinen selittävä tekijä</w:t>
      </w:r>
      <w:r w:rsidR="004A6DDD">
        <w:rPr>
          <w:rFonts w:ascii="Arial" w:eastAsia="Times New Roman" w:hAnsi="Arial" w:cs="Times New Roman"/>
          <w:color w:val="auto"/>
          <w:sz w:val="24"/>
          <w:szCs w:val="20"/>
          <w:lang w:val="fi-FI"/>
        </w:rPr>
        <w:t xml:space="preserve"> voi olla</w:t>
      </w:r>
      <w:r w:rsidR="00E732CD">
        <w:rPr>
          <w:rFonts w:ascii="Arial" w:eastAsia="Times New Roman" w:hAnsi="Arial" w:cs="Times New Roman"/>
          <w:color w:val="auto"/>
          <w:sz w:val="24"/>
          <w:szCs w:val="20"/>
          <w:lang w:val="fi-FI"/>
        </w:rPr>
        <w:t xml:space="preserve"> </w:t>
      </w:r>
      <w:r w:rsidR="004A6DDD">
        <w:rPr>
          <w:rFonts w:ascii="Arial" w:eastAsia="Times New Roman" w:hAnsi="Arial" w:cs="Times New Roman"/>
          <w:color w:val="auto"/>
          <w:sz w:val="24"/>
          <w:szCs w:val="20"/>
          <w:lang w:val="fi-FI"/>
        </w:rPr>
        <w:t>o</w:t>
      </w:r>
      <w:r w:rsidR="00E732CD">
        <w:rPr>
          <w:rFonts w:ascii="Arial" w:eastAsia="Times New Roman" w:hAnsi="Arial" w:cs="Times New Roman"/>
          <w:color w:val="auto"/>
          <w:sz w:val="24"/>
          <w:szCs w:val="20"/>
          <w:lang w:val="fi-FI"/>
        </w:rPr>
        <w:t>saami</w:t>
      </w:r>
      <w:r w:rsidR="004A6DDD">
        <w:rPr>
          <w:rFonts w:ascii="Arial" w:eastAsia="Times New Roman" w:hAnsi="Arial" w:cs="Times New Roman"/>
          <w:color w:val="auto"/>
          <w:sz w:val="24"/>
          <w:szCs w:val="20"/>
          <w:lang w:val="fi-FI"/>
        </w:rPr>
        <w:t>s</w:t>
      </w:r>
      <w:r w:rsidR="00E732CD">
        <w:rPr>
          <w:rFonts w:ascii="Arial" w:eastAsia="Times New Roman" w:hAnsi="Arial" w:cs="Times New Roman"/>
          <w:color w:val="auto"/>
          <w:sz w:val="24"/>
          <w:szCs w:val="20"/>
          <w:lang w:val="fi-FI"/>
        </w:rPr>
        <w:t>en vanhentu</w:t>
      </w:r>
      <w:r w:rsidR="004A6DDD">
        <w:rPr>
          <w:rFonts w:ascii="Arial" w:eastAsia="Times New Roman" w:hAnsi="Arial" w:cs="Times New Roman"/>
          <w:color w:val="auto"/>
          <w:sz w:val="24"/>
          <w:szCs w:val="20"/>
          <w:lang w:val="fi-FI"/>
        </w:rPr>
        <w:t>minen tai se, että</w:t>
      </w:r>
      <w:r w:rsidR="00E732CD">
        <w:rPr>
          <w:rFonts w:ascii="Arial" w:eastAsia="Times New Roman" w:hAnsi="Arial" w:cs="Times New Roman"/>
          <w:color w:val="auto"/>
          <w:sz w:val="24"/>
          <w:szCs w:val="20"/>
          <w:lang w:val="fi-FI"/>
        </w:rPr>
        <w:t xml:space="preserve"> osaamiselle ei ole kysyntää. Työnantajilla asenteet </w:t>
      </w:r>
      <w:r w:rsidR="004A6DDD">
        <w:rPr>
          <w:rFonts w:ascii="Arial" w:eastAsia="Times New Roman" w:hAnsi="Arial" w:cs="Times New Roman"/>
          <w:color w:val="auto"/>
          <w:sz w:val="24"/>
          <w:szCs w:val="20"/>
          <w:lang w:val="fi-FI"/>
        </w:rPr>
        <w:t xml:space="preserve">ovat </w:t>
      </w:r>
      <w:r w:rsidR="00E732CD">
        <w:rPr>
          <w:rFonts w:ascii="Arial" w:eastAsia="Times New Roman" w:hAnsi="Arial" w:cs="Times New Roman"/>
          <w:color w:val="auto"/>
          <w:sz w:val="24"/>
          <w:szCs w:val="20"/>
          <w:lang w:val="fi-FI"/>
        </w:rPr>
        <w:t xml:space="preserve">muuttuneet. Selvityshenkilötyö </w:t>
      </w:r>
      <w:r w:rsidR="00140E72">
        <w:rPr>
          <w:rFonts w:ascii="Arial" w:eastAsia="Times New Roman" w:hAnsi="Arial" w:cs="Times New Roman"/>
          <w:color w:val="auto"/>
          <w:sz w:val="24"/>
          <w:szCs w:val="20"/>
          <w:lang w:val="fi-FI"/>
        </w:rPr>
        <w:t xml:space="preserve">on </w:t>
      </w:r>
      <w:r w:rsidR="00E732CD">
        <w:rPr>
          <w:rFonts w:ascii="Arial" w:eastAsia="Times New Roman" w:hAnsi="Arial" w:cs="Times New Roman"/>
          <w:color w:val="auto"/>
          <w:sz w:val="24"/>
          <w:szCs w:val="20"/>
          <w:lang w:val="fi-FI"/>
        </w:rPr>
        <w:t>valmistu</w:t>
      </w:r>
      <w:r w:rsidR="004A6DDD">
        <w:rPr>
          <w:rFonts w:ascii="Arial" w:eastAsia="Times New Roman" w:hAnsi="Arial" w:cs="Times New Roman"/>
          <w:color w:val="auto"/>
          <w:sz w:val="24"/>
          <w:szCs w:val="20"/>
          <w:lang w:val="fi-FI"/>
        </w:rPr>
        <w:t>massa</w:t>
      </w:r>
      <w:r w:rsidR="00E732CD">
        <w:rPr>
          <w:rFonts w:ascii="Arial" w:eastAsia="Times New Roman" w:hAnsi="Arial" w:cs="Times New Roman"/>
          <w:color w:val="auto"/>
          <w:sz w:val="24"/>
          <w:szCs w:val="20"/>
          <w:lang w:val="fi-FI"/>
        </w:rPr>
        <w:t xml:space="preserve">. </w:t>
      </w:r>
    </w:p>
    <w:p w:rsidR="004A6DDD" w:rsidRDefault="004A6DDD" w:rsidP="008F5129">
      <w:pPr>
        <w:spacing w:after="0" w:line="240" w:lineRule="auto"/>
        <w:ind w:left="1304"/>
        <w:jc w:val="both"/>
        <w:rPr>
          <w:rFonts w:ascii="Arial" w:eastAsia="Times New Roman" w:hAnsi="Arial" w:cs="Times New Roman"/>
          <w:color w:val="auto"/>
          <w:sz w:val="24"/>
          <w:szCs w:val="20"/>
          <w:lang w:val="fi-FI"/>
        </w:rPr>
      </w:pPr>
    </w:p>
    <w:p w:rsidR="00F97413" w:rsidRDefault="00F97413" w:rsidP="008F5129">
      <w:pPr>
        <w:spacing w:after="0" w:line="240" w:lineRule="auto"/>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Keskustelussa</w:t>
      </w:r>
      <w:r w:rsidR="004A6DDD">
        <w:rPr>
          <w:rFonts w:ascii="Arial" w:eastAsia="Times New Roman" w:hAnsi="Arial" w:cs="Times New Roman"/>
          <w:color w:val="auto"/>
          <w:sz w:val="24"/>
          <w:szCs w:val="20"/>
          <w:lang w:val="fi-FI"/>
        </w:rPr>
        <w:t xml:space="preserve"> tuotiin esiin se, että v</w:t>
      </w:r>
      <w:r w:rsidR="00E732CD">
        <w:rPr>
          <w:rFonts w:ascii="Arial" w:eastAsia="Times New Roman" w:hAnsi="Arial" w:cs="Times New Roman"/>
          <w:color w:val="auto"/>
          <w:sz w:val="24"/>
          <w:szCs w:val="20"/>
          <w:lang w:val="fi-FI"/>
        </w:rPr>
        <w:t>ammaisia ihmisiä koulututaan aloille, joilla ei ole työllistymismahdollisuuksia.</w:t>
      </w:r>
      <w:r>
        <w:rPr>
          <w:rFonts w:ascii="Arial" w:eastAsia="Times New Roman" w:hAnsi="Arial" w:cs="Times New Roman"/>
          <w:color w:val="auto"/>
          <w:sz w:val="24"/>
          <w:szCs w:val="20"/>
          <w:lang w:val="fi-FI"/>
        </w:rPr>
        <w:t xml:space="preserve"> </w:t>
      </w:r>
      <w:r w:rsidR="004A6DDD">
        <w:rPr>
          <w:rFonts w:ascii="Arial" w:eastAsia="Times New Roman" w:hAnsi="Arial" w:cs="Times New Roman"/>
          <w:color w:val="auto"/>
          <w:sz w:val="24"/>
          <w:szCs w:val="20"/>
          <w:lang w:val="fi-FI"/>
        </w:rPr>
        <w:t>Tämä on siis m</w:t>
      </w:r>
      <w:r>
        <w:rPr>
          <w:rFonts w:ascii="Arial" w:eastAsia="Times New Roman" w:hAnsi="Arial" w:cs="Times New Roman"/>
          <w:color w:val="auto"/>
          <w:sz w:val="24"/>
          <w:szCs w:val="20"/>
          <w:lang w:val="fi-FI"/>
        </w:rPr>
        <w:t xml:space="preserve">yös koulutuspoliittinen kysymys. Pitäisi </w:t>
      </w:r>
      <w:r w:rsidR="004A6DDD">
        <w:rPr>
          <w:rFonts w:ascii="Arial" w:eastAsia="Times New Roman" w:hAnsi="Arial" w:cs="Times New Roman"/>
          <w:color w:val="auto"/>
          <w:sz w:val="24"/>
          <w:szCs w:val="20"/>
          <w:lang w:val="fi-FI"/>
        </w:rPr>
        <w:t xml:space="preserve">myös pystyä </w:t>
      </w:r>
      <w:r>
        <w:rPr>
          <w:rFonts w:ascii="Arial" w:eastAsia="Times New Roman" w:hAnsi="Arial" w:cs="Times New Roman"/>
          <w:color w:val="auto"/>
          <w:sz w:val="24"/>
          <w:szCs w:val="20"/>
          <w:lang w:val="fi-FI"/>
        </w:rPr>
        <w:t>siirty</w:t>
      </w:r>
      <w:r w:rsidR="004A6DDD">
        <w:rPr>
          <w:rFonts w:ascii="Arial" w:eastAsia="Times New Roman" w:hAnsi="Arial" w:cs="Times New Roman"/>
          <w:color w:val="auto"/>
          <w:sz w:val="24"/>
          <w:szCs w:val="20"/>
          <w:lang w:val="fi-FI"/>
        </w:rPr>
        <w:t>mään</w:t>
      </w:r>
      <w:r>
        <w:rPr>
          <w:rFonts w:ascii="Arial" w:eastAsia="Times New Roman" w:hAnsi="Arial" w:cs="Times New Roman"/>
          <w:color w:val="auto"/>
          <w:sz w:val="24"/>
          <w:szCs w:val="20"/>
          <w:lang w:val="fi-FI"/>
        </w:rPr>
        <w:t xml:space="preserve"> yksilöllisempään ajatteluun. </w:t>
      </w:r>
    </w:p>
    <w:p w:rsidR="004A6DDD" w:rsidRDefault="004A6DDD" w:rsidP="008F5129">
      <w:pPr>
        <w:spacing w:after="0" w:line="240" w:lineRule="auto"/>
        <w:ind w:left="1304"/>
        <w:jc w:val="both"/>
        <w:rPr>
          <w:rFonts w:ascii="Arial" w:eastAsia="Times New Roman" w:hAnsi="Arial" w:cs="Times New Roman"/>
          <w:color w:val="auto"/>
          <w:sz w:val="24"/>
          <w:szCs w:val="20"/>
          <w:lang w:val="fi-FI"/>
        </w:rPr>
      </w:pPr>
    </w:p>
    <w:p w:rsidR="00F97413" w:rsidRDefault="00F97413" w:rsidP="008F5129">
      <w:pPr>
        <w:spacing w:after="0" w:line="240" w:lineRule="auto"/>
        <w:ind w:left="1304"/>
        <w:jc w:val="both"/>
        <w:rPr>
          <w:rFonts w:ascii="Arial" w:eastAsia="Times New Roman" w:hAnsi="Arial" w:cs="Times New Roman"/>
          <w:color w:val="auto"/>
          <w:sz w:val="24"/>
          <w:szCs w:val="20"/>
          <w:lang w:val="fi-FI"/>
        </w:rPr>
      </w:pPr>
      <w:r w:rsidRPr="001237F2">
        <w:rPr>
          <w:rFonts w:ascii="Arial" w:eastAsia="Times New Roman" w:hAnsi="Arial" w:cs="Times New Roman"/>
          <w:i/>
          <w:color w:val="auto"/>
          <w:sz w:val="24"/>
          <w:szCs w:val="20"/>
          <w:lang w:val="fi-FI"/>
        </w:rPr>
        <w:t>Vaativan erityisen tuen kehittämisryhmä</w:t>
      </w:r>
      <w:r w:rsidR="004A6DDD" w:rsidRPr="001237F2">
        <w:rPr>
          <w:rFonts w:ascii="Arial" w:eastAsia="Times New Roman" w:hAnsi="Arial" w:cs="Times New Roman"/>
          <w:i/>
          <w:color w:val="auto"/>
          <w:sz w:val="24"/>
          <w:szCs w:val="20"/>
          <w:lang w:val="fi-FI"/>
        </w:rPr>
        <w:t>:</w:t>
      </w:r>
      <w:r w:rsidRPr="001237F2">
        <w:rPr>
          <w:rFonts w:ascii="Arial" w:eastAsia="Times New Roman" w:hAnsi="Arial" w:cs="Times New Roman"/>
          <w:i/>
          <w:color w:val="auto"/>
          <w:sz w:val="24"/>
          <w:szCs w:val="20"/>
          <w:lang w:val="fi-FI"/>
        </w:rPr>
        <w:t xml:space="preserve"> </w:t>
      </w:r>
      <w:r>
        <w:rPr>
          <w:rFonts w:ascii="Arial" w:eastAsia="Times New Roman" w:hAnsi="Arial" w:cs="Times New Roman"/>
          <w:color w:val="auto"/>
          <w:sz w:val="24"/>
          <w:szCs w:val="20"/>
          <w:lang w:val="fi-FI"/>
        </w:rPr>
        <w:t xml:space="preserve">Työryhmä </w:t>
      </w:r>
      <w:r w:rsidR="004A6DDD">
        <w:rPr>
          <w:rFonts w:ascii="Arial" w:eastAsia="Times New Roman" w:hAnsi="Arial" w:cs="Times New Roman"/>
          <w:color w:val="auto"/>
          <w:sz w:val="24"/>
          <w:szCs w:val="20"/>
          <w:lang w:val="fi-FI"/>
        </w:rPr>
        <w:t xml:space="preserve">on </w:t>
      </w:r>
      <w:r>
        <w:rPr>
          <w:rFonts w:ascii="Arial" w:eastAsia="Times New Roman" w:hAnsi="Arial" w:cs="Times New Roman"/>
          <w:color w:val="auto"/>
          <w:sz w:val="24"/>
          <w:szCs w:val="20"/>
          <w:lang w:val="fi-FI"/>
        </w:rPr>
        <w:t xml:space="preserve">saanut </w:t>
      </w:r>
      <w:r w:rsidR="004A6DDD">
        <w:rPr>
          <w:rFonts w:ascii="Arial" w:eastAsia="Times New Roman" w:hAnsi="Arial" w:cs="Times New Roman"/>
          <w:color w:val="auto"/>
          <w:sz w:val="24"/>
          <w:szCs w:val="20"/>
          <w:lang w:val="fi-FI"/>
        </w:rPr>
        <w:t>kaksi</w:t>
      </w:r>
      <w:r>
        <w:rPr>
          <w:rFonts w:ascii="Arial" w:eastAsia="Times New Roman" w:hAnsi="Arial" w:cs="Times New Roman"/>
          <w:color w:val="auto"/>
          <w:sz w:val="24"/>
          <w:szCs w:val="20"/>
          <w:lang w:val="fi-FI"/>
        </w:rPr>
        <w:t xml:space="preserve"> kuukautta lisäaikaa. </w:t>
      </w:r>
      <w:bookmarkStart w:id="0" w:name="_GoBack"/>
      <w:bookmarkEnd w:id="0"/>
    </w:p>
    <w:p w:rsidR="00AA0D80" w:rsidRDefault="00AA0D80" w:rsidP="008F5129">
      <w:pPr>
        <w:spacing w:after="0" w:line="240" w:lineRule="auto"/>
        <w:ind w:left="1304"/>
        <w:jc w:val="both"/>
        <w:rPr>
          <w:rFonts w:ascii="Arial" w:eastAsia="Times New Roman" w:hAnsi="Arial" w:cs="Times New Roman"/>
          <w:color w:val="auto"/>
          <w:sz w:val="24"/>
          <w:szCs w:val="20"/>
          <w:lang w:val="fi-FI"/>
        </w:rPr>
      </w:pPr>
    </w:p>
    <w:p w:rsidR="001237F2" w:rsidRDefault="004A6DDD" w:rsidP="008F5129">
      <w:pPr>
        <w:spacing w:after="0" w:line="240" w:lineRule="auto"/>
        <w:ind w:left="1304"/>
        <w:jc w:val="both"/>
        <w:rPr>
          <w:rFonts w:ascii="Arial" w:eastAsia="Times New Roman" w:hAnsi="Arial" w:cs="Times New Roman"/>
          <w:color w:val="auto"/>
          <w:sz w:val="24"/>
          <w:szCs w:val="20"/>
          <w:lang w:val="fi-FI"/>
        </w:rPr>
      </w:pPr>
      <w:r w:rsidRPr="001237F2">
        <w:rPr>
          <w:rFonts w:ascii="Arial" w:eastAsia="Times New Roman" w:hAnsi="Arial" w:cs="Times New Roman"/>
          <w:i/>
          <w:color w:val="auto"/>
          <w:sz w:val="24"/>
          <w:szCs w:val="20"/>
          <w:lang w:val="fi-FI"/>
        </w:rPr>
        <w:t>Kelan kuntoutusasiain neuvottelukunta</w:t>
      </w:r>
      <w:r w:rsidRPr="00D21510">
        <w:rPr>
          <w:rFonts w:ascii="Arial" w:eastAsia="Times New Roman" w:hAnsi="Arial" w:cs="Times New Roman"/>
          <w:i/>
          <w:color w:val="auto"/>
          <w:sz w:val="24"/>
          <w:szCs w:val="20"/>
          <w:lang w:val="fi-FI"/>
        </w:rPr>
        <w:t>:</w:t>
      </w:r>
      <w:r w:rsidRPr="00D21510">
        <w:rPr>
          <w:rFonts w:ascii="Arial" w:eastAsia="Times New Roman" w:hAnsi="Arial" w:cs="Times New Roman"/>
          <w:color w:val="auto"/>
          <w:sz w:val="24"/>
          <w:szCs w:val="20"/>
          <w:lang w:val="fi-FI"/>
        </w:rPr>
        <w:t xml:space="preserve"> </w:t>
      </w:r>
      <w:r w:rsidR="00140E72">
        <w:rPr>
          <w:rFonts w:ascii="Arial" w:eastAsia="Times New Roman" w:hAnsi="Arial" w:cs="Times New Roman"/>
          <w:color w:val="auto"/>
          <w:sz w:val="24"/>
          <w:szCs w:val="20"/>
          <w:lang w:val="fi-FI"/>
        </w:rPr>
        <w:t>Edellinen k</w:t>
      </w:r>
      <w:r w:rsidR="00D7774F" w:rsidRPr="00D21510">
        <w:rPr>
          <w:rFonts w:ascii="Arial" w:eastAsia="Times New Roman" w:hAnsi="Arial" w:cs="Times New Roman"/>
          <w:color w:val="auto"/>
          <w:sz w:val="24"/>
          <w:szCs w:val="20"/>
          <w:lang w:val="fi-FI"/>
        </w:rPr>
        <w:t xml:space="preserve">okous oli 26.9.2018. </w:t>
      </w:r>
      <w:r w:rsidR="001237F2" w:rsidRPr="00D21510">
        <w:rPr>
          <w:rFonts w:ascii="Arial" w:eastAsia="Times New Roman" w:hAnsi="Arial" w:cs="Times New Roman"/>
          <w:color w:val="auto"/>
          <w:sz w:val="24"/>
          <w:szCs w:val="20"/>
          <w:lang w:val="fi-FI"/>
        </w:rPr>
        <w:t xml:space="preserve">Asialistalla </w:t>
      </w:r>
      <w:r w:rsidR="00D7774F" w:rsidRPr="00D21510">
        <w:rPr>
          <w:rFonts w:ascii="Arial" w:eastAsia="Times New Roman" w:hAnsi="Arial" w:cs="Times New Roman"/>
          <w:color w:val="auto"/>
          <w:sz w:val="24"/>
          <w:szCs w:val="20"/>
          <w:lang w:val="fi-FI"/>
        </w:rPr>
        <w:t xml:space="preserve">oli NEET-projekti, joka on suunnattu nuorten ammatillisen kuntoutuksen kehittämiseen. </w:t>
      </w:r>
      <w:r w:rsidR="001237F2" w:rsidRPr="00D21510">
        <w:rPr>
          <w:rFonts w:ascii="Arial" w:eastAsia="Times New Roman" w:hAnsi="Arial" w:cs="Times New Roman"/>
          <w:color w:val="auto"/>
          <w:sz w:val="24"/>
          <w:szCs w:val="20"/>
          <w:lang w:val="fi-FI"/>
        </w:rPr>
        <w:t>Tässä yhteydessä käytiin keskustelua siitä, että on tärkeää yleensäkin kuntoutuksessa lähteä asiakkaan vahvuuksista eikä keskittyä heikkouksiin. Kokouksessa oli esillä myös kuntoutuksen ALV-verottomuus.</w:t>
      </w:r>
    </w:p>
    <w:p w:rsidR="00140E72" w:rsidRPr="00D21510" w:rsidRDefault="00140E72" w:rsidP="008F5129">
      <w:pPr>
        <w:spacing w:after="0" w:line="240" w:lineRule="auto"/>
        <w:ind w:left="1304"/>
        <w:jc w:val="both"/>
        <w:rPr>
          <w:rFonts w:ascii="Arial" w:eastAsia="Times New Roman" w:hAnsi="Arial" w:cs="Times New Roman"/>
          <w:color w:val="auto"/>
          <w:sz w:val="24"/>
          <w:szCs w:val="20"/>
          <w:lang w:val="fi-FI"/>
        </w:rPr>
      </w:pPr>
    </w:p>
    <w:p w:rsidR="00655B1F" w:rsidRPr="008F5129" w:rsidRDefault="005C7013" w:rsidP="008F5129">
      <w:pPr>
        <w:spacing w:after="0" w:line="240" w:lineRule="auto"/>
        <w:ind w:left="1304"/>
        <w:jc w:val="both"/>
        <w:rPr>
          <w:rFonts w:ascii="Arial" w:eastAsia="Times New Roman" w:hAnsi="Arial" w:cs="Times New Roman"/>
          <w:color w:val="auto"/>
          <w:sz w:val="24"/>
          <w:szCs w:val="20"/>
          <w:lang w:val="fi-FI"/>
        </w:rPr>
      </w:pPr>
      <w:r w:rsidRPr="008F5129">
        <w:rPr>
          <w:rFonts w:ascii="Arial" w:eastAsia="Times New Roman" w:hAnsi="Arial" w:cs="Times New Roman"/>
          <w:i/>
          <w:color w:val="auto"/>
          <w:sz w:val="24"/>
          <w:szCs w:val="20"/>
          <w:lang w:val="fi-FI"/>
        </w:rPr>
        <w:t>YM:</w:t>
      </w:r>
      <w:r w:rsidRPr="008F5129">
        <w:rPr>
          <w:rFonts w:ascii="Arial" w:eastAsia="Times New Roman" w:hAnsi="Arial" w:cs="Times New Roman"/>
          <w:color w:val="auto"/>
          <w:sz w:val="24"/>
          <w:szCs w:val="20"/>
          <w:lang w:val="fi-FI"/>
        </w:rPr>
        <w:t xml:space="preserve"> Maankäyt</w:t>
      </w:r>
      <w:r w:rsidR="00655B1F" w:rsidRPr="008F5129">
        <w:rPr>
          <w:rFonts w:ascii="Arial" w:eastAsia="Times New Roman" w:hAnsi="Arial" w:cs="Times New Roman"/>
          <w:color w:val="auto"/>
          <w:sz w:val="24"/>
          <w:szCs w:val="20"/>
          <w:lang w:val="fi-FI"/>
        </w:rPr>
        <w:t>t</w:t>
      </w:r>
      <w:r w:rsidRPr="008F5129">
        <w:rPr>
          <w:rFonts w:ascii="Arial" w:eastAsia="Times New Roman" w:hAnsi="Arial" w:cs="Times New Roman"/>
          <w:color w:val="auto"/>
          <w:sz w:val="24"/>
          <w:szCs w:val="20"/>
          <w:lang w:val="fi-FI"/>
        </w:rPr>
        <w:t>ö</w:t>
      </w:r>
      <w:r w:rsidR="00655B1F" w:rsidRPr="008F5129">
        <w:rPr>
          <w:rFonts w:ascii="Arial" w:eastAsia="Times New Roman" w:hAnsi="Arial" w:cs="Times New Roman"/>
          <w:color w:val="auto"/>
          <w:sz w:val="24"/>
          <w:szCs w:val="20"/>
          <w:lang w:val="fi-FI"/>
        </w:rPr>
        <w:t>-</w:t>
      </w:r>
      <w:r w:rsidRPr="008F5129">
        <w:rPr>
          <w:rFonts w:ascii="Arial" w:eastAsia="Times New Roman" w:hAnsi="Arial" w:cs="Times New Roman"/>
          <w:color w:val="auto"/>
          <w:sz w:val="24"/>
          <w:szCs w:val="20"/>
          <w:lang w:val="fi-FI"/>
        </w:rPr>
        <w:t xml:space="preserve"> ja rakennuslain uudistus aloitettu kesällä. </w:t>
      </w:r>
      <w:r w:rsidR="00655B1F" w:rsidRPr="008F5129">
        <w:rPr>
          <w:rFonts w:ascii="Arial" w:eastAsia="Times New Roman" w:hAnsi="Arial" w:cs="Times New Roman"/>
          <w:color w:val="auto"/>
          <w:sz w:val="24"/>
          <w:szCs w:val="20"/>
          <w:lang w:val="fi-FI"/>
        </w:rPr>
        <w:t>Valmistelu tehdään p</w:t>
      </w:r>
      <w:r w:rsidRPr="008F5129">
        <w:rPr>
          <w:rFonts w:ascii="Arial" w:eastAsia="Times New Roman" w:hAnsi="Arial" w:cs="Times New Roman"/>
          <w:color w:val="auto"/>
          <w:sz w:val="24"/>
          <w:szCs w:val="20"/>
          <w:lang w:val="fi-FI"/>
        </w:rPr>
        <w:t xml:space="preserve">arlamentaarisesti. </w:t>
      </w:r>
      <w:r w:rsidR="00655B1F" w:rsidRPr="008F5129">
        <w:rPr>
          <w:rFonts w:ascii="Arial" w:eastAsia="Times New Roman" w:hAnsi="Arial" w:cs="Times New Roman"/>
          <w:color w:val="auto"/>
          <w:sz w:val="24"/>
          <w:szCs w:val="20"/>
          <w:lang w:val="fi-FI"/>
        </w:rPr>
        <w:t>Valmistelun tueksi o</w:t>
      </w:r>
      <w:r w:rsidR="00A75A38" w:rsidRPr="008F5129">
        <w:rPr>
          <w:rFonts w:ascii="Arial" w:eastAsia="Times New Roman" w:hAnsi="Arial" w:cs="Times New Roman"/>
          <w:color w:val="auto"/>
          <w:sz w:val="24"/>
          <w:szCs w:val="20"/>
          <w:lang w:val="fi-FI"/>
        </w:rPr>
        <w:t>n</w:t>
      </w:r>
      <w:r w:rsidR="00655B1F" w:rsidRPr="008F5129">
        <w:rPr>
          <w:rFonts w:ascii="Arial" w:eastAsia="Times New Roman" w:hAnsi="Arial" w:cs="Times New Roman"/>
          <w:color w:val="auto"/>
          <w:sz w:val="24"/>
          <w:szCs w:val="20"/>
          <w:lang w:val="fi-FI"/>
        </w:rPr>
        <w:t xml:space="preserve"> perustettu t</w:t>
      </w:r>
      <w:r w:rsidRPr="008F5129">
        <w:rPr>
          <w:rFonts w:ascii="Arial" w:eastAsia="Times New Roman" w:hAnsi="Arial" w:cs="Times New Roman"/>
          <w:color w:val="auto"/>
          <w:sz w:val="24"/>
          <w:szCs w:val="20"/>
          <w:lang w:val="fi-FI"/>
        </w:rPr>
        <w:t xml:space="preserve">yöryhmiä ja sidosryhmäfoorumi, jossa </w:t>
      </w:r>
      <w:r w:rsidR="00655B1F" w:rsidRPr="008F5129">
        <w:rPr>
          <w:rFonts w:ascii="Arial" w:eastAsia="Times New Roman" w:hAnsi="Arial" w:cs="Times New Roman"/>
          <w:color w:val="auto"/>
          <w:sz w:val="24"/>
          <w:szCs w:val="20"/>
          <w:lang w:val="fi-FI"/>
        </w:rPr>
        <w:t xml:space="preserve">on </w:t>
      </w:r>
      <w:r w:rsidRPr="008F5129">
        <w:rPr>
          <w:rFonts w:ascii="Arial" w:eastAsia="Times New Roman" w:hAnsi="Arial" w:cs="Times New Roman"/>
          <w:color w:val="auto"/>
          <w:sz w:val="24"/>
          <w:szCs w:val="20"/>
          <w:lang w:val="fi-FI"/>
        </w:rPr>
        <w:t xml:space="preserve">myös vammaisjärjestöedustaja. </w:t>
      </w:r>
      <w:r w:rsidR="00655B1F" w:rsidRPr="008F5129">
        <w:rPr>
          <w:rFonts w:ascii="Arial" w:eastAsia="Times New Roman" w:hAnsi="Arial" w:cs="Times New Roman"/>
          <w:color w:val="auto"/>
          <w:sz w:val="24"/>
          <w:szCs w:val="20"/>
          <w:lang w:val="fi-FI"/>
        </w:rPr>
        <w:t>Hallituksen esityksen pitäisi valmistua</w:t>
      </w:r>
      <w:r w:rsidRPr="008F5129">
        <w:rPr>
          <w:rFonts w:ascii="Arial" w:eastAsia="Times New Roman" w:hAnsi="Arial" w:cs="Times New Roman"/>
          <w:color w:val="auto"/>
          <w:sz w:val="24"/>
          <w:szCs w:val="20"/>
          <w:lang w:val="fi-FI"/>
        </w:rPr>
        <w:t xml:space="preserve"> 2021 mennessä. </w:t>
      </w:r>
      <w:r w:rsidR="00655B1F" w:rsidRPr="008F5129">
        <w:rPr>
          <w:rFonts w:ascii="Arial" w:eastAsia="Times New Roman" w:hAnsi="Arial" w:cs="Times New Roman"/>
          <w:color w:val="auto"/>
          <w:sz w:val="24"/>
          <w:szCs w:val="20"/>
          <w:lang w:val="fi-FI"/>
        </w:rPr>
        <w:t xml:space="preserve">Tavoitteena on reagoida esimerkiksi väestörakenteen muutoksiin ja huomioida kestävän kehityksen periaatteet. </w:t>
      </w:r>
      <w:r w:rsidRPr="008F5129">
        <w:rPr>
          <w:rFonts w:ascii="Arial" w:eastAsia="Times New Roman" w:hAnsi="Arial" w:cs="Times New Roman"/>
          <w:color w:val="auto"/>
          <w:sz w:val="24"/>
          <w:szCs w:val="20"/>
          <w:lang w:val="fi-FI"/>
        </w:rPr>
        <w:t xml:space="preserve">Esteetön rakennus ja ympäristö </w:t>
      </w:r>
      <w:r w:rsidR="00655B1F" w:rsidRPr="008F5129">
        <w:rPr>
          <w:rFonts w:ascii="Arial" w:eastAsia="Times New Roman" w:hAnsi="Arial" w:cs="Times New Roman"/>
          <w:color w:val="auto"/>
          <w:sz w:val="24"/>
          <w:szCs w:val="20"/>
          <w:lang w:val="fi-FI"/>
        </w:rPr>
        <w:t>-</w:t>
      </w:r>
      <w:r w:rsidRPr="008F5129">
        <w:rPr>
          <w:rFonts w:ascii="Arial" w:eastAsia="Times New Roman" w:hAnsi="Arial" w:cs="Times New Roman"/>
          <w:color w:val="auto"/>
          <w:sz w:val="24"/>
          <w:szCs w:val="20"/>
          <w:lang w:val="fi-FI"/>
        </w:rPr>
        <w:t xml:space="preserve">opas </w:t>
      </w:r>
      <w:r w:rsidR="00655B1F" w:rsidRPr="008F5129">
        <w:rPr>
          <w:rFonts w:ascii="Arial" w:eastAsia="Times New Roman" w:hAnsi="Arial" w:cs="Times New Roman"/>
          <w:color w:val="auto"/>
          <w:sz w:val="24"/>
          <w:szCs w:val="20"/>
          <w:lang w:val="fi-FI"/>
        </w:rPr>
        <w:t xml:space="preserve">on </w:t>
      </w:r>
      <w:r w:rsidRPr="008F5129">
        <w:rPr>
          <w:rFonts w:ascii="Arial" w:eastAsia="Times New Roman" w:hAnsi="Arial" w:cs="Times New Roman"/>
          <w:color w:val="auto"/>
          <w:sz w:val="24"/>
          <w:szCs w:val="20"/>
          <w:lang w:val="fi-FI"/>
        </w:rPr>
        <w:t xml:space="preserve">tulossa </w:t>
      </w:r>
      <w:r w:rsidR="00655B1F" w:rsidRPr="008F5129">
        <w:rPr>
          <w:rFonts w:ascii="Arial" w:eastAsia="Times New Roman" w:hAnsi="Arial" w:cs="Times New Roman"/>
          <w:color w:val="auto"/>
          <w:sz w:val="24"/>
          <w:szCs w:val="20"/>
          <w:lang w:val="fi-FI"/>
        </w:rPr>
        <w:t>ensi vuonna</w:t>
      </w:r>
      <w:r w:rsidRPr="008F5129">
        <w:rPr>
          <w:rFonts w:ascii="Arial" w:eastAsia="Times New Roman" w:hAnsi="Arial" w:cs="Times New Roman"/>
          <w:color w:val="auto"/>
          <w:sz w:val="24"/>
          <w:szCs w:val="20"/>
          <w:lang w:val="fi-FI"/>
        </w:rPr>
        <w:t xml:space="preserve">, </w:t>
      </w:r>
      <w:r w:rsidR="00655B1F" w:rsidRPr="008F5129">
        <w:rPr>
          <w:rFonts w:ascii="Arial" w:eastAsia="Times New Roman" w:hAnsi="Arial" w:cs="Times New Roman"/>
          <w:color w:val="auto"/>
          <w:sz w:val="24"/>
          <w:szCs w:val="20"/>
          <w:lang w:val="fi-FI"/>
        </w:rPr>
        <w:t xml:space="preserve">se julkaistaan </w:t>
      </w:r>
      <w:r w:rsidRPr="008F5129">
        <w:rPr>
          <w:rFonts w:ascii="Arial" w:eastAsia="Times New Roman" w:hAnsi="Arial" w:cs="Times New Roman"/>
          <w:color w:val="auto"/>
          <w:sz w:val="24"/>
          <w:szCs w:val="20"/>
          <w:lang w:val="fi-FI"/>
        </w:rPr>
        <w:lastRenderedPageBreak/>
        <w:t>Rak</w:t>
      </w:r>
      <w:r w:rsidR="00655B1F" w:rsidRPr="008F5129">
        <w:rPr>
          <w:rFonts w:ascii="Arial" w:eastAsia="Times New Roman" w:hAnsi="Arial" w:cs="Times New Roman"/>
          <w:color w:val="auto"/>
          <w:sz w:val="24"/>
          <w:szCs w:val="20"/>
          <w:lang w:val="fi-FI"/>
        </w:rPr>
        <w:t>ennustieto-sarjassa. YM:n ja VANEn kanssa yhteinen koulutus esteettömyysasioista olisi mahdollinen.</w:t>
      </w:r>
    </w:p>
    <w:p w:rsidR="005C7013" w:rsidRPr="008F5129" w:rsidRDefault="005C7013" w:rsidP="008F5129">
      <w:pPr>
        <w:spacing w:after="0" w:line="240" w:lineRule="auto"/>
        <w:ind w:left="1304"/>
        <w:jc w:val="both"/>
        <w:rPr>
          <w:rFonts w:ascii="Arial" w:eastAsia="Times New Roman" w:hAnsi="Arial" w:cs="Times New Roman"/>
          <w:color w:val="auto"/>
          <w:sz w:val="24"/>
          <w:szCs w:val="20"/>
          <w:lang w:val="fi-FI"/>
        </w:rPr>
      </w:pPr>
    </w:p>
    <w:p w:rsidR="00C1674F" w:rsidRPr="008F5129" w:rsidRDefault="00C1674F" w:rsidP="008F5129">
      <w:pPr>
        <w:spacing w:after="0" w:line="240" w:lineRule="auto"/>
        <w:ind w:left="1304"/>
        <w:jc w:val="both"/>
        <w:rPr>
          <w:rFonts w:ascii="Arial" w:eastAsia="Times New Roman" w:hAnsi="Arial" w:cs="Times New Roman"/>
          <w:color w:val="auto"/>
          <w:sz w:val="24"/>
          <w:szCs w:val="20"/>
          <w:lang w:val="fi-FI"/>
        </w:rPr>
      </w:pPr>
      <w:r w:rsidRPr="008F5129">
        <w:rPr>
          <w:rFonts w:ascii="Arial" w:eastAsia="Times New Roman" w:hAnsi="Arial" w:cs="Times New Roman"/>
          <w:color w:val="auto"/>
          <w:sz w:val="24"/>
          <w:szCs w:val="20"/>
          <w:lang w:val="fi-FI"/>
        </w:rPr>
        <w:t>Kehitysvammaisten asumisen kumppanuushanke</w:t>
      </w:r>
      <w:r w:rsidR="00655B1F" w:rsidRPr="008F5129">
        <w:rPr>
          <w:rFonts w:ascii="Arial" w:eastAsia="Times New Roman" w:hAnsi="Arial" w:cs="Times New Roman"/>
          <w:color w:val="auto"/>
          <w:sz w:val="24"/>
          <w:szCs w:val="20"/>
          <w:lang w:val="fi-FI"/>
        </w:rPr>
        <w:t xml:space="preserve"> on myös käynnistymässä</w:t>
      </w:r>
      <w:r w:rsidRPr="008F5129">
        <w:rPr>
          <w:rFonts w:ascii="Arial" w:eastAsia="Times New Roman" w:hAnsi="Arial" w:cs="Times New Roman"/>
          <w:color w:val="auto"/>
          <w:sz w:val="24"/>
          <w:szCs w:val="20"/>
          <w:lang w:val="fi-FI"/>
        </w:rPr>
        <w:t xml:space="preserve">. </w:t>
      </w:r>
      <w:r w:rsidR="00655B1F" w:rsidRPr="008F5129">
        <w:rPr>
          <w:rFonts w:ascii="Arial" w:eastAsia="Times New Roman" w:hAnsi="Arial" w:cs="Times New Roman"/>
          <w:color w:val="auto"/>
          <w:sz w:val="24"/>
          <w:szCs w:val="20"/>
          <w:lang w:val="fi-FI"/>
        </w:rPr>
        <w:t>Tässä j</w:t>
      </w:r>
      <w:r w:rsidRPr="008F5129">
        <w:rPr>
          <w:rFonts w:ascii="Arial" w:eastAsia="Times New Roman" w:hAnsi="Arial" w:cs="Times New Roman"/>
          <w:color w:val="auto"/>
          <w:sz w:val="24"/>
          <w:szCs w:val="20"/>
          <w:lang w:val="fi-FI"/>
        </w:rPr>
        <w:t>ärjestö</w:t>
      </w:r>
      <w:r w:rsidR="00655B1F" w:rsidRPr="008F5129">
        <w:rPr>
          <w:rFonts w:ascii="Arial" w:eastAsia="Times New Roman" w:hAnsi="Arial" w:cs="Times New Roman"/>
          <w:color w:val="auto"/>
          <w:sz w:val="24"/>
          <w:szCs w:val="20"/>
          <w:lang w:val="fi-FI"/>
        </w:rPr>
        <w:t>t</w:t>
      </w:r>
      <w:r w:rsidRPr="008F5129">
        <w:rPr>
          <w:rFonts w:ascii="Arial" w:eastAsia="Times New Roman" w:hAnsi="Arial" w:cs="Times New Roman"/>
          <w:color w:val="auto"/>
          <w:sz w:val="24"/>
          <w:szCs w:val="20"/>
          <w:lang w:val="fi-FI"/>
        </w:rPr>
        <w:t xml:space="preserve"> </w:t>
      </w:r>
      <w:r w:rsidR="00655B1F" w:rsidRPr="008F5129">
        <w:rPr>
          <w:rFonts w:ascii="Arial" w:eastAsia="Times New Roman" w:hAnsi="Arial" w:cs="Times New Roman"/>
          <w:color w:val="auto"/>
          <w:sz w:val="24"/>
          <w:szCs w:val="20"/>
          <w:lang w:val="fi-FI"/>
        </w:rPr>
        <w:t>ovat keskeisessä roolissa</w:t>
      </w:r>
      <w:r w:rsidRPr="008F5129">
        <w:rPr>
          <w:rFonts w:ascii="Arial" w:eastAsia="Times New Roman" w:hAnsi="Arial" w:cs="Times New Roman"/>
          <w:color w:val="auto"/>
          <w:sz w:val="24"/>
          <w:szCs w:val="20"/>
          <w:lang w:val="fi-FI"/>
        </w:rPr>
        <w:t xml:space="preserve">. </w:t>
      </w:r>
      <w:r w:rsidR="00655B1F" w:rsidRPr="008F5129">
        <w:rPr>
          <w:rFonts w:ascii="Arial" w:eastAsia="Times New Roman" w:hAnsi="Arial" w:cs="Times New Roman"/>
          <w:color w:val="auto"/>
          <w:sz w:val="24"/>
          <w:szCs w:val="20"/>
          <w:lang w:val="fi-FI"/>
        </w:rPr>
        <w:t xml:space="preserve">Tarkoitus </w:t>
      </w:r>
      <w:r w:rsidR="00A75A38" w:rsidRPr="008F5129">
        <w:rPr>
          <w:rFonts w:ascii="Arial" w:eastAsia="Times New Roman" w:hAnsi="Arial" w:cs="Times New Roman"/>
          <w:color w:val="auto"/>
          <w:sz w:val="24"/>
          <w:szCs w:val="20"/>
          <w:lang w:val="fi-FI"/>
        </w:rPr>
        <w:t xml:space="preserve">on </w:t>
      </w:r>
      <w:r w:rsidR="00655B1F" w:rsidRPr="008F5129">
        <w:rPr>
          <w:rFonts w:ascii="Arial" w:eastAsia="Times New Roman" w:hAnsi="Arial" w:cs="Times New Roman"/>
          <w:color w:val="auto"/>
          <w:sz w:val="24"/>
          <w:szCs w:val="20"/>
          <w:lang w:val="fi-FI"/>
        </w:rPr>
        <w:t>s</w:t>
      </w:r>
      <w:r w:rsidRPr="008F5129">
        <w:rPr>
          <w:rFonts w:ascii="Arial" w:eastAsia="Times New Roman" w:hAnsi="Arial" w:cs="Times New Roman"/>
          <w:color w:val="auto"/>
          <w:sz w:val="24"/>
          <w:szCs w:val="20"/>
          <w:lang w:val="fi-FI"/>
        </w:rPr>
        <w:t xml:space="preserve">itouttaa </w:t>
      </w:r>
      <w:r w:rsidR="00655B1F" w:rsidRPr="008F5129">
        <w:rPr>
          <w:rFonts w:ascii="Arial" w:eastAsia="Times New Roman" w:hAnsi="Arial" w:cs="Times New Roman"/>
          <w:color w:val="auto"/>
          <w:sz w:val="24"/>
          <w:szCs w:val="20"/>
          <w:lang w:val="fi-FI"/>
        </w:rPr>
        <w:t xml:space="preserve">eri tahot </w:t>
      </w:r>
      <w:r w:rsidRPr="008F5129">
        <w:rPr>
          <w:rFonts w:ascii="Arial" w:eastAsia="Times New Roman" w:hAnsi="Arial" w:cs="Times New Roman"/>
          <w:color w:val="auto"/>
          <w:sz w:val="24"/>
          <w:szCs w:val="20"/>
          <w:lang w:val="fi-FI"/>
        </w:rPr>
        <w:t>toimimaan kehitysvammaisten ihmisten hyvän asumisen puolesta</w:t>
      </w:r>
      <w:r w:rsidR="00655B1F" w:rsidRPr="008F5129">
        <w:rPr>
          <w:rFonts w:ascii="Arial" w:eastAsia="Times New Roman" w:hAnsi="Arial" w:cs="Times New Roman"/>
          <w:color w:val="auto"/>
          <w:sz w:val="24"/>
          <w:szCs w:val="20"/>
          <w:lang w:val="fi-FI"/>
        </w:rPr>
        <w:t>. K</w:t>
      </w:r>
      <w:r w:rsidRPr="008F5129">
        <w:rPr>
          <w:rFonts w:ascii="Arial" w:eastAsia="Times New Roman" w:hAnsi="Arial" w:cs="Times New Roman"/>
          <w:color w:val="auto"/>
          <w:sz w:val="24"/>
          <w:szCs w:val="20"/>
          <w:lang w:val="fi-FI"/>
        </w:rPr>
        <w:t>ick off</w:t>
      </w:r>
      <w:r w:rsidR="00F36966">
        <w:rPr>
          <w:rFonts w:ascii="Arial" w:eastAsia="Times New Roman" w:hAnsi="Arial" w:cs="Times New Roman"/>
          <w:color w:val="auto"/>
          <w:sz w:val="24"/>
          <w:szCs w:val="20"/>
          <w:lang w:val="fi-FI"/>
        </w:rPr>
        <w:t xml:space="preserve"> -</w:t>
      </w:r>
      <w:r w:rsidRPr="008F5129">
        <w:rPr>
          <w:rFonts w:ascii="Arial" w:eastAsia="Times New Roman" w:hAnsi="Arial" w:cs="Times New Roman"/>
          <w:color w:val="auto"/>
          <w:sz w:val="24"/>
          <w:szCs w:val="20"/>
          <w:lang w:val="fi-FI"/>
        </w:rPr>
        <w:t xml:space="preserve">tilaisuus </w:t>
      </w:r>
      <w:r w:rsidR="00655B1F" w:rsidRPr="008F5129">
        <w:rPr>
          <w:rFonts w:ascii="Arial" w:eastAsia="Times New Roman" w:hAnsi="Arial" w:cs="Times New Roman"/>
          <w:color w:val="auto"/>
          <w:sz w:val="24"/>
          <w:szCs w:val="20"/>
          <w:lang w:val="fi-FI"/>
        </w:rPr>
        <w:t xml:space="preserve">järjestetään </w:t>
      </w:r>
      <w:r w:rsidRPr="008F5129">
        <w:rPr>
          <w:rFonts w:ascii="Arial" w:eastAsia="Times New Roman" w:hAnsi="Arial" w:cs="Times New Roman"/>
          <w:color w:val="auto"/>
          <w:sz w:val="24"/>
          <w:szCs w:val="20"/>
          <w:lang w:val="fi-FI"/>
        </w:rPr>
        <w:t>28.11.</w:t>
      </w:r>
      <w:r w:rsidR="00655B1F" w:rsidRPr="008F5129">
        <w:rPr>
          <w:rFonts w:ascii="Arial" w:eastAsia="Times New Roman" w:hAnsi="Arial" w:cs="Times New Roman"/>
          <w:color w:val="auto"/>
          <w:sz w:val="24"/>
          <w:szCs w:val="20"/>
          <w:lang w:val="fi-FI"/>
        </w:rPr>
        <w:t>18</w:t>
      </w:r>
      <w:r w:rsidRPr="008F5129">
        <w:rPr>
          <w:rFonts w:ascii="Arial" w:eastAsia="Times New Roman" w:hAnsi="Arial" w:cs="Times New Roman"/>
          <w:color w:val="auto"/>
          <w:sz w:val="24"/>
          <w:szCs w:val="20"/>
          <w:lang w:val="fi-FI"/>
        </w:rPr>
        <w:t xml:space="preserve"> klo 9 Paasitornissa. </w:t>
      </w:r>
    </w:p>
    <w:p w:rsidR="00CB4FCF" w:rsidRPr="008F5129" w:rsidRDefault="00CB4FCF" w:rsidP="008F5129">
      <w:pPr>
        <w:spacing w:after="0" w:line="240" w:lineRule="auto"/>
        <w:ind w:left="1304"/>
        <w:jc w:val="both"/>
        <w:rPr>
          <w:rFonts w:ascii="Arial" w:eastAsia="Times New Roman" w:hAnsi="Arial" w:cs="Times New Roman"/>
          <w:color w:val="auto"/>
          <w:sz w:val="24"/>
          <w:szCs w:val="20"/>
          <w:lang w:val="fi-FI"/>
        </w:rPr>
      </w:pPr>
    </w:p>
    <w:p w:rsidR="00A75A38" w:rsidRPr="008F5129" w:rsidRDefault="000537A6" w:rsidP="008F5129">
      <w:pPr>
        <w:spacing w:after="0" w:line="240" w:lineRule="auto"/>
        <w:ind w:left="1304"/>
        <w:jc w:val="both"/>
        <w:rPr>
          <w:rFonts w:ascii="Arial" w:eastAsia="Times New Roman" w:hAnsi="Arial" w:cs="Times New Roman"/>
          <w:color w:val="auto"/>
          <w:sz w:val="24"/>
          <w:szCs w:val="20"/>
          <w:lang w:val="fi-FI"/>
        </w:rPr>
      </w:pPr>
      <w:r w:rsidRPr="008F5129">
        <w:rPr>
          <w:rFonts w:ascii="Arial" w:eastAsia="Times New Roman" w:hAnsi="Arial" w:cs="Times New Roman"/>
          <w:i/>
          <w:color w:val="auto"/>
          <w:sz w:val="24"/>
          <w:szCs w:val="20"/>
          <w:lang w:val="fi-FI"/>
        </w:rPr>
        <w:t>UM:</w:t>
      </w:r>
      <w:r w:rsidRPr="008F5129">
        <w:rPr>
          <w:rFonts w:ascii="Arial" w:eastAsia="Times New Roman" w:hAnsi="Arial" w:cs="Times New Roman"/>
          <w:color w:val="auto"/>
          <w:sz w:val="24"/>
          <w:szCs w:val="20"/>
          <w:lang w:val="fi-FI"/>
        </w:rPr>
        <w:t xml:space="preserve"> </w:t>
      </w:r>
      <w:r w:rsidR="00655B1F" w:rsidRPr="008F5129">
        <w:rPr>
          <w:rFonts w:ascii="Arial" w:eastAsia="Times New Roman" w:hAnsi="Arial" w:cs="Times New Roman"/>
          <w:color w:val="auto"/>
          <w:sz w:val="24"/>
          <w:szCs w:val="20"/>
          <w:lang w:val="fi-FI"/>
        </w:rPr>
        <w:t>Vammaissopimuksen määräaikaisraportoinnin osalta l</w:t>
      </w:r>
      <w:r w:rsidRPr="008F5129">
        <w:rPr>
          <w:rFonts w:ascii="Arial" w:eastAsia="Times New Roman" w:hAnsi="Arial" w:cs="Times New Roman"/>
          <w:color w:val="auto"/>
          <w:sz w:val="24"/>
          <w:szCs w:val="20"/>
          <w:lang w:val="fi-FI"/>
        </w:rPr>
        <w:t xml:space="preserve">ausunnot on käyty läpi ja ne on sisällytetty raporttiin. </w:t>
      </w:r>
      <w:r w:rsidR="00655B1F" w:rsidRPr="008F5129">
        <w:rPr>
          <w:rFonts w:ascii="Arial" w:eastAsia="Times New Roman" w:hAnsi="Arial" w:cs="Times New Roman"/>
          <w:color w:val="auto"/>
          <w:sz w:val="24"/>
          <w:szCs w:val="20"/>
          <w:lang w:val="fi-FI"/>
        </w:rPr>
        <w:t>T</w:t>
      </w:r>
      <w:r w:rsidRPr="008F5129">
        <w:rPr>
          <w:rFonts w:ascii="Arial" w:eastAsia="Times New Roman" w:hAnsi="Arial" w:cs="Times New Roman"/>
          <w:color w:val="auto"/>
          <w:sz w:val="24"/>
          <w:szCs w:val="20"/>
          <w:lang w:val="fi-FI"/>
        </w:rPr>
        <w:t xml:space="preserve">arkoitus </w:t>
      </w:r>
      <w:r w:rsidR="00655B1F" w:rsidRPr="008F5129">
        <w:rPr>
          <w:rFonts w:ascii="Arial" w:eastAsia="Times New Roman" w:hAnsi="Arial" w:cs="Times New Roman"/>
          <w:color w:val="auto"/>
          <w:sz w:val="24"/>
          <w:szCs w:val="20"/>
          <w:lang w:val="fi-FI"/>
        </w:rPr>
        <w:t xml:space="preserve">olisi </w:t>
      </w:r>
      <w:r w:rsidRPr="008F5129">
        <w:rPr>
          <w:rFonts w:ascii="Arial" w:eastAsia="Times New Roman" w:hAnsi="Arial" w:cs="Times New Roman"/>
          <w:color w:val="auto"/>
          <w:sz w:val="24"/>
          <w:szCs w:val="20"/>
          <w:lang w:val="fi-FI"/>
        </w:rPr>
        <w:t xml:space="preserve">saada </w:t>
      </w:r>
      <w:r w:rsidR="00655B1F" w:rsidRPr="008F5129">
        <w:rPr>
          <w:rFonts w:ascii="Arial" w:eastAsia="Times New Roman" w:hAnsi="Arial" w:cs="Times New Roman"/>
          <w:color w:val="auto"/>
          <w:sz w:val="24"/>
          <w:szCs w:val="20"/>
          <w:lang w:val="fi-FI"/>
        </w:rPr>
        <w:t xml:space="preserve">raportti </w:t>
      </w:r>
      <w:r w:rsidRPr="008F5129">
        <w:rPr>
          <w:rFonts w:ascii="Arial" w:eastAsia="Times New Roman" w:hAnsi="Arial" w:cs="Times New Roman"/>
          <w:color w:val="auto"/>
          <w:sz w:val="24"/>
          <w:szCs w:val="20"/>
          <w:lang w:val="fi-FI"/>
        </w:rPr>
        <w:t>annettua</w:t>
      </w:r>
      <w:r w:rsidR="00655B1F" w:rsidRPr="008F5129">
        <w:rPr>
          <w:rFonts w:ascii="Arial" w:eastAsia="Times New Roman" w:hAnsi="Arial" w:cs="Times New Roman"/>
          <w:color w:val="auto"/>
          <w:sz w:val="24"/>
          <w:szCs w:val="20"/>
          <w:lang w:val="fi-FI"/>
        </w:rPr>
        <w:t xml:space="preserve"> vuoden 2018 aikana</w:t>
      </w:r>
      <w:r w:rsidRPr="008F5129">
        <w:rPr>
          <w:rFonts w:ascii="Arial" w:eastAsia="Times New Roman" w:hAnsi="Arial" w:cs="Times New Roman"/>
          <w:color w:val="auto"/>
          <w:sz w:val="24"/>
          <w:szCs w:val="20"/>
          <w:lang w:val="fi-FI"/>
        </w:rPr>
        <w:t xml:space="preserve">. </w:t>
      </w:r>
      <w:r w:rsidR="00A75A38" w:rsidRPr="008F5129">
        <w:rPr>
          <w:rFonts w:ascii="Arial" w:eastAsia="Times New Roman" w:hAnsi="Arial" w:cs="Times New Roman"/>
          <w:color w:val="auto"/>
          <w:sz w:val="24"/>
          <w:szCs w:val="20"/>
          <w:lang w:val="fi-FI"/>
        </w:rPr>
        <w:t>V</w:t>
      </w:r>
      <w:r w:rsidR="00655B1F" w:rsidRPr="008F5129">
        <w:rPr>
          <w:rFonts w:ascii="Arial" w:eastAsia="Times New Roman" w:hAnsi="Arial" w:cs="Times New Roman"/>
          <w:color w:val="auto"/>
          <w:sz w:val="24"/>
          <w:szCs w:val="20"/>
          <w:lang w:val="fi-FI"/>
        </w:rPr>
        <w:t>uonna</w:t>
      </w:r>
      <w:r w:rsidRPr="008F5129">
        <w:rPr>
          <w:rFonts w:ascii="Arial" w:eastAsia="Times New Roman" w:hAnsi="Arial" w:cs="Times New Roman"/>
          <w:color w:val="auto"/>
          <w:sz w:val="24"/>
          <w:szCs w:val="20"/>
          <w:lang w:val="fi-FI"/>
        </w:rPr>
        <w:t xml:space="preserve"> </w:t>
      </w:r>
      <w:r w:rsidR="00A75A38" w:rsidRPr="008F5129">
        <w:rPr>
          <w:rFonts w:ascii="Arial" w:eastAsia="Times New Roman" w:hAnsi="Arial" w:cs="Times New Roman"/>
          <w:color w:val="auto"/>
          <w:sz w:val="24"/>
          <w:szCs w:val="20"/>
          <w:lang w:val="fi-FI"/>
        </w:rPr>
        <w:t xml:space="preserve">2019 </w:t>
      </w:r>
      <w:r w:rsidRPr="008F5129">
        <w:rPr>
          <w:rFonts w:ascii="Arial" w:eastAsia="Times New Roman" w:hAnsi="Arial" w:cs="Times New Roman"/>
          <w:color w:val="auto"/>
          <w:sz w:val="24"/>
          <w:szCs w:val="20"/>
          <w:lang w:val="fi-FI"/>
        </w:rPr>
        <w:t>KP</w:t>
      </w:r>
      <w:r w:rsidR="00655B1F" w:rsidRPr="008F5129">
        <w:rPr>
          <w:rFonts w:ascii="Arial" w:eastAsia="Times New Roman" w:hAnsi="Arial" w:cs="Times New Roman"/>
          <w:color w:val="auto"/>
          <w:sz w:val="24"/>
          <w:szCs w:val="20"/>
          <w:lang w:val="fi-FI"/>
        </w:rPr>
        <w:t>-</w:t>
      </w:r>
      <w:r w:rsidRPr="008F5129">
        <w:rPr>
          <w:rFonts w:ascii="Arial" w:eastAsia="Times New Roman" w:hAnsi="Arial" w:cs="Times New Roman"/>
          <w:color w:val="auto"/>
          <w:sz w:val="24"/>
          <w:szCs w:val="20"/>
          <w:lang w:val="fi-FI"/>
        </w:rPr>
        <w:t xml:space="preserve"> ja TSS</w:t>
      </w:r>
      <w:r w:rsidR="00655B1F" w:rsidRPr="008F5129">
        <w:rPr>
          <w:rFonts w:ascii="Arial" w:eastAsia="Times New Roman" w:hAnsi="Arial" w:cs="Times New Roman"/>
          <w:color w:val="auto"/>
          <w:sz w:val="24"/>
          <w:szCs w:val="20"/>
          <w:lang w:val="fi-FI"/>
        </w:rPr>
        <w:t>-sopimusten</w:t>
      </w:r>
      <w:r w:rsidRPr="008F5129">
        <w:rPr>
          <w:rFonts w:ascii="Arial" w:eastAsia="Times New Roman" w:hAnsi="Arial" w:cs="Times New Roman"/>
          <w:color w:val="auto"/>
          <w:sz w:val="24"/>
          <w:szCs w:val="20"/>
          <w:lang w:val="fi-FI"/>
        </w:rPr>
        <w:t xml:space="preserve"> raportointi </w:t>
      </w:r>
      <w:r w:rsidR="00655B1F" w:rsidRPr="008F5129">
        <w:rPr>
          <w:rFonts w:ascii="Arial" w:eastAsia="Times New Roman" w:hAnsi="Arial" w:cs="Times New Roman"/>
          <w:color w:val="auto"/>
          <w:sz w:val="24"/>
          <w:szCs w:val="20"/>
          <w:lang w:val="fi-FI"/>
        </w:rPr>
        <w:t>käynnistyy Suomen osalta.</w:t>
      </w:r>
      <w:r w:rsidRPr="008F5129">
        <w:rPr>
          <w:rFonts w:ascii="Arial" w:eastAsia="Times New Roman" w:hAnsi="Arial" w:cs="Times New Roman"/>
          <w:color w:val="auto"/>
          <w:sz w:val="24"/>
          <w:szCs w:val="20"/>
          <w:lang w:val="fi-FI"/>
        </w:rPr>
        <w:t xml:space="preserve"> </w:t>
      </w:r>
      <w:r w:rsidR="00655B1F" w:rsidRPr="008F5129">
        <w:rPr>
          <w:rFonts w:ascii="Arial" w:eastAsia="Times New Roman" w:hAnsi="Arial" w:cs="Times New Roman"/>
          <w:color w:val="auto"/>
          <w:sz w:val="24"/>
          <w:szCs w:val="20"/>
          <w:lang w:val="fi-FI"/>
        </w:rPr>
        <w:t>M</w:t>
      </w:r>
      <w:r w:rsidRPr="008F5129">
        <w:rPr>
          <w:rFonts w:ascii="Arial" w:eastAsia="Times New Roman" w:hAnsi="Arial" w:cs="Times New Roman"/>
          <w:color w:val="auto"/>
          <w:sz w:val="24"/>
          <w:szCs w:val="20"/>
          <w:lang w:val="fi-FI"/>
        </w:rPr>
        <w:t xml:space="preserve">aaliskuussa hyväksytään Suomea koskevat kysymyslistat. Järjestöiltä toivotaan </w:t>
      </w:r>
      <w:r w:rsidR="00655B1F" w:rsidRPr="008F5129">
        <w:rPr>
          <w:rFonts w:ascii="Arial" w:eastAsia="Times New Roman" w:hAnsi="Arial" w:cs="Times New Roman"/>
          <w:color w:val="auto"/>
          <w:sz w:val="24"/>
          <w:szCs w:val="20"/>
          <w:lang w:val="fi-FI"/>
        </w:rPr>
        <w:t>osallistumista</w:t>
      </w:r>
      <w:r w:rsidRPr="008F5129">
        <w:rPr>
          <w:rFonts w:ascii="Arial" w:eastAsia="Times New Roman" w:hAnsi="Arial" w:cs="Times New Roman"/>
          <w:color w:val="auto"/>
          <w:sz w:val="24"/>
          <w:szCs w:val="20"/>
          <w:lang w:val="fi-FI"/>
        </w:rPr>
        <w:t>. Olisi tärkeää saada vammaiskysymyksiä nostettua</w:t>
      </w:r>
      <w:r w:rsidR="00655B1F" w:rsidRPr="008F5129">
        <w:rPr>
          <w:rFonts w:ascii="Arial" w:eastAsia="Times New Roman" w:hAnsi="Arial" w:cs="Times New Roman"/>
          <w:color w:val="auto"/>
          <w:sz w:val="24"/>
          <w:szCs w:val="20"/>
          <w:lang w:val="fi-FI"/>
        </w:rPr>
        <w:t xml:space="preserve"> esiin myös näissä raportoinneissa</w:t>
      </w:r>
      <w:r w:rsidRPr="008F5129">
        <w:rPr>
          <w:rFonts w:ascii="Arial" w:eastAsia="Times New Roman" w:hAnsi="Arial" w:cs="Times New Roman"/>
          <w:color w:val="auto"/>
          <w:sz w:val="24"/>
          <w:szCs w:val="20"/>
          <w:lang w:val="fi-FI"/>
        </w:rPr>
        <w:t>.</w:t>
      </w:r>
    </w:p>
    <w:p w:rsidR="00A75A38" w:rsidRPr="008F5129" w:rsidRDefault="00A75A38" w:rsidP="008F5129">
      <w:pPr>
        <w:spacing w:after="0" w:line="240" w:lineRule="auto"/>
        <w:ind w:left="1304"/>
        <w:jc w:val="both"/>
        <w:rPr>
          <w:rFonts w:ascii="Arial" w:eastAsia="Times New Roman" w:hAnsi="Arial" w:cs="Times New Roman"/>
          <w:color w:val="auto"/>
          <w:sz w:val="24"/>
          <w:szCs w:val="20"/>
          <w:lang w:val="fi-FI"/>
        </w:rPr>
      </w:pPr>
    </w:p>
    <w:p w:rsidR="005C7013" w:rsidRPr="008F5129" w:rsidRDefault="000537A6" w:rsidP="008F5129">
      <w:pPr>
        <w:spacing w:after="0" w:line="240" w:lineRule="auto"/>
        <w:ind w:left="1304"/>
        <w:jc w:val="both"/>
        <w:rPr>
          <w:rFonts w:ascii="Arial" w:eastAsia="Times New Roman" w:hAnsi="Arial" w:cs="Times New Roman"/>
          <w:color w:val="auto"/>
          <w:sz w:val="24"/>
          <w:szCs w:val="20"/>
          <w:lang w:val="fi-FI"/>
        </w:rPr>
      </w:pPr>
      <w:r w:rsidRPr="008F5129">
        <w:rPr>
          <w:rFonts w:ascii="Arial" w:eastAsia="Times New Roman" w:hAnsi="Arial" w:cs="Times New Roman"/>
          <w:color w:val="auto"/>
          <w:sz w:val="24"/>
          <w:szCs w:val="20"/>
          <w:lang w:val="fi-FI"/>
        </w:rPr>
        <w:t>Oviedon</w:t>
      </w:r>
      <w:r w:rsidR="00A75A38" w:rsidRPr="008F5129">
        <w:rPr>
          <w:rFonts w:ascii="Arial" w:eastAsia="Times New Roman" w:hAnsi="Arial" w:cs="Times New Roman"/>
          <w:color w:val="auto"/>
          <w:sz w:val="24"/>
          <w:szCs w:val="20"/>
          <w:lang w:val="fi-FI"/>
        </w:rPr>
        <w:t xml:space="preserve"> </w:t>
      </w:r>
      <w:r w:rsidRPr="008F5129">
        <w:rPr>
          <w:rFonts w:ascii="Arial" w:eastAsia="Times New Roman" w:hAnsi="Arial" w:cs="Times New Roman"/>
          <w:color w:val="auto"/>
          <w:sz w:val="24"/>
          <w:szCs w:val="20"/>
          <w:lang w:val="fi-FI"/>
        </w:rPr>
        <w:t>sopimuksen lisäpöytäkirja</w:t>
      </w:r>
      <w:r w:rsidR="00655B1F" w:rsidRPr="008F5129">
        <w:rPr>
          <w:rFonts w:ascii="Arial" w:eastAsia="Times New Roman" w:hAnsi="Arial" w:cs="Times New Roman"/>
          <w:color w:val="auto"/>
          <w:sz w:val="24"/>
          <w:szCs w:val="20"/>
          <w:lang w:val="fi-FI"/>
        </w:rPr>
        <w:t xml:space="preserve"> on pian</w:t>
      </w:r>
      <w:r w:rsidRPr="008F5129">
        <w:rPr>
          <w:rFonts w:ascii="Arial" w:eastAsia="Times New Roman" w:hAnsi="Arial" w:cs="Times New Roman"/>
          <w:color w:val="auto"/>
          <w:sz w:val="24"/>
          <w:szCs w:val="20"/>
          <w:lang w:val="fi-FI"/>
        </w:rPr>
        <w:t xml:space="preserve"> </w:t>
      </w:r>
      <w:r w:rsidR="00A75A38" w:rsidRPr="008F5129">
        <w:rPr>
          <w:rFonts w:ascii="Arial" w:eastAsia="Times New Roman" w:hAnsi="Arial" w:cs="Times New Roman"/>
          <w:color w:val="auto"/>
          <w:sz w:val="24"/>
          <w:szCs w:val="20"/>
          <w:lang w:val="fi-FI"/>
        </w:rPr>
        <w:t>B</w:t>
      </w:r>
      <w:r w:rsidRPr="008F5129">
        <w:rPr>
          <w:rFonts w:ascii="Arial" w:eastAsia="Times New Roman" w:hAnsi="Arial" w:cs="Times New Roman"/>
          <w:color w:val="auto"/>
          <w:sz w:val="24"/>
          <w:szCs w:val="20"/>
          <w:lang w:val="fi-FI"/>
        </w:rPr>
        <w:t>ioetiikkakomitean käsittelyssä</w:t>
      </w:r>
      <w:r w:rsidR="008F5129">
        <w:rPr>
          <w:rFonts w:ascii="Arial" w:eastAsia="Times New Roman" w:hAnsi="Arial" w:cs="Times New Roman"/>
          <w:color w:val="auto"/>
          <w:sz w:val="24"/>
          <w:szCs w:val="20"/>
          <w:lang w:val="fi-FI"/>
        </w:rPr>
        <w:t>.</w:t>
      </w:r>
      <w:r w:rsidRPr="008F5129">
        <w:rPr>
          <w:rFonts w:ascii="Arial" w:eastAsia="Times New Roman" w:hAnsi="Arial" w:cs="Times New Roman"/>
          <w:color w:val="auto"/>
          <w:sz w:val="24"/>
          <w:szCs w:val="20"/>
          <w:lang w:val="fi-FI"/>
        </w:rPr>
        <w:t xml:space="preserve"> </w:t>
      </w:r>
      <w:r w:rsidR="00A75A38" w:rsidRPr="008F5129">
        <w:rPr>
          <w:rFonts w:ascii="Arial" w:eastAsia="Times New Roman" w:hAnsi="Arial" w:cs="Times New Roman"/>
          <w:color w:val="auto"/>
          <w:sz w:val="24"/>
          <w:szCs w:val="20"/>
          <w:lang w:val="fi-FI"/>
        </w:rPr>
        <w:t>Euroopan Neuvoston</w:t>
      </w:r>
      <w:r w:rsidRPr="008F5129">
        <w:rPr>
          <w:rFonts w:ascii="Arial" w:eastAsia="Times New Roman" w:hAnsi="Arial" w:cs="Times New Roman"/>
          <w:color w:val="auto"/>
          <w:sz w:val="24"/>
          <w:szCs w:val="20"/>
          <w:lang w:val="fi-FI"/>
        </w:rPr>
        <w:t xml:space="preserve"> sisäisen lausuntokierroksen palaute huomioidaan</w:t>
      </w:r>
      <w:r w:rsidR="008F5129">
        <w:rPr>
          <w:rFonts w:ascii="Arial" w:eastAsia="Times New Roman" w:hAnsi="Arial" w:cs="Times New Roman"/>
          <w:color w:val="auto"/>
          <w:sz w:val="24"/>
          <w:szCs w:val="20"/>
          <w:lang w:val="fi-FI"/>
        </w:rPr>
        <w:t xml:space="preserve"> jatkovalmistelussa</w:t>
      </w:r>
      <w:r w:rsidRPr="008F5129">
        <w:rPr>
          <w:rFonts w:ascii="Arial" w:eastAsia="Times New Roman" w:hAnsi="Arial" w:cs="Times New Roman"/>
          <w:color w:val="auto"/>
          <w:sz w:val="24"/>
          <w:szCs w:val="20"/>
          <w:lang w:val="fi-FI"/>
        </w:rPr>
        <w:t xml:space="preserve">. </w:t>
      </w:r>
      <w:r w:rsidR="00A75A38" w:rsidRPr="008F5129">
        <w:rPr>
          <w:rFonts w:ascii="Arial" w:eastAsia="Times New Roman" w:hAnsi="Arial" w:cs="Times New Roman"/>
          <w:color w:val="auto"/>
          <w:sz w:val="24"/>
          <w:szCs w:val="20"/>
          <w:lang w:val="fi-FI"/>
        </w:rPr>
        <w:t>Tarkoitus on myös p</w:t>
      </w:r>
      <w:r w:rsidRPr="008F5129">
        <w:rPr>
          <w:rFonts w:ascii="Arial" w:eastAsia="Times New Roman" w:hAnsi="Arial" w:cs="Times New Roman"/>
          <w:color w:val="auto"/>
          <w:sz w:val="24"/>
          <w:szCs w:val="20"/>
          <w:lang w:val="fi-FI"/>
        </w:rPr>
        <w:t xml:space="preserve">äättää, miten asiassa edetään. </w:t>
      </w:r>
      <w:r w:rsidR="00A75A38" w:rsidRPr="008F5129">
        <w:rPr>
          <w:rFonts w:ascii="Arial" w:eastAsia="Times New Roman" w:hAnsi="Arial" w:cs="Times New Roman"/>
          <w:color w:val="auto"/>
          <w:sz w:val="24"/>
          <w:szCs w:val="20"/>
          <w:lang w:val="fi-FI"/>
        </w:rPr>
        <w:t>Asiasta on j</w:t>
      </w:r>
      <w:r w:rsidRPr="008F5129">
        <w:rPr>
          <w:rFonts w:ascii="Arial" w:eastAsia="Times New Roman" w:hAnsi="Arial" w:cs="Times New Roman"/>
          <w:color w:val="auto"/>
          <w:sz w:val="24"/>
          <w:szCs w:val="20"/>
          <w:lang w:val="fi-FI"/>
        </w:rPr>
        <w:t xml:space="preserve">ärjestetty </w:t>
      </w:r>
      <w:r w:rsidR="00A75A38" w:rsidRPr="008F5129">
        <w:rPr>
          <w:rFonts w:ascii="Arial" w:eastAsia="Times New Roman" w:hAnsi="Arial" w:cs="Times New Roman"/>
          <w:color w:val="auto"/>
          <w:sz w:val="24"/>
          <w:szCs w:val="20"/>
          <w:lang w:val="fi-FI"/>
        </w:rPr>
        <w:t xml:space="preserve">Suomessa </w:t>
      </w:r>
      <w:r w:rsidRPr="008F5129">
        <w:rPr>
          <w:rFonts w:ascii="Arial" w:eastAsia="Times New Roman" w:hAnsi="Arial" w:cs="Times New Roman"/>
          <w:color w:val="auto"/>
          <w:sz w:val="24"/>
          <w:szCs w:val="20"/>
          <w:lang w:val="fi-FI"/>
        </w:rPr>
        <w:t>keskustelutilaisuus</w:t>
      </w:r>
      <w:r w:rsidR="00A75A38" w:rsidRPr="008F5129">
        <w:rPr>
          <w:rFonts w:ascii="Arial" w:eastAsia="Times New Roman" w:hAnsi="Arial" w:cs="Times New Roman"/>
          <w:color w:val="auto"/>
          <w:sz w:val="24"/>
          <w:szCs w:val="20"/>
          <w:lang w:val="fi-FI"/>
        </w:rPr>
        <w:t xml:space="preserve">. Nämä terveiset </w:t>
      </w:r>
      <w:r w:rsidRPr="008F5129">
        <w:rPr>
          <w:rFonts w:ascii="Arial" w:eastAsia="Times New Roman" w:hAnsi="Arial" w:cs="Times New Roman"/>
          <w:color w:val="auto"/>
          <w:sz w:val="24"/>
          <w:szCs w:val="20"/>
          <w:lang w:val="fi-FI"/>
        </w:rPr>
        <w:t xml:space="preserve">viedään komitean kokoukseen. </w:t>
      </w:r>
      <w:r w:rsidR="004B5BE1" w:rsidRPr="008F5129">
        <w:rPr>
          <w:rFonts w:ascii="Arial" w:eastAsia="Times New Roman" w:hAnsi="Arial" w:cs="Times New Roman"/>
          <w:color w:val="auto"/>
          <w:sz w:val="24"/>
          <w:szCs w:val="20"/>
          <w:lang w:val="fi-FI"/>
        </w:rPr>
        <w:t>Tarkoitus</w:t>
      </w:r>
      <w:r w:rsidR="00A75A38" w:rsidRPr="008F5129">
        <w:rPr>
          <w:rFonts w:ascii="Arial" w:eastAsia="Times New Roman" w:hAnsi="Arial" w:cs="Times New Roman"/>
          <w:color w:val="auto"/>
          <w:sz w:val="24"/>
          <w:szCs w:val="20"/>
          <w:lang w:val="fi-FI"/>
        </w:rPr>
        <w:t xml:space="preserve"> on myös </w:t>
      </w:r>
      <w:r w:rsidR="004B5BE1" w:rsidRPr="008F5129">
        <w:rPr>
          <w:rFonts w:ascii="Arial" w:eastAsia="Times New Roman" w:hAnsi="Arial" w:cs="Times New Roman"/>
          <w:color w:val="auto"/>
          <w:sz w:val="24"/>
          <w:szCs w:val="20"/>
          <w:lang w:val="fi-FI"/>
        </w:rPr>
        <w:t>tiedottaa eduskuntaa</w:t>
      </w:r>
      <w:r w:rsidR="008F5129">
        <w:rPr>
          <w:rFonts w:ascii="Arial" w:eastAsia="Times New Roman" w:hAnsi="Arial" w:cs="Times New Roman"/>
          <w:color w:val="auto"/>
          <w:sz w:val="24"/>
          <w:szCs w:val="20"/>
          <w:lang w:val="fi-FI"/>
        </w:rPr>
        <w:t>,</w:t>
      </w:r>
      <w:r w:rsidR="00A75A38" w:rsidRPr="008F5129">
        <w:rPr>
          <w:rFonts w:ascii="Arial" w:eastAsia="Times New Roman" w:hAnsi="Arial" w:cs="Times New Roman"/>
          <w:color w:val="auto"/>
          <w:sz w:val="24"/>
          <w:szCs w:val="20"/>
          <w:lang w:val="fi-FI"/>
        </w:rPr>
        <w:t xml:space="preserve"> kun tiedetään, miten valmistelu etenee</w:t>
      </w:r>
      <w:r w:rsidR="004B5BE1" w:rsidRPr="008F5129">
        <w:rPr>
          <w:rFonts w:ascii="Arial" w:eastAsia="Times New Roman" w:hAnsi="Arial" w:cs="Times New Roman"/>
          <w:color w:val="auto"/>
          <w:sz w:val="24"/>
          <w:szCs w:val="20"/>
          <w:lang w:val="fi-FI"/>
        </w:rPr>
        <w:t xml:space="preserve">. </w:t>
      </w:r>
      <w:r w:rsidR="00ED3ABC" w:rsidRPr="008F5129">
        <w:rPr>
          <w:rFonts w:ascii="Arial" w:eastAsia="Times New Roman" w:hAnsi="Arial" w:cs="Times New Roman"/>
          <w:color w:val="auto"/>
          <w:sz w:val="24"/>
          <w:szCs w:val="20"/>
          <w:lang w:val="fi-FI"/>
        </w:rPr>
        <w:t>E</w:t>
      </w:r>
      <w:r w:rsidR="00A75A38" w:rsidRPr="008F5129">
        <w:rPr>
          <w:rFonts w:ascii="Arial" w:eastAsia="Times New Roman" w:hAnsi="Arial" w:cs="Times New Roman"/>
          <w:color w:val="auto"/>
          <w:sz w:val="24"/>
          <w:szCs w:val="20"/>
          <w:lang w:val="fi-FI"/>
        </w:rPr>
        <w:t xml:space="preserve">uroopan neuvoston </w:t>
      </w:r>
      <w:r w:rsidR="00ED3ABC" w:rsidRPr="008F5129">
        <w:rPr>
          <w:rFonts w:ascii="Arial" w:eastAsia="Times New Roman" w:hAnsi="Arial" w:cs="Times New Roman"/>
          <w:color w:val="auto"/>
          <w:sz w:val="24"/>
          <w:szCs w:val="20"/>
          <w:lang w:val="fi-FI"/>
        </w:rPr>
        <w:t xml:space="preserve">puheenjohtajuus </w:t>
      </w:r>
      <w:r w:rsidR="00A75A38" w:rsidRPr="008F5129">
        <w:rPr>
          <w:rFonts w:ascii="Arial" w:eastAsia="Times New Roman" w:hAnsi="Arial" w:cs="Times New Roman"/>
          <w:color w:val="auto"/>
          <w:sz w:val="24"/>
          <w:szCs w:val="20"/>
          <w:lang w:val="fi-FI"/>
        </w:rPr>
        <w:t xml:space="preserve">on </w:t>
      </w:r>
      <w:r w:rsidR="00ED3ABC" w:rsidRPr="008F5129">
        <w:rPr>
          <w:rFonts w:ascii="Arial" w:eastAsia="Times New Roman" w:hAnsi="Arial" w:cs="Times New Roman"/>
          <w:color w:val="auto"/>
          <w:sz w:val="24"/>
          <w:szCs w:val="20"/>
          <w:lang w:val="fi-FI"/>
        </w:rPr>
        <w:t xml:space="preserve">alkamassa. Selvitys viittomakielen asemasta EN:ssä </w:t>
      </w:r>
      <w:r w:rsidR="00A75A38" w:rsidRPr="008F5129">
        <w:rPr>
          <w:rFonts w:ascii="Arial" w:eastAsia="Times New Roman" w:hAnsi="Arial" w:cs="Times New Roman"/>
          <w:color w:val="auto"/>
          <w:sz w:val="24"/>
          <w:szCs w:val="20"/>
          <w:lang w:val="fi-FI"/>
        </w:rPr>
        <w:t xml:space="preserve">julkaistaan </w:t>
      </w:r>
      <w:r w:rsidR="00ED3ABC" w:rsidRPr="008F5129">
        <w:rPr>
          <w:rFonts w:ascii="Arial" w:eastAsia="Times New Roman" w:hAnsi="Arial" w:cs="Times New Roman"/>
          <w:color w:val="auto"/>
          <w:sz w:val="24"/>
          <w:szCs w:val="20"/>
          <w:lang w:val="fi-FI"/>
        </w:rPr>
        <w:t xml:space="preserve">ensi huhtikuussa Strasbourgissa. UM ja THL </w:t>
      </w:r>
      <w:r w:rsidR="00A75A38" w:rsidRPr="008F5129">
        <w:rPr>
          <w:rFonts w:ascii="Arial" w:eastAsia="Times New Roman" w:hAnsi="Arial" w:cs="Times New Roman"/>
          <w:color w:val="auto"/>
          <w:sz w:val="24"/>
          <w:szCs w:val="20"/>
          <w:lang w:val="fi-FI"/>
        </w:rPr>
        <w:t xml:space="preserve">järjestävät </w:t>
      </w:r>
      <w:r w:rsidR="00ED3ABC" w:rsidRPr="008F5129">
        <w:rPr>
          <w:rFonts w:ascii="Arial" w:eastAsia="Times New Roman" w:hAnsi="Arial" w:cs="Times New Roman"/>
          <w:color w:val="auto"/>
          <w:sz w:val="24"/>
          <w:szCs w:val="20"/>
          <w:lang w:val="fi-FI"/>
        </w:rPr>
        <w:t>19.</w:t>
      </w:r>
      <w:r w:rsidR="0051640E">
        <w:rPr>
          <w:rFonts w:ascii="Arial" w:eastAsia="Times New Roman" w:hAnsi="Arial" w:cs="Times New Roman"/>
          <w:color w:val="auto"/>
          <w:sz w:val="24"/>
          <w:szCs w:val="20"/>
          <w:lang w:val="fi-FI"/>
        </w:rPr>
        <w:t>—</w:t>
      </w:r>
      <w:r w:rsidR="00ED3ABC" w:rsidRPr="008F5129">
        <w:rPr>
          <w:rFonts w:ascii="Arial" w:eastAsia="Times New Roman" w:hAnsi="Arial" w:cs="Times New Roman"/>
          <w:color w:val="auto"/>
          <w:sz w:val="24"/>
          <w:szCs w:val="20"/>
          <w:lang w:val="fi-FI"/>
        </w:rPr>
        <w:t xml:space="preserve">20.11. </w:t>
      </w:r>
      <w:r w:rsidR="00A75A38" w:rsidRPr="008F5129">
        <w:rPr>
          <w:rFonts w:ascii="Arial" w:eastAsia="Times New Roman" w:hAnsi="Arial" w:cs="Times New Roman"/>
          <w:color w:val="auto"/>
          <w:sz w:val="24"/>
          <w:szCs w:val="20"/>
          <w:lang w:val="fi-FI"/>
        </w:rPr>
        <w:t xml:space="preserve">koulutuksen </w:t>
      </w:r>
      <w:r w:rsidR="00ED3ABC" w:rsidRPr="008F5129">
        <w:rPr>
          <w:rFonts w:ascii="Arial" w:eastAsia="Times New Roman" w:hAnsi="Arial" w:cs="Times New Roman"/>
          <w:color w:val="auto"/>
          <w:sz w:val="24"/>
          <w:szCs w:val="20"/>
          <w:lang w:val="fi-FI"/>
        </w:rPr>
        <w:t xml:space="preserve">vammaisuuden tilastoinnista </w:t>
      </w:r>
      <w:r w:rsidR="00A75A38" w:rsidRPr="008F5129">
        <w:rPr>
          <w:rFonts w:ascii="Arial" w:eastAsia="Times New Roman" w:hAnsi="Arial" w:cs="Times New Roman"/>
          <w:color w:val="auto"/>
          <w:sz w:val="24"/>
          <w:szCs w:val="20"/>
          <w:lang w:val="fi-FI"/>
        </w:rPr>
        <w:t xml:space="preserve">yhteistyössä </w:t>
      </w:r>
      <w:r w:rsidR="00ED3ABC" w:rsidRPr="008F5129">
        <w:rPr>
          <w:rFonts w:ascii="Arial" w:eastAsia="Times New Roman" w:hAnsi="Arial" w:cs="Times New Roman"/>
          <w:color w:val="auto"/>
          <w:sz w:val="24"/>
          <w:szCs w:val="20"/>
          <w:lang w:val="fi-FI"/>
        </w:rPr>
        <w:t>Washington Groupin kanssa</w:t>
      </w:r>
      <w:r w:rsidR="00A75A38" w:rsidRPr="008F5129">
        <w:rPr>
          <w:rFonts w:ascii="Arial" w:eastAsia="Times New Roman" w:hAnsi="Arial" w:cs="Times New Roman"/>
          <w:color w:val="auto"/>
          <w:sz w:val="24"/>
          <w:szCs w:val="20"/>
          <w:lang w:val="fi-FI"/>
        </w:rPr>
        <w:t>.</w:t>
      </w:r>
    </w:p>
    <w:p w:rsidR="00ED3ABC" w:rsidRPr="008F5129" w:rsidRDefault="00ED3ABC" w:rsidP="008F5129">
      <w:pPr>
        <w:spacing w:after="0" w:line="240" w:lineRule="auto"/>
        <w:ind w:left="1304"/>
        <w:jc w:val="both"/>
        <w:rPr>
          <w:rFonts w:ascii="Arial" w:eastAsia="Times New Roman" w:hAnsi="Arial" w:cs="Times New Roman"/>
          <w:color w:val="auto"/>
          <w:sz w:val="24"/>
          <w:szCs w:val="20"/>
          <w:lang w:val="fi-FI"/>
        </w:rPr>
      </w:pPr>
    </w:p>
    <w:p w:rsidR="00823436" w:rsidRDefault="00916506" w:rsidP="008F5129">
      <w:pPr>
        <w:spacing w:after="0" w:line="240" w:lineRule="auto"/>
        <w:ind w:left="1304"/>
        <w:jc w:val="both"/>
        <w:rPr>
          <w:rFonts w:ascii="Arial" w:eastAsia="Times New Roman" w:hAnsi="Arial" w:cs="Times New Roman"/>
          <w:color w:val="auto"/>
          <w:sz w:val="24"/>
          <w:szCs w:val="20"/>
          <w:lang w:val="fi-FI"/>
        </w:rPr>
      </w:pPr>
      <w:r w:rsidRPr="008F5129">
        <w:rPr>
          <w:rFonts w:ascii="Arial" w:eastAsia="Times New Roman" w:hAnsi="Arial" w:cs="Times New Roman"/>
          <w:i/>
          <w:color w:val="auto"/>
          <w:sz w:val="24"/>
          <w:szCs w:val="20"/>
          <w:lang w:val="fi-FI"/>
        </w:rPr>
        <w:t>OM:</w:t>
      </w:r>
      <w:r w:rsidRPr="008F5129">
        <w:rPr>
          <w:rFonts w:ascii="Arial" w:eastAsia="Times New Roman" w:hAnsi="Arial" w:cs="Times New Roman"/>
          <w:color w:val="auto"/>
          <w:sz w:val="24"/>
          <w:szCs w:val="20"/>
          <w:lang w:val="fi-FI"/>
        </w:rPr>
        <w:t xml:space="preserve"> </w:t>
      </w:r>
      <w:r w:rsidR="00A75A38" w:rsidRPr="008F5129">
        <w:rPr>
          <w:rFonts w:ascii="Arial" w:eastAsia="Times New Roman" w:hAnsi="Arial" w:cs="Times New Roman"/>
          <w:color w:val="auto"/>
          <w:sz w:val="24"/>
          <w:szCs w:val="20"/>
          <w:lang w:val="fi-FI"/>
        </w:rPr>
        <w:t xml:space="preserve">Ihmisoikeuskeskuksen </w:t>
      </w:r>
      <w:r w:rsidR="00823436" w:rsidRPr="008F5129">
        <w:rPr>
          <w:rFonts w:ascii="Arial" w:eastAsia="Times New Roman" w:hAnsi="Arial" w:cs="Times New Roman"/>
          <w:color w:val="auto"/>
          <w:sz w:val="24"/>
          <w:szCs w:val="20"/>
          <w:lang w:val="fi-FI"/>
        </w:rPr>
        <w:t xml:space="preserve">kanssa </w:t>
      </w:r>
      <w:r w:rsidR="00A75A38" w:rsidRPr="008F5129">
        <w:rPr>
          <w:rFonts w:ascii="Arial" w:eastAsia="Times New Roman" w:hAnsi="Arial" w:cs="Times New Roman"/>
          <w:color w:val="auto"/>
          <w:sz w:val="24"/>
          <w:szCs w:val="20"/>
          <w:lang w:val="fi-FI"/>
        </w:rPr>
        <w:t xml:space="preserve">valmistellaan </w:t>
      </w:r>
      <w:r w:rsidR="00823436" w:rsidRPr="008F5129">
        <w:rPr>
          <w:rFonts w:ascii="Arial" w:eastAsia="Times New Roman" w:hAnsi="Arial" w:cs="Times New Roman"/>
          <w:color w:val="auto"/>
          <w:sz w:val="24"/>
          <w:szCs w:val="20"/>
          <w:lang w:val="fi-FI"/>
        </w:rPr>
        <w:t>perusoikeusbarometri</w:t>
      </w:r>
      <w:r w:rsidR="00A75A38" w:rsidRPr="008F5129">
        <w:rPr>
          <w:rFonts w:ascii="Arial" w:eastAsia="Times New Roman" w:hAnsi="Arial" w:cs="Times New Roman"/>
          <w:color w:val="auto"/>
          <w:sz w:val="24"/>
          <w:szCs w:val="20"/>
          <w:lang w:val="fi-FI"/>
        </w:rPr>
        <w:t>a. Mukana</w:t>
      </w:r>
      <w:r w:rsidR="00823436" w:rsidRPr="008F5129">
        <w:rPr>
          <w:rFonts w:ascii="Arial" w:eastAsia="Times New Roman" w:hAnsi="Arial" w:cs="Times New Roman"/>
          <w:color w:val="auto"/>
          <w:sz w:val="24"/>
          <w:szCs w:val="20"/>
          <w:lang w:val="fi-FI"/>
        </w:rPr>
        <w:t xml:space="preserve"> iso otos vammaisia henkilöitä. </w:t>
      </w:r>
      <w:r w:rsidR="006E158F">
        <w:rPr>
          <w:rFonts w:ascii="Arial" w:eastAsia="Times New Roman" w:hAnsi="Arial" w:cs="Times New Roman"/>
          <w:color w:val="auto"/>
          <w:sz w:val="24"/>
          <w:szCs w:val="20"/>
          <w:lang w:val="fi-FI"/>
        </w:rPr>
        <w:t>AVIen työelämän yhdenvertaisuuden edistämis</w:t>
      </w:r>
      <w:r w:rsidR="00A75A38">
        <w:rPr>
          <w:rFonts w:ascii="Arial" w:eastAsia="Times New Roman" w:hAnsi="Arial" w:cs="Times New Roman"/>
          <w:color w:val="auto"/>
          <w:sz w:val="24"/>
          <w:szCs w:val="20"/>
          <w:lang w:val="fi-FI"/>
        </w:rPr>
        <w:t xml:space="preserve">een </w:t>
      </w:r>
      <w:r w:rsidR="008F5129">
        <w:rPr>
          <w:rFonts w:ascii="Arial" w:eastAsia="Times New Roman" w:hAnsi="Arial" w:cs="Times New Roman"/>
          <w:color w:val="auto"/>
          <w:sz w:val="24"/>
          <w:szCs w:val="20"/>
          <w:lang w:val="fi-FI"/>
        </w:rPr>
        <w:t xml:space="preserve">valvontatyössä </w:t>
      </w:r>
      <w:r w:rsidR="00140E72">
        <w:rPr>
          <w:rFonts w:ascii="Arial" w:eastAsia="Times New Roman" w:hAnsi="Arial" w:cs="Times New Roman"/>
          <w:color w:val="auto"/>
          <w:sz w:val="24"/>
          <w:szCs w:val="20"/>
          <w:lang w:val="fi-FI"/>
        </w:rPr>
        <w:t xml:space="preserve">on </w:t>
      </w:r>
      <w:r w:rsidR="006E158F">
        <w:rPr>
          <w:rFonts w:ascii="Arial" w:eastAsia="Times New Roman" w:hAnsi="Arial" w:cs="Times New Roman"/>
          <w:color w:val="auto"/>
          <w:sz w:val="24"/>
          <w:szCs w:val="20"/>
          <w:lang w:val="fi-FI"/>
        </w:rPr>
        <w:t>tulossa tukiaineistoa. O</w:t>
      </w:r>
      <w:r w:rsidR="00A75A38">
        <w:rPr>
          <w:rFonts w:ascii="Arial" w:eastAsia="Times New Roman" w:hAnsi="Arial" w:cs="Times New Roman"/>
          <w:color w:val="auto"/>
          <w:sz w:val="24"/>
          <w:szCs w:val="20"/>
          <w:lang w:val="fi-FI"/>
        </w:rPr>
        <w:t>M</w:t>
      </w:r>
      <w:r w:rsidR="006E158F">
        <w:rPr>
          <w:rFonts w:ascii="Arial" w:eastAsia="Times New Roman" w:hAnsi="Arial" w:cs="Times New Roman"/>
          <w:color w:val="auto"/>
          <w:sz w:val="24"/>
          <w:szCs w:val="20"/>
          <w:lang w:val="fi-FI"/>
        </w:rPr>
        <w:t xml:space="preserve"> on selvittänyt</w:t>
      </w:r>
      <w:r w:rsidR="008F5129">
        <w:rPr>
          <w:rFonts w:ascii="Arial" w:eastAsia="Times New Roman" w:hAnsi="Arial" w:cs="Times New Roman"/>
          <w:color w:val="auto"/>
          <w:sz w:val="24"/>
          <w:szCs w:val="20"/>
          <w:lang w:val="fi-FI"/>
        </w:rPr>
        <w:t>,</w:t>
      </w:r>
      <w:r w:rsidR="006E158F">
        <w:rPr>
          <w:rFonts w:ascii="Arial" w:eastAsia="Times New Roman" w:hAnsi="Arial" w:cs="Times New Roman"/>
          <w:color w:val="auto"/>
          <w:sz w:val="24"/>
          <w:szCs w:val="20"/>
          <w:lang w:val="fi-FI"/>
        </w:rPr>
        <w:t xml:space="preserve"> </w:t>
      </w:r>
      <w:r w:rsidR="008F5129">
        <w:rPr>
          <w:rFonts w:ascii="Arial" w:eastAsia="Times New Roman" w:hAnsi="Arial" w:cs="Times New Roman"/>
          <w:color w:val="auto"/>
          <w:sz w:val="24"/>
          <w:szCs w:val="20"/>
          <w:lang w:val="fi-FI"/>
        </w:rPr>
        <w:t>kuinka paljon</w:t>
      </w:r>
      <w:r w:rsidR="006E158F">
        <w:rPr>
          <w:rFonts w:ascii="Arial" w:eastAsia="Times New Roman" w:hAnsi="Arial" w:cs="Times New Roman"/>
          <w:color w:val="auto"/>
          <w:sz w:val="24"/>
          <w:szCs w:val="20"/>
          <w:lang w:val="fi-FI"/>
        </w:rPr>
        <w:t xml:space="preserve"> ja miten yhdenvertaisuussuunnitelmia </w:t>
      </w:r>
      <w:r w:rsidR="00A75A38">
        <w:rPr>
          <w:rFonts w:ascii="Arial" w:eastAsia="Times New Roman" w:hAnsi="Arial" w:cs="Times New Roman"/>
          <w:color w:val="auto"/>
          <w:sz w:val="24"/>
          <w:szCs w:val="20"/>
          <w:lang w:val="fi-FI"/>
        </w:rPr>
        <w:t xml:space="preserve">on </w:t>
      </w:r>
      <w:r w:rsidR="006E158F">
        <w:rPr>
          <w:rFonts w:ascii="Arial" w:eastAsia="Times New Roman" w:hAnsi="Arial" w:cs="Times New Roman"/>
          <w:color w:val="auto"/>
          <w:sz w:val="24"/>
          <w:szCs w:val="20"/>
          <w:lang w:val="fi-FI"/>
        </w:rPr>
        <w:t xml:space="preserve">tehty. </w:t>
      </w:r>
      <w:r w:rsidR="00A75A38">
        <w:rPr>
          <w:rFonts w:ascii="Arial" w:eastAsia="Times New Roman" w:hAnsi="Arial" w:cs="Times New Roman"/>
          <w:color w:val="auto"/>
          <w:sz w:val="24"/>
          <w:szCs w:val="20"/>
          <w:lang w:val="fi-FI"/>
        </w:rPr>
        <w:t xml:space="preserve">OM ja </w:t>
      </w:r>
      <w:r w:rsidR="006E158F">
        <w:rPr>
          <w:rFonts w:ascii="Arial" w:eastAsia="Times New Roman" w:hAnsi="Arial" w:cs="Times New Roman"/>
          <w:color w:val="auto"/>
          <w:sz w:val="24"/>
          <w:szCs w:val="20"/>
          <w:lang w:val="fi-FI"/>
        </w:rPr>
        <w:t>VANE kerää</w:t>
      </w:r>
      <w:r w:rsidR="00A75A38">
        <w:rPr>
          <w:rFonts w:ascii="Arial" w:eastAsia="Times New Roman" w:hAnsi="Arial" w:cs="Times New Roman"/>
          <w:color w:val="auto"/>
          <w:sz w:val="24"/>
          <w:szCs w:val="20"/>
          <w:lang w:val="fi-FI"/>
        </w:rPr>
        <w:t>vät</w:t>
      </w:r>
      <w:r w:rsidR="006E158F">
        <w:rPr>
          <w:rFonts w:ascii="Arial" w:eastAsia="Times New Roman" w:hAnsi="Arial" w:cs="Times New Roman"/>
          <w:color w:val="auto"/>
          <w:sz w:val="24"/>
          <w:szCs w:val="20"/>
          <w:lang w:val="fi-FI"/>
        </w:rPr>
        <w:t xml:space="preserve"> hyviä käytäntöjä</w:t>
      </w:r>
      <w:r w:rsidR="00A75A38">
        <w:rPr>
          <w:rFonts w:ascii="Arial" w:eastAsia="Times New Roman" w:hAnsi="Arial" w:cs="Times New Roman"/>
          <w:color w:val="auto"/>
          <w:sz w:val="24"/>
          <w:szCs w:val="20"/>
          <w:lang w:val="fi-FI"/>
        </w:rPr>
        <w:t xml:space="preserve"> </w:t>
      </w:r>
      <w:r w:rsidR="008F5129">
        <w:rPr>
          <w:rFonts w:ascii="Arial" w:eastAsia="Times New Roman" w:hAnsi="Arial" w:cs="Times New Roman"/>
          <w:color w:val="auto"/>
          <w:sz w:val="24"/>
          <w:szCs w:val="20"/>
          <w:lang w:val="fi-FI"/>
        </w:rPr>
        <w:t>vammaisjärjestöiltä yhdenvertaisuussuunnitteluun liittyen</w:t>
      </w:r>
      <w:r w:rsidR="006E158F">
        <w:rPr>
          <w:rFonts w:ascii="Arial" w:eastAsia="Times New Roman" w:hAnsi="Arial" w:cs="Times New Roman"/>
          <w:color w:val="auto"/>
          <w:sz w:val="24"/>
          <w:szCs w:val="20"/>
          <w:lang w:val="fi-FI"/>
        </w:rPr>
        <w:t xml:space="preserve">. </w:t>
      </w:r>
    </w:p>
    <w:p w:rsidR="008F5129" w:rsidRDefault="008F5129" w:rsidP="008F5129">
      <w:pPr>
        <w:spacing w:after="0" w:line="240" w:lineRule="auto"/>
        <w:ind w:left="1304"/>
        <w:jc w:val="both"/>
        <w:rPr>
          <w:rFonts w:ascii="Arial" w:eastAsia="Times New Roman" w:hAnsi="Arial" w:cs="Times New Roman"/>
          <w:color w:val="auto"/>
          <w:sz w:val="24"/>
          <w:szCs w:val="20"/>
          <w:lang w:val="fi-FI"/>
        </w:rPr>
      </w:pPr>
    </w:p>
    <w:p w:rsidR="00823436" w:rsidRDefault="00C7008F" w:rsidP="00140E72">
      <w:pPr>
        <w:spacing w:after="0" w:line="240" w:lineRule="auto"/>
        <w:ind w:left="1304"/>
        <w:jc w:val="both"/>
        <w:rPr>
          <w:rFonts w:ascii="Arial" w:eastAsia="Times New Roman" w:hAnsi="Arial" w:cs="Times New Roman"/>
          <w:color w:val="auto"/>
          <w:sz w:val="24"/>
          <w:szCs w:val="20"/>
          <w:lang w:val="fi-FI"/>
        </w:rPr>
      </w:pPr>
      <w:r w:rsidRPr="008F5129">
        <w:rPr>
          <w:rFonts w:ascii="Arial" w:eastAsia="Times New Roman" w:hAnsi="Arial" w:cs="Times New Roman"/>
          <w:i/>
          <w:color w:val="auto"/>
          <w:sz w:val="24"/>
          <w:szCs w:val="20"/>
          <w:lang w:val="fi-FI"/>
        </w:rPr>
        <w:t>Apuvälineiden luovutuspe</w:t>
      </w:r>
      <w:r w:rsidR="009638F8" w:rsidRPr="008F5129">
        <w:rPr>
          <w:rFonts w:ascii="Arial" w:eastAsia="Times New Roman" w:hAnsi="Arial" w:cs="Times New Roman"/>
          <w:i/>
          <w:color w:val="auto"/>
          <w:sz w:val="24"/>
          <w:szCs w:val="20"/>
          <w:lang w:val="fi-FI"/>
        </w:rPr>
        <w:t>r</w:t>
      </w:r>
      <w:r w:rsidRPr="008F5129">
        <w:rPr>
          <w:rFonts w:ascii="Arial" w:eastAsia="Times New Roman" w:hAnsi="Arial" w:cs="Times New Roman"/>
          <w:i/>
          <w:color w:val="auto"/>
          <w:sz w:val="24"/>
          <w:szCs w:val="20"/>
          <w:lang w:val="fi-FI"/>
        </w:rPr>
        <w:t>ustetyöryhmä:</w:t>
      </w:r>
      <w:r>
        <w:rPr>
          <w:rFonts w:ascii="Arial" w:eastAsia="Times New Roman" w:hAnsi="Arial" w:cs="Times New Roman"/>
          <w:color w:val="auto"/>
          <w:sz w:val="24"/>
          <w:szCs w:val="20"/>
          <w:lang w:val="fi-FI"/>
        </w:rPr>
        <w:t xml:space="preserve"> Suosituksiin </w:t>
      </w:r>
      <w:r w:rsidR="00140E72">
        <w:rPr>
          <w:rFonts w:ascii="Arial" w:eastAsia="Times New Roman" w:hAnsi="Arial" w:cs="Times New Roman"/>
          <w:color w:val="auto"/>
          <w:sz w:val="24"/>
          <w:szCs w:val="20"/>
          <w:lang w:val="fi-FI"/>
        </w:rPr>
        <w:t xml:space="preserve">on </w:t>
      </w:r>
      <w:r>
        <w:rPr>
          <w:rFonts w:ascii="Arial" w:eastAsia="Times New Roman" w:hAnsi="Arial" w:cs="Times New Roman"/>
          <w:color w:val="auto"/>
          <w:sz w:val="24"/>
          <w:szCs w:val="20"/>
          <w:lang w:val="fi-FI"/>
        </w:rPr>
        <w:t xml:space="preserve">tullut muutosehdotuksia. Työryhmän jatkoa </w:t>
      </w:r>
      <w:r w:rsidR="008F5129">
        <w:rPr>
          <w:rFonts w:ascii="Arial" w:eastAsia="Times New Roman" w:hAnsi="Arial" w:cs="Times New Roman"/>
          <w:color w:val="auto"/>
          <w:sz w:val="24"/>
          <w:szCs w:val="20"/>
          <w:lang w:val="fi-FI"/>
        </w:rPr>
        <w:t xml:space="preserve">on </w:t>
      </w:r>
      <w:r>
        <w:rPr>
          <w:rFonts w:ascii="Arial" w:eastAsia="Times New Roman" w:hAnsi="Arial" w:cs="Times New Roman"/>
          <w:color w:val="auto"/>
          <w:sz w:val="24"/>
          <w:szCs w:val="20"/>
          <w:lang w:val="fi-FI"/>
        </w:rPr>
        <w:t>pohdittu.</w:t>
      </w:r>
      <w:r w:rsidR="009638F8">
        <w:rPr>
          <w:rFonts w:ascii="Arial" w:eastAsia="Times New Roman" w:hAnsi="Arial" w:cs="Times New Roman"/>
          <w:color w:val="auto"/>
          <w:sz w:val="24"/>
          <w:szCs w:val="20"/>
          <w:lang w:val="fi-FI"/>
        </w:rPr>
        <w:t xml:space="preserve"> Markkinoille tulee</w:t>
      </w:r>
      <w:r w:rsidR="00140E72">
        <w:rPr>
          <w:rFonts w:ascii="Arial" w:eastAsia="Times New Roman" w:hAnsi="Arial" w:cs="Times New Roman"/>
          <w:color w:val="auto"/>
          <w:sz w:val="24"/>
          <w:szCs w:val="20"/>
          <w:lang w:val="fi-FI"/>
        </w:rPr>
        <w:t xml:space="preserve"> jatkuvasti uusia apuvälineitä. </w:t>
      </w:r>
      <w:r w:rsidR="008F5129">
        <w:rPr>
          <w:rFonts w:ascii="Arial" w:eastAsia="Times New Roman" w:hAnsi="Arial" w:cs="Times New Roman"/>
          <w:color w:val="auto"/>
          <w:sz w:val="24"/>
          <w:szCs w:val="20"/>
          <w:lang w:val="fi-FI"/>
        </w:rPr>
        <w:t>Työryhmällä olisi p</w:t>
      </w:r>
      <w:r w:rsidR="007C3EC9">
        <w:rPr>
          <w:rFonts w:ascii="Arial" w:eastAsia="Times New Roman" w:hAnsi="Arial" w:cs="Times New Roman"/>
          <w:color w:val="auto"/>
          <w:sz w:val="24"/>
          <w:szCs w:val="20"/>
          <w:lang w:val="fi-FI"/>
        </w:rPr>
        <w:t xml:space="preserve">aljon käsiteltäviä asioita ja tarvetta </w:t>
      </w:r>
      <w:r w:rsidR="008F5129">
        <w:rPr>
          <w:rFonts w:ascii="Arial" w:eastAsia="Times New Roman" w:hAnsi="Arial" w:cs="Times New Roman"/>
          <w:color w:val="auto"/>
          <w:sz w:val="24"/>
          <w:szCs w:val="20"/>
          <w:lang w:val="fi-FI"/>
        </w:rPr>
        <w:t>jatkossakin</w:t>
      </w:r>
      <w:r w:rsidR="007C3EC9">
        <w:rPr>
          <w:rFonts w:ascii="Arial" w:eastAsia="Times New Roman" w:hAnsi="Arial" w:cs="Times New Roman"/>
          <w:color w:val="auto"/>
          <w:sz w:val="24"/>
          <w:szCs w:val="20"/>
          <w:lang w:val="fi-FI"/>
        </w:rPr>
        <w:t xml:space="preserve">. </w:t>
      </w:r>
    </w:p>
    <w:p w:rsidR="007C3EC9" w:rsidRDefault="007C3EC9" w:rsidP="008F5129">
      <w:pPr>
        <w:spacing w:after="0" w:line="240" w:lineRule="auto"/>
        <w:ind w:left="1304"/>
        <w:jc w:val="both"/>
        <w:rPr>
          <w:rFonts w:ascii="Arial" w:eastAsia="Times New Roman" w:hAnsi="Arial" w:cs="Times New Roman"/>
          <w:color w:val="auto"/>
          <w:sz w:val="24"/>
          <w:szCs w:val="20"/>
          <w:lang w:val="fi-FI"/>
        </w:rPr>
      </w:pPr>
    </w:p>
    <w:p w:rsidR="00E732CD" w:rsidRDefault="001448B3" w:rsidP="001448B3">
      <w:pPr>
        <w:spacing w:after="0" w:line="240" w:lineRule="auto"/>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STM / THL:</w:t>
      </w:r>
      <w:r w:rsidR="007C3EC9">
        <w:rPr>
          <w:rFonts w:ascii="Arial" w:eastAsia="Times New Roman" w:hAnsi="Arial" w:cs="Times New Roman"/>
          <w:color w:val="auto"/>
          <w:sz w:val="24"/>
          <w:szCs w:val="20"/>
          <w:lang w:val="fi-FI"/>
        </w:rPr>
        <w:t xml:space="preserve"> </w:t>
      </w:r>
      <w:r>
        <w:rPr>
          <w:rFonts w:ascii="Arial" w:eastAsia="Times New Roman" w:hAnsi="Arial" w:cs="Times New Roman"/>
          <w:color w:val="auto"/>
          <w:sz w:val="24"/>
          <w:szCs w:val="20"/>
          <w:lang w:val="fi-FI"/>
        </w:rPr>
        <w:t xml:space="preserve">Ministeri </w:t>
      </w:r>
      <w:r w:rsidR="007C3EC9">
        <w:rPr>
          <w:rFonts w:ascii="Arial" w:eastAsia="Times New Roman" w:hAnsi="Arial" w:cs="Times New Roman"/>
          <w:color w:val="auto"/>
          <w:sz w:val="24"/>
          <w:szCs w:val="20"/>
          <w:lang w:val="fi-FI"/>
        </w:rPr>
        <w:t xml:space="preserve">Saarikko on käynnistänyt informaatiohankkeen, </w:t>
      </w:r>
      <w:r>
        <w:rPr>
          <w:rFonts w:ascii="Arial" w:eastAsia="Times New Roman" w:hAnsi="Arial" w:cs="Times New Roman"/>
          <w:color w:val="auto"/>
          <w:sz w:val="24"/>
          <w:szCs w:val="20"/>
          <w:lang w:val="fi-FI"/>
        </w:rPr>
        <w:t xml:space="preserve">jonka </w:t>
      </w:r>
      <w:r w:rsidR="007C3EC9">
        <w:rPr>
          <w:rFonts w:ascii="Arial" w:eastAsia="Times New Roman" w:hAnsi="Arial" w:cs="Times New Roman"/>
          <w:color w:val="auto"/>
          <w:sz w:val="24"/>
          <w:szCs w:val="20"/>
          <w:lang w:val="fi-FI"/>
        </w:rPr>
        <w:t xml:space="preserve">tarkoitus </w:t>
      </w:r>
      <w:r>
        <w:rPr>
          <w:rFonts w:ascii="Arial" w:eastAsia="Times New Roman" w:hAnsi="Arial" w:cs="Times New Roman"/>
          <w:color w:val="auto"/>
          <w:sz w:val="24"/>
          <w:szCs w:val="20"/>
          <w:lang w:val="fi-FI"/>
        </w:rPr>
        <w:t xml:space="preserve">on </w:t>
      </w:r>
      <w:r w:rsidR="00F36966">
        <w:rPr>
          <w:rFonts w:ascii="Arial" w:eastAsia="Times New Roman" w:hAnsi="Arial" w:cs="Times New Roman"/>
          <w:color w:val="auto"/>
          <w:sz w:val="24"/>
          <w:szCs w:val="20"/>
          <w:lang w:val="fi-FI"/>
        </w:rPr>
        <w:t>vahvistaa vammaispalveluid</w:t>
      </w:r>
      <w:r w:rsidR="007C3EC9">
        <w:rPr>
          <w:rFonts w:ascii="Arial" w:eastAsia="Times New Roman" w:hAnsi="Arial" w:cs="Times New Roman"/>
          <w:color w:val="auto"/>
          <w:sz w:val="24"/>
          <w:szCs w:val="20"/>
          <w:lang w:val="fi-FI"/>
        </w:rPr>
        <w:t xml:space="preserve">en hankintaosaamista. Vuoden aikana </w:t>
      </w:r>
      <w:r>
        <w:rPr>
          <w:rFonts w:ascii="Arial" w:eastAsia="Times New Roman" w:hAnsi="Arial" w:cs="Times New Roman"/>
          <w:color w:val="auto"/>
          <w:sz w:val="24"/>
          <w:szCs w:val="20"/>
          <w:lang w:val="fi-FI"/>
        </w:rPr>
        <w:t xml:space="preserve">on tarkoitus </w:t>
      </w:r>
      <w:r w:rsidR="007C3EC9">
        <w:rPr>
          <w:rFonts w:ascii="Arial" w:eastAsia="Times New Roman" w:hAnsi="Arial" w:cs="Times New Roman"/>
          <w:color w:val="auto"/>
          <w:sz w:val="24"/>
          <w:szCs w:val="20"/>
          <w:lang w:val="fi-FI"/>
        </w:rPr>
        <w:t>kiertää kaikki AVI-alueet. Myös mu</w:t>
      </w:r>
      <w:r>
        <w:rPr>
          <w:rFonts w:ascii="Arial" w:eastAsia="Times New Roman" w:hAnsi="Arial" w:cs="Times New Roman"/>
          <w:color w:val="auto"/>
          <w:sz w:val="24"/>
          <w:szCs w:val="20"/>
          <w:lang w:val="fi-FI"/>
        </w:rPr>
        <w:t>i</w:t>
      </w:r>
      <w:r w:rsidR="007C3EC9">
        <w:rPr>
          <w:rFonts w:ascii="Arial" w:eastAsia="Times New Roman" w:hAnsi="Arial" w:cs="Times New Roman"/>
          <w:color w:val="auto"/>
          <w:sz w:val="24"/>
          <w:szCs w:val="20"/>
          <w:lang w:val="fi-FI"/>
        </w:rPr>
        <w:t>ta tapahtumia</w:t>
      </w:r>
      <w:r>
        <w:rPr>
          <w:rFonts w:ascii="Arial" w:eastAsia="Times New Roman" w:hAnsi="Arial" w:cs="Times New Roman"/>
          <w:color w:val="auto"/>
          <w:sz w:val="24"/>
          <w:szCs w:val="20"/>
          <w:lang w:val="fi-FI"/>
        </w:rPr>
        <w:t xml:space="preserve"> on tulossa tämän hankkeen puitteissa</w:t>
      </w:r>
      <w:r w:rsidR="007C3EC9">
        <w:rPr>
          <w:rFonts w:ascii="Arial" w:eastAsia="Times New Roman" w:hAnsi="Arial" w:cs="Times New Roman"/>
          <w:color w:val="auto"/>
          <w:sz w:val="24"/>
          <w:szCs w:val="20"/>
          <w:lang w:val="fi-FI"/>
        </w:rPr>
        <w:t xml:space="preserve">. </w:t>
      </w:r>
      <w:r>
        <w:rPr>
          <w:rFonts w:ascii="Arial" w:eastAsia="Times New Roman" w:hAnsi="Arial" w:cs="Times New Roman"/>
          <w:color w:val="auto"/>
          <w:sz w:val="24"/>
          <w:szCs w:val="20"/>
          <w:lang w:val="fi-FI"/>
        </w:rPr>
        <w:t xml:space="preserve">Hankkeen </w:t>
      </w:r>
      <w:r w:rsidR="007C3EC9">
        <w:rPr>
          <w:rFonts w:ascii="Arial" w:eastAsia="Times New Roman" w:hAnsi="Arial" w:cs="Times New Roman"/>
          <w:color w:val="auto"/>
          <w:sz w:val="24"/>
          <w:szCs w:val="20"/>
          <w:lang w:val="fi-FI"/>
        </w:rPr>
        <w:t xml:space="preserve">Kick off </w:t>
      </w:r>
      <w:r>
        <w:rPr>
          <w:rFonts w:ascii="Arial" w:eastAsia="Times New Roman" w:hAnsi="Arial" w:cs="Times New Roman"/>
          <w:color w:val="auto"/>
          <w:sz w:val="24"/>
          <w:szCs w:val="20"/>
          <w:lang w:val="fi-FI"/>
        </w:rPr>
        <w:t>-</w:t>
      </w:r>
      <w:r w:rsidR="007C3EC9">
        <w:rPr>
          <w:rFonts w:ascii="Arial" w:eastAsia="Times New Roman" w:hAnsi="Arial" w:cs="Times New Roman"/>
          <w:color w:val="auto"/>
          <w:sz w:val="24"/>
          <w:szCs w:val="20"/>
          <w:lang w:val="fi-FI"/>
        </w:rPr>
        <w:t xml:space="preserve">tilaisuus </w:t>
      </w:r>
      <w:r>
        <w:rPr>
          <w:rFonts w:ascii="Arial" w:eastAsia="Times New Roman" w:hAnsi="Arial" w:cs="Times New Roman"/>
          <w:color w:val="auto"/>
          <w:sz w:val="24"/>
          <w:szCs w:val="20"/>
          <w:lang w:val="fi-FI"/>
        </w:rPr>
        <w:t xml:space="preserve">järjestetään </w:t>
      </w:r>
      <w:r w:rsidR="003752B1">
        <w:rPr>
          <w:rFonts w:ascii="Arial" w:eastAsia="Times New Roman" w:hAnsi="Arial" w:cs="Times New Roman"/>
          <w:color w:val="auto"/>
          <w:sz w:val="24"/>
          <w:szCs w:val="20"/>
          <w:lang w:val="fi-FI"/>
        </w:rPr>
        <w:t>29</w:t>
      </w:r>
      <w:r w:rsidR="007C3EC9">
        <w:rPr>
          <w:rFonts w:ascii="Arial" w:eastAsia="Times New Roman" w:hAnsi="Arial" w:cs="Times New Roman"/>
          <w:color w:val="auto"/>
          <w:sz w:val="24"/>
          <w:szCs w:val="20"/>
          <w:lang w:val="fi-FI"/>
        </w:rPr>
        <w:t>.1.</w:t>
      </w:r>
      <w:r>
        <w:rPr>
          <w:rFonts w:ascii="Arial" w:eastAsia="Times New Roman" w:hAnsi="Arial" w:cs="Times New Roman"/>
          <w:color w:val="auto"/>
          <w:sz w:val="24"/>
          <w:szCs w:val="20"/>
          <w:lang w:val="fi-FI"/>
        </w:rPr>
        <w:t>2019</w:t>
      </w:r>
      <w:r w:rsidR="007C3EC9">
        <w:rPr>
          <w:rFonts w:ascii="Arial" w:eastAsia="Times New Roman" w:hAnsi="Arial" w:cs="Times New Roman"/>
          <w:color w:val="auto"/>
          <w:sz w:val="24"/>
          <w:szCs w:val="20"/>
          <w:lang w:val="fi-FI"/>
        </w:rPr>
        <w:t xml:space="preserve"> klo 12. </w:t>
      </w:r>
      <w:r>
        <w:rPr>
          <w:rFonts w:ascii="Arial" w:eastAsia="Times New Roman" w:hAnsi="Arial" w:cs="Times New Roman"/>
          <w:color w:val="auto"/>
          <w:sz w:val="24"/>
          <w:szCs w:val="20"/>
          <w:lang w:val="fi-FI"/>
        </w:rPr>
        <w:t>Ensimmäinen koulutus järjestetään</w:t>
      </w:r>
      <w:r w:rsidR="007C3EC9">
        <w:rPr>
          <w:rFonts w:ascii="Arial" w:eastAsia="Times New Roman" w:hAnsi="Arial" w:cs="Times New Roman"/>
          <w:color w:val="auto"/>
          <w:sz w:val="24"/>
          <w:szCs w:val="20"/>
          <w:lang w:val="fi-FI"/>
        </w:rPr>
        <w:t xml:space="preserve"> 6.3.</w:t>
      </w:r>
      <w:r>
        <w:rPr>
          <w:rFonts w:ascii="Arial" w:eastAsia="Times New Roman" w:hAnsi="Arial" w:cs="Times New Roman"/>
          <w:color w:val="auto"/>
          <w:sz w:val="24"/>
          <w:szCs w:val="20"/>
          <w:lang w:val="fi-FI"/>
        </w:rPr>
        <w:t>19</w:t>
      </w:r>
      <w:r w:rsidR="007C3EC9">
        <w:rPr>
          <w:rFonts w:ascii="Arial" w:eastAsia="Times New Roman" w:hAnsi="Arial" w:cs="Times New Roman"/>
          <w:color w:val="auto"/>
          <w:sz w:val="24"/>
          <w:szCs w:val="20"/>
          <w:lang w:val="fi-FI"/>
        </w:rPr>
        <w:t xml:space="preserve"> Helsingissä. </w:t>
      </w:r>
      <w:r w:rsidR="003752B1">
        <w:rPr>
          <w:rFonts w:ascii="Arial" w:eastAsia="Times New Roman" w:hAnsi="Arial" w:cs="Times New Roman"/>
          <w:color w:val="auto"/>
          <w:sz w:val="24"/>
          <w:szCs w:val="20"/>
          <w:lang w:val="fi-FI"/>
        </w:rPr>
        <w:t xml:space="preserve">Harjoitusluento </w:t>
      </w:r>
      <w:r>
        <w:rPr>
          <w:rFonts w:ascii="Arial" w:eastAsia="Times New Roman" w:hAnsi="Arial" w:cs="Times New Roman"/>
          <w:color w:val="auto"/>
          <w:sz w:val="24"/>
          <w:szCs w:val="20"/>
          <w:lang w:val="fi-FI"/>
        </w:rPr>
        <w:t xml:space="preserve">on </w:t>
      </w:r>
      <w:r w:rsidR="003752B1">
        <w:rPr>
          <w:rFonts w:ascii="Arial" w:eastAsia="Times New Roman" w:hAnsi="Arial" w:cs="Times New Roman"/>
          <w:color w:val="auto"/>
          <w:sz w:val="24"/>
          <w:szCs w:val="20"/>
          <w:lang w:val="fi-FI"/>
        </w:rPr>
        <w:t xml:space="preserve">tulossa 15.1. </w:t>
      </w:r>
      <w:r>
        <w:rPr>
          <w:rFonts w:ascii="Arial" w:eastAsia="Times New Roman" w:hAnsi="Arial" w:cs="Times New Roman"/>
          <w:color w:val="auto"/>
          <w:sz w:val="24"/>
          <w:szCs w:val="20"/>
          <w:lang w:val="fi-FI"/>
        </w:rPr>
        <w:t>Tavoitteena a</w:t>
      </w:r>
      <w:r w:rsidR="003752B1">
        <w:rPr>
          <w:rFonts w:ascii="Arial" w:eastAsia="Times New Roman" w:hAnsi="Arial" w:cs="Times New Roman"/>
          <w:color w:val="auto"/>
          <w:sz w:val="24"/>
          <w:szCs w:val="20"/>
          <w:lang w:val="fi-FI"/>
        </w:rPr>
        <w:t xml:space="preserve">siakaslähtöinen vammaispalvelujen järjestäminen. </w:t>
      </w:r>
    </w:p>
    <w:p w:rsidR="00E732CD" w:rsidRDefault="00E732CD" w:rsidP="008F5129">
      <w:pPr>
        <w:spacing w:after="0" w:line="240" w:lineRule="auto"/>
        <w:ind w:left="1304"/>
        <w:jc w:val="both"/>
        <w:rPr>
          <w:rFonts w:ascii="Arial" w:eastAsia="Times New Roman" w:hAnsi="Arial" w:cs="Times New Roman"/>
          <w:color w:val="auto"/>
          <w:sz w:val="24"/>
          <w:szCs w:val="20"/>
          <w:lang w:val="fi-FI"/>
        </w:rPr>
      </w:pPr>
    </w:p>
    <w:p w:rsidR="007963D4" w:rsidRPr="009C251D" w:rsidRDefault="007963D4"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3C66CD" w:rsidP="008F5129">
      <w:pPr>
        <w:spacing w:after="0" w:line="240" w:lineRule="auto"/>
        <w:ind w:left="0"/>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PÄÄTÖS</w:t>
      </w:r>
      <w:r w:rsidR="009C251D" w:rsidRPr="009C251D">
        <w:rPr>
          <w:rFonts w:ascii="Arial" w:eastAsia="Times New Roman" w:hAnsi="Arial" w:cs="Times New Roman"/>
          <w:color w:val="auto"/>
          <w:sz w:val="24"/>
          <w:szCs w:val="20"/>
          <w:lang w:val="fi-FI"/>
        </w:rPr>
        <w:t xml:space="preserve">: </w:t>
      </w:r>
    </w:p>
    <w:p w:rsidR="009C251D" w:rsidRPr="009C251D" w:rsidRDefault="00727E95" w:rsidP="008F5129">
      <w:pPr>
        <w:spacing w:after="0" w:line="240" w:lineRule="auto"/>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VANE merkitsi</w:t>
      </w:r>
      <w:r w:rsidR="009C251D" w:rsidRPr="009C251D">
        <w:rPr>
          <w:rFonts w:ascii="Arial" w:eastAsia="Times New Roman" w:hAnsi="Arial" w:cs="Times New Roman"/>
          <w:color w:val="auto"/>
          <w:sz w:val="24"/>
          <w:szCs w:val="20"/>
          <w:lang w:val="fi-FI"/>
        </w:rPr>
        <w:t xml:space="preserve"> kuullun tiedoksi</w:t>
      </w:r>
    </w:p>
    <w:p w:rsidR="009C251D" w:rsidRPr="009C251D" w:rsidRDefault="009C251D" w:rsidP="008F5129">
      <w:pPr>
        <w:spacing w:after="0" w:line="240" w:lineRule="auto"/>
        <w:ind w:left="1304"/>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5. Kunnallisten vammaisneuvostojen päivän 10.12.2018 valmistelun tilanne</w:t>
      </w:r>
    </w:p>
    <w:p w:rsidR="009C251D" w:rsidRPr="009C251D" w:rsidRDefault="009C251D" w:rsidP="008F5129">
      <w:pPr>
        <w:spacing w:after="0" w:line="240" w:lineRule="auto"/>
        <w:ind w:left="1304"/>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1304"/>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VANE</w:t>
      </w:r>
      <w:r w:rsidR="001448B3">
        <w:rPr>
          <w:rFonts w:ascii="Arial" w:eastAsia="Times New Roman" w:hAnsi="Arial" w:cs="Times New Roman"/>
          <w:color w:val="auto"/>
          <w:sz w:val="24"/>
          <w:szCs w:val="20"/>
          <w:lang w:val="fi-FI"/>
        </w:rPr>
        <w:t xml:space="preserve"> </w:t>
      </w:r>
      <w:r w:rsidRPr="009C251D">
        <w:rPr>
          <w:rFonts w:ascii="Arial" w:eastAsia="Times New Roman" w:hAnsi="Arial" w:cs="Times New Roman"/>
          <w:color w:val="auto"/>
          <w:sz w:val="24"/>
          <w:szCs w:val="20"/>
          <w:lang w:val="fi-FI"/>
        </w:rPr>
        <w:t>järjestää 10.12.2018 Pikkuparlamentissa yhteistyössä Ihmisoi</w:t>
      </w:r>
      <w:r w:rsidR="00F36966">
        <w:rPr>
          <w:rFonts w:ascii="Arial" w:eastAsia="Times New Roman" w:hAnsi="Arial" w:cs="Times New Roman"/>
          <w:color w:val="auto"/>
          <w:sz w:val="24"/>
          <w:szCs w:val="20"/>
          <w:lang w:val="fi-FI"/>
        </w:rPr>
        <w:t>keuskeskuksen kanssa ensisijaisesti</w:t>
      </w:r>
      <w:r w:rsidRPr="009C251D">
        <w:rPr>
          <w:rFonts w:ascii="Arial" w:eastAsia="Times New Roman" w:hAnsi="Arial" w:cs="Times New Roman"/>
          <w:color w:val="auto"/>
          <w:sz w:val="24"/>
          <w:szCs w:val="20"/>
          <w:lang w:val="fi-FI"/>
        </w:rPr>
        <w:t xml:space="preserve"> kunnallisille vammaisneuvostoille suunnatun seminaaripäivän. Pääsihteeri esittel</w:t>
      </w:r>
      <w:r w:rsidR="001448B3">
        <w:rPr>
          <w:rFonts w:ascii="Arial" w:eastAsia="Times New Roman" w:hAnsi="Arial" w:cs="Times New Roman"/>
          <w:color w:val="auto"/>
          <w:sz w:val="24"/>
          <w:szCs w:val="20"/>
          <w:lang w:val="fi-FI"/>
        </w:rPr>
        <w:t>i</w:t>
      </w:r>
      <w:r w:rsidRPr="009C251D">
        <w:rPr>
          <w:rFonts w:ascii="Arial" w:eastAsia="Times New Roman" w:hAnsi="Arial" w:cs="Times New Roman"/>
          <w:color w:val="auto"/>
          <w:sz w:val="24"/>
          <w:szCs w:val="20"/>
          <w:lang w:val="fi-FI"/>
        </w:rPr>
        <w:t xml:space="preserve"> tapahtuman valmistelutilanteen.</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3C66CD" w:rsidP="008F5129">
      <w:pPr>
        <w:spacing w:after="0" w:line="240" w:lineRule="auto"/>
        <w:ind w:left="0"/>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PÄÄTÖS:</w:t>
      </w:r>
    </w:p>
    <w:p w:rsidR="009C251D" w:rsidRPr="009C251D" w:rsidRDefault="00727E95" w:rsidP="008F5129">
      <w:pPr>
        <w:spacing w:after="0" w:line="220" w:lineRule="exact"/>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 xml:space="preserve">VANE </w:t>
      </w:r>
      <w:r w:rsidR="009C251D" w:rsidRPr="009C251D">
        <w:rPr>
          <w:rFonts w:ascii="Arial" w:eastAsia="Times New Roman" w:hAnsi="Arial" w:cs="Times New Roman"/>
          <w:color w:val="auto"/>
          <w:sz w:val="24"/>
          <w:szCs w:val="20"/>
          <w:lang w:val="fi-FI"/>
        </w:rPr>
        <w:t>merkits</w:t>
      </w:r>
      <w:r w:rsidR="001448B3">
        <w:rPr>
          <w:rFonts w:ascii="Arial" w:eastAsia="Times New Roman" w:hAnsi="Arial" w:cs="Times New Roman"/>
          <w:color w:val="auto"/>
          <w:sz w:val="24"/>
          <w:szCs w:val="20"/>
          <w:lang w:val="fi-FI"/>
        </w:rPr>
        <w:t>i</w:t>
      </w:r>
      <w:r w:rsidR="009C251D" w:rsidRPr="009C251D">
        <w:rPr>
          <w:rFonts w:ascii="Arial" w:eastAsia="Times New Roman" w:hAnsi="Arial" w:cs="Times New Roman"/>
          <w:color w:val="auto"/>
          <w:sz w:val="24"/>
          <w:szCs w:val="20"/>
          <w:lang w:val="fi-FI"/>
        </w:rPr>
        <w:t xml:space="preserve"> kuullun tiedoksi.</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6.</w:t>
      </w:r>
      <w:r w:rsidR="00880646">
        <w:rPr>
          <w:rFonts w:ascii="Arial" w:eastAsia="Times New Roman" w:hAnsi="Arial" w:cs="Times New Roman"/>
          <w:color w:val="auto"/>
          <w:sz w:val="24"/>
          <w:szCs w:val="20"/>
          <w:lang w:val="fi-FI"/>
        </w:rPr>
        <w:t xml:space="preserve"> </w:t>
      </w:r>
      <w:r w:rsidRPr="009C251D">
        <w:rPr>
          <w:rFonts w:ascii="Arial" w:eastAsia="Times New Roman" w:hAnsi="Arial" w:cs="Times New Roman"/>
          <w:color w:val="auto"/>
          <w:sz w:val="24"/>
          <w:szCs w:val="20"/>
          <w:lang w:val="fi-FI"/>
        </w:rPr>
        <w:t>VANEn kevätkausi 2019</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1304"/>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VANEn toimintakausi päättyy huhtikuun lopussa 2019. Uuden VANEn nimeämisvalmistelut aloit</w:t>
      </w:r>
      <w:r w:rsidR="001448B3">
        <w:rPr>
          <w:rFonts w:ascii="Arial" w:eastAsia="Times New Roman" w:hAnsi="Arial" w:cs="Times New Roman"/>
          <w:color w:val="auto"/>
          <w:sz w:val="24"/>
          <w:szCs w:val="20"/>
          <w:lang w:val="fi-FI"/>
        </w:rPr>
        <w:t>e</w:t>
      </w:r>
      <w:r w:rsidRPr="009C251D">
        <w:rPr>
          <w:rFonts w:ascii="Arial" w:eastAsia="Times New Roman" w:hAnsi="Arial" w:cs="Times New Roman"/>
          <w:color w:val="auto"/>
          <w:sz w:val="24"/>
          <w:szCs w:val="20"/>
          <w:lang w:val="fi-FI"/>
        </w:rPr>
        <w:t>taa</w:t>
      </w:r>
      <w:r w:rsidR="001448B3">
        <w:rPr>
          <w:rFonts w:ascii="Arial" w:eastAsia="Times New Roman" w:hAnsi="Arial" w:cs="Times New Roman"/>
          <w:color w:val="auto"/>
          <w:sz w:val="24"/>
          <w:szCs w:val="20"/>
          <w:lang w:val="fi-FI"/>
        </w:rPr>
        <w:t>n</w:t>
      </w:r>
      <w:r w:rsidRPr="009C251D">
        <w:rPr>
          <w:rFonts w:ascii="Arial" w:eastAsia="Times New Roman" w:hAnsi="Arial" w:cs="Times New Roman"/>
          <w:color w:val="auto"/>
          <w:sz w:val="24"/>
          <w:szCs w:val="20"/>
          <w:lang w:val="fi-FI"/>
        </w:rPr>
        <w:t xml:space="preserve"> heti alkuvuodesta. </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D21510" w:rsidRDefault="009C251D" w:rsidP="008F5129">
      <w:pPr>
        <w:spacing w:after="0" w:line="240" w:lineRule="auto"/>
        <w:ind w:left="1304"/>
        <w:jc w:val="both"/>
        <w:rPr>
          <w:rFonts w:ascii="Arial" w:eastAsia="Times New Roman" w:hAnsi="Arial" w:cs="Times New Roman"/>
          <w:i/>
          <w:color w:val="auto"/>
          <w:sz w:val="24"/>
          <w:szCs w:val="20"/>
          <w:lang w:val="fi-FI"/>
        </w:rPr>
      </w:pPr>
      <w:r w:rsidRPr="009C251D">
        <w:rPr>
          <w:rFonts w:ascii="Arial" w:eastAsia="Times New Roman" w:hAnsi="Arial" w:cs="Times New Roman"/>
          <w:color w:val="auto"/>
          <w:sz w:val="24"/>
          <w:szCs w:val="20"/>
          <w:lang w:val="fi-FI"/>
        </w:rPr>
        <w:t xml:space="preserve">Toimintaohjelman seurannasta VANE päätti kokouksessaan 2/2018 seuraavaa: </w:t>
      </w:r>
      <w:r w:rsidRPr="00D21510">
        <w:rPr>
          <w:rFonts w:ascii="Arial" w:eastAsia="Times New Roman" w:hAnsi="Arial" w:cs="Times New Roman"/>
          <w:i/>
          <w:color w:val="auto"/>
          <w:sz w:val="24"/>
          <w:szCs w:val="20"/>
          <w:lang w:val="fi-FI"/>
        </w:rPr>
        <w:t>”Kansallisen toimintaohjelman osalta seuranta voitaisiin toteuttaa kevyemmin; esimerkiksi niin, että dokumentointi tapahtuisi ministeriöissä ja kauden lopussa kukin ministeriö kokoaisi Ppt-esityksen toteutumisesta. Lisäksi käytäisiin ”kehityskeskustelut”, joissa todettaisiin toteutuminen ja suunniteltaisiin seuraavan kauden tavoitteet. Syksyllä 2017 toteutettu kysely ja vammaisjärjestöjen kuuleminen on syytä uusia seuraavan toimintakauden alussa.”</w:t>
      </w:r>
    </w:p>
    <w:p w:rsidR="009C251D" w:rsidRPr="009C251D" w:rsidRDefault="009C251D" w:rsidP="008F5129">
      <w:pPr>
        <w:spacing w:after="0" w:line="240" w:lineRule="auto"/>
        <w:ind w:left="1304"/>
        <w:jc w:val="both"/>
        <w:rPr>
          <w:rFonts w:ascii="Arial" w:eastAsia="Times New Roman" w:hAnsi="Arial" w:cs="Times New Roman"/>
          <w:color w:val="auto"/>
          <w:sz w:val="24"/>
          <w:szCs w:val="20"/>
          <w:lang w:val="fi-FI"/>
        </w:rPr>
      </w:pPr>
    </w:p>
    <w:p w:rsidR="009C251D" w:rsidRDefault="009C251D" w:rsidP="008F5129">
      <w:pPr>
        <w:spacing w:after="0" w:line="240" w:lineRule="auto"/>
        <w:ind w:left="1304"/>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 xml:space="preserve">Edellä mainittu toimintaohjelman toimenpiteiden toteutumisen koonti </w:t>
      </w:r>
      <w:r w:rsidR="001448B3">
        <w:rPr>
          <w:rFonts w:ascii="Arial" w:eastAsia="Times New Roman" w:hAnsi="Arial" w:cs="Times New Roman"/>
          <w:color w:val="auto"/>
          <w:sz w:val="24"/>
          <w:szCs w:val="20"/>
          <w:lang w:val="fi-FI"/>
        </w:rPr>
        <w:t>tulisi</w:t>
      </w:r>
      <w:r w:rsidRPr="009C251D">
        <w:rPr>
          <w:rFonts w:ascii="Arial" w:eastAsia="Times New Roman" w:hAnsi="Arial" w:cs="Times New Roman"/>
          <w:color w:val="auto"/>
          <w:sz w:val="24"/>
          <w:szCs w:val="20"/>
          <w:lang w:val="fi-FI"/>
        </w:rPr>
        <w:t xml:space="preserve"> järjestää huhtikuussa 2019 ja käynnistää ministeriöittäin käytävät keskustelut heti uuden VANEn nimeämisen jälkeen. Samoin järjestöjen kuuleminen ja </w:t>
      </w:r>
      <w:r w:rsidR="001448B3">
        <w:rPr>
          <w:rFonts w:ascii="Arial" w:eastAsia="Times New Roman" w:hAnsi="Arial" w:cs="Times New Roman"/>
          <w:color w:val="auto"/>
          <w:sz w:val="24"/>
          <w:szCs w:val="20"/>
          <w:lang w:val="fi-FI"/>
        </w:rPr>
        <w:t xml:space="preserve">mahdollisesti </w:t>
      </w:r>
      <w:r w:rsidRPr="009C251D">
        <w:rPr>
          <w:rFonts w:ascii="Arial" w:eastAsia="Times New Roman" w:hAnsi="Arial" w:cs="Times New Roman"/>
          <w:color w:val="auto"/>
          <w:sz w:val="24"/>
          <w:szCs w:val="20"/>
          <w:lang w:val="fi-FI"/>
        </w:rPr>
        <w:t>kyselyn uusiminen ovat uuden VANEn ensimmäisiä tehtäviä.</w:t>
      </w:r>
    </w:p>
    <w:p w:rsidR="00727E95" w:rsidRDefault="00727E95" w:rsidP="008F5129">
      <w:pPr>
        <w:spacing w:after="0" w:line="240" w:lineRule="auto"/>
        <w:ind w:left="1304"/>
        <w:jc w:val="both"/>
        <w:rPr>
          <w:rFonts w:ascii="Arial" w:eastAsia="Times New Roman" w:hAnsi="Arial" w:cs="Times New Roman"/>
          <w:color w:val="auto"/>
          <w:sz w:val="24"/>
          <w:szCs w:val="20"/>
          <w:lang w:val="fi-FI"/>
        </w:rPr>
      </w:pPr>
    </w:p>
    <w:p w:rsidR="002D67A5" w:rsidRDefault="00140E72" w:rsidP="008F5129">
      <w:pPr>
        <w:spacing w:after="0" w:line="240" w:lineRule="auto"/>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Keskustelussa tuotiin esille, että s</w:t>
      </w:r>
      <w:r w:rsidR="00D21510" w:rsidRPr="00140E72">
        <w:rPr>
          <w:rFonts w:ascii="Arial" w:eastAsia="Times New Roman" w:hAnsi="Arial" w:cs="Times New Roman"/>
          <w:color w:val="auto"/>
          <w:sz w:val="24"/>
          <w:szCs w:val="20"/>
          <w:lang w:val="fi-FI"/>
        </w:rPr>
        <w:t xml:space="preserve">euraavalla toimintaohjelmakaudella pitäisi kiinnittää huomiota myös indikaattoreihin. </w:t>
      </w:r>
      <w:r w:rsidR="00D21510">
        <w:rPr>
          <w:rFonts w:ascii="Arial" w:eastAsia="Times New Roman" w:hAnsi="Arial" w:cs="Times New Roman"/>
          <w:color w:val="auto"/>
          <w:sz w:val="24"/>
          <w:szCs w:val="20"/>
          <w:lang w:val="fi-FI"/>
        </w:rPr>
        <w:t xml:space="preserve">Vammaisten henkilöiden osallistamiseen voisi miettiä myös uusia tapoja, esimerkiksi </w:t>
      </w:r>
      <w:r w:rsidR="000E2D5D">
        <w:rPr>
          <w:rFonts w:ascii="Arial" w:eastAsia="Times New Roman" w:hAnsi="Arial" w:cs="Times New Roman"/>
          <w:color w:val="auto"/>
          <w:sz w:val="24"/>
          <w:szCs w:val="20"/>
          <w:lang w:val="fi-FI"/>
        </w:rPr>
        <w:t>työpajoja, joissa pohdittaisiin oikeuksien toteutumisen tilaa.</w:t>
      </w:r>
    </w:p>
    <w:p w:rsidR="002D67A5" w:rsidRDefault="002D67A5" w:rsidP="008F5129">
      <w:pPr>
        <w:spacing w:after="0" w:line="240" w:lineRule="auto"/>
        <w:ind w:left="1304"/>
        <w:jc w:val="both"/>
        <w:rPr>
          <w:rFonts w:ascii="Arial" w:eastAsia="Times New Roman" w:hAnsi="Arial" w:cs="Times New Roman"/>
          <w:color w:val="auto"/>
          <w:sz w:val="24"/>
          <w:szCs w:val="20"/>
          <w:lang w:val="fi-FI"/>
        </w:rPr>
      </w:pPr>
    </w:p>
    <w:p w:rsidR="0051640E" w:rsidRDefault="009655DF" w:rsidP="0051640E">
      <w:pPr>
        <w:spacing w:after="0" w:line="240" w:lineRule="auto"/>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 xml:space="preserve"> </w:t>
      </w:r>
    </w:p>
    <w:p w:rsidR="009C251D" w:rsidRPr="009C251D" w:rsidRDefault="009C251D" w:rsidP="00F36966">
      <w:pPr>
        <w:spacing w:after="0" w:line="240" w:lineRule="auto"/>
        <w:ind w:left="0"/>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PÄÄTÖS:</w:t>
      </w:r>
    </w:p>
    <w:p w:rsidR="0051640E" w:rsidRDefault="0051640E" w:rsidP="008F5129">
      <w:pPr>
        <w:spacing w:after="0" w:line="220" w:lineRule="exact"/>
        <w:ind w:left="1304"/>
        <w:jc w:val="both"/>
        <w:rPr>
          <w:rFonts w:ascii="Arial" w:eastAsia="Times New Roman" w:hAnsi="Arial" w:cs="Times New Roman"/>
          <w:color w:val="auto"/>
          <w:sz w:val="24"/>
          <w:szCs w:val="20"/>
          <w:lang w:val="fi-FI"/>
        </w:rPr>
      </w:pPr>
    </w:p>
    <w:p w:rsidR="009C251D" w:rsidRPr="009C251D" w:rsidRDefault="009C251D" w:rsidP="008F5129">
      <w:pPr>
        <w:spacing w:after="0" w:line="220" w:lineRule="exact"/>
        <w:ind w:left="1304"/>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VANE kä</w:t>
      </w:r>
      <w:r w:rsidR="00D21510">
        <w:rPr>
          <w:rFonts w:ascii="Arial" w:eastAsia="Times New Roman" w:hAnsi="Arial" w:cs="Times New Roman"/>
          <w:color w:val="auto"/>
          <w:sz w:val="24"/>
          <w:szCs w:val="20"/>
          <w:lang w:val="fi-FI"/>
        </w:rPr>
        <w:t>vi</w:t>
      </w:r>
      <w:r w:rsidRPr="009C251D">
        <w:rPr>
          <w:rFonts w:ascii="Arial" w:eastAsia="Times New Roman" w:hAnsi="Arial" w:cs="Times New Roman"/>
          <w:color w:val="auto"/>
          <w:sz w:val="24"/>
          <w:szCs w:val="20"/>
          <w:lang w:val="fi-FI"/>
        </w:rPr>
        <w:t xml:space="preserve"> keskustelun vuoden 2019 toiminnasta</w:t>
      </w:r>
      <w:r w:rsidR="00D21510">
        <w:rPr>
          <w:rFonts w:ascii="Arial" w:eastAsia="Times New Roman" w:hAnsi="Arial" w:cs="Times New Roman"/>
          <w:color w:val="auto"/>
          <w:sz w:val="24"/>
          <w:szCs w:val="20"/>
          <w:lang w:val="fi-FI"/>
        </w:rPr>
        <w:t xml:space="preserve"> ja päätti edetä suunnitelman mukaisesti</w:t>
      </w:r>
      <w:r w:rsidRPr="009C251D">
        <w:rPr>
          <w:rFonts w:ascii="Arial" w:eastAsia="Times New Roman" w:hAnsi="Arial" w:cs="Times New Roman"/>
          <w:color w:val="auto"/>
          <w:sz w:val="24"/>
          <w:szCs w:val="20"/>
          <w:lang w:val="fi-FI"/>
        </w:rPr>
        <w:t>.</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Arial"/>
          <w:color w:val="auto"/>
          <w:sz w:val="24"/>
          <w:szCs w:val="20"/>
          <w:lang w:val="fi-FI"/>
        </w:rPr>
      </w:pPr>
    </w:p>
    <w:p w:rsidR="009C251D" w:rsidRPr="009C251D" w:rsidRDefault="009C251D" w:rsidP="008F5129">
      <w:pPr>
        <w:spacing w:after="0" w:line="240" w:lineRule="auto"/>
        <w:ind w:left="0"/>
        <w:jc w:val="both"/>
        <w:rPr>
          <w:rFonts w:ascii="Arial" w:eastAsia="Times New Roman" w:hAnsi="Arial" w:cs="Arial"/>
          <w:color w:val="auto"/>
          <w:sz w:val="24"/>
          <w:szCs w:val="20"/>
          <w:lang w:val="fi-FI"/>
        </w:rPr>
      </w:pPr>
      <w:r w:rsidRPr="009C251D">
        <w:rPr>
          <w:rFonts w:ascii="Arial" w:eastAsia="Times New Roman" w:hAnsi="Arial" w:cs="Arial"/>
          <w:color w:val="auto"/>
          <w:sz w:val="24"/>
          <w:szCs w:val="20"/>
          <w:lang w:val="fi-FI"/>
        </w:rPr>
        <w:t xml:space="preserve">7. Kuulemiset sekä </w:t>
      </w:r>
      <w:r w:rsidRPr="009C251D">
        <w:rPr>
          <w:rFonts w:ascii="Arial" w:eastAsia="Times New Roman" w:hAnsi="Arial" w:cs="Times New Roman"/>
          <w:color w:val="auto"/>
          <w:sz w:val="24"/>
          <w:szCs w:val="20"/>
          <w:lang w:val="fi-FI"/>
        </w:rPr>
        <w:t>annetut ja vireillä olevat lausunnot</w:t>
      </w:r>
    </w:p>
    <w:p w:rsidR="009C251D" w:rsidRPr="009C251D" w:rsidRDefault="009C251D" w:rsidP="008F5129">
      <w:pPr>
        <w:spacing w:after="0" w:line="240" w:lineRule="auto"/>
        <w:ind w:left="1304"/>
        <w:jc w:val="both"/>
        <w:rPr>
          <w:rFonts w:ascii="Arial" w:eastAsia="Times New Roman" w:hAnsi="Arial" w:cs="Times New Roman"/>
          <w:color w:val="auto"/>
          <w:sz w:val="24"/>
          <w:szCs w:val="20"/>
          <w:lang w:val="fi-FI"/>
        </w:rPr>
      </w:pPr>
    </w:p>
    <w:p w:rsidR="009C251D" w:rsidRDefault="009C251D" w:rsidP="008F5129">
      <w:pPr>
        <w:spacing w:after="0" w:line="240" w:lineRule="auto"/>
        <w:ind w:left="1304"/>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VANE on antanut edellisen kokouksensa jälkeen seuraavan lausunnon:</w:t>
      </w:r>
    </w:p>
    <w:p w:rsidR="000E2D5D" w:rsidRPr="009C251D" w:rsidRDefault="000E2D5D" w:rsidP="008F5129">
      <w:pPr>
        <w:spacing w:after="0" w:line="240" w:lineRule="auto"/>
        <w:ind w:left="1304"/>
        <w:jc w:val="both"/>
        <w:rPr>
          <w:rFonts w:ascii="Arial" w:eastAsia="Times New Roman" w:hAnsi="Arial" w:cs="Times New Roman"/>
          <w:color w:val="auto"/>
          <w:sz w:val="24"/>
          <w:szCs w:val="20"/>
          <w:lang w:val="fi-FI"/>
        </w:rPr>
      </w:pPr>
    </w:p>
    <w:p w:rsidR="009C251D" w:rsidRPr="000E2D5D" w:rsidRDefault="009C251D" w:rsidP="000E2D5D">
      <w:pPr>
        <w:pStyle w:val="Luettelokappale"/>
        <w:numPr>
          <w:ilvl w:val="0"/>
          <w:numId w:val="4"/>
        </w:numPr>
        <w:spacing w:after="0" w:line="240" w:lineRule="auto"/>
        <w:jc w:val="both"/>
        <w:rPr>
          <w:rFonts w:ascii="Arial" w:eastAsia="Times New Roman" w:hAnsi="Arial" w:cs="Times New Roman"/>
          <w:color w:val="auto"/>
          <w:sz w:val="24"/>
          <w:szCs w:val="20"/>
          <w:lang w:val="fi-FI"/>
        </w:rPr>
      </w:pPr>
      <w:r w:rsidRPr="000E2D5D">
        <w:rPr>
          <w:rFonts w:ascii="Arial" w:eastAsia="Times New Roman" w:hAnsi="Arial" w:cs="Calibri"/>
          <w:color w:val="auto"/>
          <w:sz w:val="24"/>
          <w:szCs w:val="20"/>
          <w:lang w:val="fi-FI"/>
        </w:rPr>
        <w:lastRenderedPageBreak/>
        <w:t>STM: luonnos hallituksen esitykseksi laiksi sosiaali- ja terveyspalvelujen asiakasmaksuista, (STM017:00/2018), määräaika 14.9.2018</w:t>
      </w:r>
    </w:p>
    <w:p w:rsidR="009C251D" w:rsidRPr="009C251D" w:rsidRDefault="009C251D" w:rsidP="008F5129">
      <w:pPr>
        <w:spacing w:after="0" w:line="240" w:lineRule="auto"/>
        <w:ind w:left="1304"/>
        <w:jc w:val="both"/>
        <w:rPr>
          <w:rFonts w:ascii="Arial" w:eastAsia="Times New Roman" w:hAnsi="Arial" w:cs="Times New Roman"/>
          <w:color w:val="auto"/>
          <w:sz w:val="24"/>
          <w:szCs w:val="20"/>
          <w:lang w:val="fi-FI"/>
        </w:rPr>
      </w:pPr>
    </w:p>
    <w:p w:rsidR="009C251D" w:rsidRDefault="009C251D" w:rsidP="008F5129">
      <w:pPr>
        <w:spacing w:after="0" w:line="240" w:lineRule="auto"/>
        <w:ind w:left="1304"/>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VANE on ollut eduskunnassa kuultavana seuraavasti:</w:t>
      </w:r>
    </w:p>
    <w:p w:rsidR="000E2D5D" w:rsidRPr="009C251D" w:rsidRDefault="000E2D5D" w:rsidP="008F5129">
      <w:pPr>
        <w:spacing w:after="0" w:line="240" w:lineRule="auto"/>
        <w:ind w:left="1304"/>
        <w:jc w:val="both"/>
        <w:rPr>
          <w:rFonts w:ascii="Arial" w:eastAsia="Times New Roman" w:hAnsi="Arial" w:cs="Times New Roman"/>
          <w:color w:val="auto"/>
          <w:sz w:val="24"/>
          <w:szCs w:val="20"/>
          <w:lang w:val="fi-FI"/>
        </w:rPr>
      </w:pPr>
    </w:p>
    <w:p w:rsidR="009C251D" w:rsidRPr="000E2D5D" w:rsidRDefault="00325361" w:rsidP="000E2D5D">
      <w:pPr>
        <w:pStyle w:val="Luettelokappale"/>
        <w:numPr>
          <w:ilvl w:val="0"/>
          <w:numId w:val="4"/>
        </w:numPr>
        <w:spacing w:after="0" w:line="240" w:lineRule="auto"/>
        <w:jc w:val="both"/>
        <w:rPr>
          <w:rFonts w:ascii="Arial" w:eastAsia="Times New Roman" w:hAnsi="Arial" w:cs="Times New Roman"/>
          <w:color w:val="auto"/>
          <w:sz w:val="24"/>
          <w:szCs w:val="20"/>
          <w:lang w:val="fi-FI"/>
        </w:rPr>
      </w:pPr>
      <w:r w:rsidRPr="000E2D5D">
        <w:rPr>
          <w:rFonts w:ascii="Arial" w:eastAsia="Times New Roman" w:hAnsi="Arial" w:cs="Times New Roman"/>
          <w:color w:val="auto"/>
          <w:sz w:val="24"/>
          <w:szCs w:val="20"/>
          <w:lang w:val="fi-FI"/>
        </w:rPr>
        <w:t>T</w:t>
      </w:r>
      <w:r w:rsidR="009C251D" w:rsidRPr="000E2D5D">
        <w:rPr>
          <w:rFonts w:ascii="Arial" w:eastAsia="Times New Roman" w:hAnsi="Arial" w:cs="Times New Roman"/>
          <w:color w:val="auto"/>
          <w:sz w:val="24"/>
          <w:szCs w:val="20"/>
          <w:lang w:val="fi-FI"/>
        </w:rPr>
        <w:t>yö- ja tasa-arvovaliokunta, 4.10.2018: Yhdenverta</w:t>
      </w:r>
      <w:r w:rsidRPr="000E2D5D">
        <w:rPr>
          <w:rFonts w:ascii="Arial" w:eastAsia="Times New Roman" w:hAnsi="Arial" w:cs="Times New Roman"/>
          <w:color w:val="auto"/>
          <w:sz w:val="24"/>
          <w:szCs w:val="20"/>
          <w:lang w:val="fi-FI"/>
        </w:rPr>
        <w:t>isuusvaltuutetun kertomus edusk</w:t>
      </w:r>
      <w:r w:rsidR="009C251D" w:rsidRPr="000E2D5D">
        <w:rPr>
          <w:rFonts w:ascii="Arial" w:eastAsia="Times New Roman" w:hAnsi="Arial" w:cs="Times New Roman"/>
          <w:color w:val="auto"/>
          <w:sz w:val="24"/>
          <w:szCs w:val="20"/>
          <w:lang w:val="fi-FI"/>
        </w:rPr>
        <w:t>unnalle, julkinen kuuleminen</w:t>
      </w:r>
    </w:p>
    <w:p w:rsidR="000E2D5D" w:rsidRPr="009C251D" w:rsidRDefault="000E2D5D" w:rsidP="008F5129">
      <w:pPr>
        <w:spacing w:after="0" w:line="240" w:lineRule="auto"/>
        <w:ind w:left="1304"/>
        <w:jc w:val="both"/>
        <w:rPr>
          <w:rFonts w:ascii="Arial" w:eastAsia="Times New Roman" w:hAnsi="Arial" w:cs="Times New Roman"/>
          <w:color w:val="auto"/>
          <w:sz w:val="24"/>
          <w:szCs w:val="20"/>
          <w:lang w:val="fi-FI"/>
        </w:rPr>
      </w:pPr>
    </w:p>
    <w:p w:rsidR="009C251D" w:rsidRPr="000E2D5D" w:rsidRDefault="00325361" w:rsidP="000E2D5D">
      <w:pPr>
        <w:pStyle w:val="Luettelokappale"/>
        <w:numPr>
          <w:ilvl w:val="0"/>
          <w:numId w:val="4"/>
        </w:numPr>
        <w:spacing w:after="0" w:line="240" w:lineRule="auto"/>
        <w:jc w:val="both"/>
        <w:rPr>
          <w:rFonts w:ascii="Arial" w:eastAsia="Times New Roman" w:hAnsi="Arial" w:cs="Times New Roman"/>
          <w:color w:val="auto"/>
          <w:sz w:val="24"/>
          <w:szCs w:val="20"/>
          <w:lang w:val="fi-FI"/>
        </w:rPr>
      </w:pPr>
      <w:r w:rsidRPr="000E2D5D">
        <w:rPr>
          <w:rFonts w:ascii="Arial" w:eastAsia="Times New Roman" w:hAnsi="Arial" w:cs="Times New Roman"/>
          <w:color w:val="auto"/>
          <w:sz w:val="24"/>
          <w:szCs w:val="20"/>
          <w:lang w:val="fi-FI"/>
        </w:rPr>
        <w:t>L</w:t>
      </w:r>
      <w:r w:rsidR="009C251D" w:rsidRPr="000E2D5D">
        <w:rPr>
          <w:rFonts w:ascii="Arial" w:eastAsia="Times New Roman" w:hAnsi="Arial" w:cs="Times New Roman"/>
          <w:color w:val="auto"/>
          <w:sz w:val="24"/>
          <w:szCs w:val="20"/>
          <w:lang w:val="fi-FI"/>
        </w:rPr>
        <w:t>iikenne- ja viestintävaliokunta, 12.10.2018:  HE 60/2018 vp Hallituksen esitys eduskunnalle laeiksi digitaalisten palvelujen tarjoamisesta sekä sähköisestä asioinnista viranomaistoiminnassa annetun lain muuttamisesta</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3C66CD" w:rsidP="008F5129">
      <w:pPr>
        <w:spacing w:after="0" w:line="240" w:lineRule="auto"/>
        <w:ind w:left="0"/>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PÄÄTÖS</w:t>
      </w:r>
      <w:r w:rsidR="009C251D" w:rsidRPr="009C251D">
        <w:rPr>
          <w:rFonts w:ascii="Arial" w:eastAsia="Times New Roman" w:hAnsi="Arial" w:cs="Times New Roman"/>
          <w:color w:val="auto"/>
          <w:sz w:val="24"/>
          <w:szCs w:val="20"/>
          <w:lang w:val="fi-FI"/>
        </w:rPr>
        <w:t>:</w:t>
      </w:r>
    </w:p>
    <w:p w:rsidR="009C251D" w:rsidRPr="009C251D" w:rsidRDefault="009C251D" w:rsidP="008F5129">
      <w:pPr>
        <w:spacing w:after="0" w:line="220" w:lineRule="exact"/>
        <w:ind w:left="1304"/>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VANE merkits</w:t>
      </w:r>
      <w:r w:rsidR="000E2D5D">
        <w:rPr>
          <w:rFonts w:ascii="Arial" w:eastAsia="Times New Roman" w:hAnsi="Arial" w:cs="Times New Roman"/>
          <w:color w:val="auto"/>
          <w:sz w:val="24"/>
          <w:szCs w:val="20"/>
          <w:lang w:val="fi-FI"/>
        </w:rPr>
        <w:t>i</w:t>
      </w:r>
      <w:r w:rsidRPr="009C251D">
        <w:rPr>
          <w:rFonts w:ascii="Arial" w:eastAsia="Times New Roman" w:hAnsi="Arial" w:cs="Times New Roman"/>
          <w:color w:val="auto"/>
          <w:sz w:val="24"/>
          <w:szCs w:val="20"/>
          <w:lang w:val="fi-FI"/>
        </w:rPr>
        <w:t xml:space="preserve"> annetun lausunnon hyväksytyksi ja kuulemiset tiedoksi.</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8. Tiedoksi</w:t>
      </w:r>
    </w:p>
    <w:p w:rsidR="000E2D5D" w:rsidRDefault="000E2D5D" w:rsidP="000E2D5D">
      <w:pPr>
        <w:spacing w:after="0" w:line="240" w:lineRule="auto"/>
        <w:ind w:left="0"/>
        <w:jc w:val="both"/>
        <w:rPr>
          <w:rFonts w:ascii="Arial" w:eastAsia="Times New Roman" w:hAnsi="Arial" w:cs="Times New Roman"/>
          <w:color w:val="auto"/>
          <w:sz w:val="24"/>
          <w:szCs w:val="20"/>
          <w:lang w:val="fi-FI"/>
        </w:rPr>
      </w:pPr>
    </w:p>
    <w:p w:rsidR="009C251D" w:rsidRPr="009C251D" w:rsidRDefault="000E2D5D" w:rsidP="008F5129">
      <w:pPr>
        <w:spacing w:after="0" w:line="240" w:lineRule="auto"/>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 xml:space="preserve">* </w:t>
      </w:r>
      <w:r w:rsidR="009C251D" w:rsidRPr="009C251D">
        <w:rPr>
          <w:rFonts w:ascii="Arial" w:eastAsia="Times New Roman" w:hAnsi="Arial" w:cs="Times New Roman"/>
          <w:color w:val="auto"/>
          <w:sz w:val="24"/>
          <w:szCs w:val="20"/>
          <w:lang w:val="fi-FI"/>
        </w:rPr>
        <w:t xml:space="preserve">STM:n tiedote 11.10.2018: Itsemääräämisoikeutta vahvistavan lakikokonaisuuden valmistelu jatkuu – asiakas- ja potilaslaki ei ehdi eduskunnan käsittelyyn </w:t>
      </w:r>
      <w:r>
        <w:rPr>
          <w:rFonts w:ascii="Arial" w:eastAsia="Times New Roman" w:hAnsi="Arial" w:cs="Times New Roman"/>
          <w:color w:val="auto"/>
          <w:sz w:val="24"/>
          <w:szCs w:val="20"/>
          <w:lang w:val="fi-FI"/>
        </w:rPr>
        <w:t>tällä hallituskaudella</w:t>
      </w:r>
    </w:p>
    <w:p w:rsidR="009C251D" w:rsidRPr="009C251D" w:rsidRDefault="000E2D5D" w:rsidP="008F5129">
      <w:pPr>
        <w:spacing w:after="0" w:line="240" w:lineRule="auto"/>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 xml:space="preserve">* </w:t>
      </w:r>
      <w:r w:rsidR="009C251D" w:rsidRPr="009C251D">
        <w:rPr>
          <w:rFonts w:ascii="Arial" w:eastAsia="Times New Roman" w:hAnsi="Arial" w:cs="Times New Roman"/>
          <w:color w:val="auto"/>
          <w:sz w:val="24"/>
          <w:szCs w:val="20"/>
          <w:lang w:val="fi-FI"/>
        </w:rPr>
        <w:t>STM: Erityishuoltopiirien asema sote-uudistuksessa</w:t>
      </w:r>
    </w:p>
    <w:p w:rsidR="009C251D" w:rsidRDefault="009C251D" w:rsidP="000E2D5D">
      <w:pPr>
        <w:spacing w:after="0" w:line="240" w:lineRule="auto"/>
        <w:ind w:left="1304"/>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w:t>
      </w:r>
      <w:r w:rsidR="000E2D5D">
        <w:rPr>
          <w:rFonts w:ascii="Arial" w:eastAsia="Times New Roman" w:hAnsi="Arial" w:cs="Times New Roman"/>
          <w:color w:val="auto"/>
          <w:sz w:val="24"/>
          <w:szCs w:val="20"/>
          <w:lang w:val="fi-FI"/>
        </w:rPr>
        <w:t xml:space="preserve"> </w:t>
      </w:r>
      <w:r w:rsidRPr="009C251D">
        <w:rPr>
          <w:rFonts w:ascii="Arial" w:eastAsia="Times New Roman" w:hAnsi="Arial" w:cs="Times New Roman"/>
          <w:color w:val="auto"/>
          <w:sz w:val="24"/>
          <w:szCs w:val="20"/>
          <w:lang w:val="fi-FI"/>
        </w:rPr>
        <w:t xml:space="preserve">EU:n High Level Group </w:t>
      </w:r>
      <w:r w:rsidR="000E2D5D">
        <w:rPr>
          <w:rFonts w:ascii="Arial" w:eastAsia="Times New Roman" w:hAnsi="Arial" w:cs="Times New Roman"/>
          <w:color w:val="auto"/>
          <w:sz w:val="24"/>
          <w:szCs w:val="20"/>
          <w:lang w:val="fi-FI"/>
        </w:rPr>
        <w:t>-</w:t>
      </w:r>
      <w:r w:rsidRPr="009C251D">
        <w:rPr>
          <w:rFonts w:ascii="Arial" w:eastAsia="Times New Roman" w:hAnsi="Arial" w:cs="Times New Roman"/>
          <w:color w:val="auto"/>
          <w:sz w:val="24"/>
          <w:szCs w:val="20"/>
          <w:lang w:val="fi-FI"/>
        </w:rPr>
        <w:t>kokous Brysselissä 25.10.2018</w:t>
      </w:r>
      <w:r w:rsidR="000E2D5D">
        <w:rPr>
          <w:rFonts w:ascii="Arial" w:eastAsia="Times New Roman" w:hAnsi="Arial" w:cs="Times New Roman"/>
          <w:color w:val="auto"/>
          <w:sz w:val="24"/>
          <w:szCs w:val="20"/>
          <w:lang w:val="fi-FI"/>
        </w:rPr>
        <w:t>: Kokouksessa esillä muun muassa EU:n v</w:t>
      </w:r>
      <w:r w:rsidR="00325361">
        <w:rPr>
          <w:rFonts w:ascii="Arial" w:eastAsia="Times New Roman" w:hAnsi="Arial" w:cs="Times New Roman"/>
          <w:color w:val="auto"/>
          <w:sz w:val="24"/>
          <w:szCs w:val="20"/>
          <w:lang w:val="fi-FI"/>
        </w:rPr>
        <w:t xml:space="preserve">ammaisstrategian ja </w:t>
      </w:r>
      <w:r w:rsidR="000E2D5D">
        <w:rPr>
          <w:rFonts w:ascii="Arial" w:eastAsia="Times New Roman" w:hAnsi="Arial" w:cs="Times New Roman"/>
          <w:color w:val="auto"/>
          <w:sz w:val="24"/>
          <w:szCs w:val="20"/>
          <w:lang w:val="fi-FI"/>
        </w:rPr>
        <w:t>EU:n vammaisko</w:t>
      </w:r>
      <w:r w:rsidR="00325361">
        <w:rPr>
          <w:rFonts w:ascii="Arial" w:eastAsia="Times New Roman" w:hAnsi="Arial" w:cs="Times New Roman"/>
          <w:color w:val="auto"/>
          <w:sz w:val="24"/>
          <w:szCs w:val="20"/>
          <w:lang w:val="fi-FI"/>
        </w:rPr>
        <w:t>rtin arviointi</w:t>
      </w:r>
    </w:p>
    <w:p w:rsidR="00325361" w:rsidRPr="009C251D" w:rsidRDefault="00325361"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3C66CD" w:rsidP="008F5129">
      <w:pPr>
        <w:spacing w:after="0" w:line="240" w:lineRule="auto"/>
        <w:ind w:left="0"/>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PÄÄTÖS</w:t>
      </w:r>
      <w:r w:rsidR="009C251D" w:rsidRPr="009C251D">
        <w:rPr>
          <w:rFonts w:ascii="Arial" w:eastAsia="Times New Roman" w:hAnsi="Arial" w:cs="Times New Roman"/>
          <w:color w:val="auto"/>
          <w:sz w:val="24"/>
          <w:szCs w:val="20"/>
          <w:lang w:val="fi-FI"/>
        </w:rPr>
        <w:t>:</w:t>
      </w:r>
    </w:p>
    <w:p w:rsidR="009C251D" w:rsidRPr="009C251D" w:rsidRDefault="009C251D" w:rsidP="008F5129">
      <w:pPr>
        <w:spacing w:after="0" w:line="220" w:lineRule="exact"/>
        <w:ind w:left="1304"/>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VANE merkits</w:t>
      </w:r>
      <w:r w:rsidR="000E2D5D">
        <w:rPr>
          <w:rFonts w:ascii="Arial" w:eastAsia="Times New Roman" w:hAnsi="Arial" w:cs="Times New Roman"/>
          <w:color w:val="auto"/>
          <w:sz w:val="24"/>
          <w:szCs w:val="20"/>
          <w:lang w:val="fi-FI"/>
        </w:rPr>
        <w:t>i</w:t>
      </w:r>
      <w:r w:rsidRPr="009C251D">
        <w:rPr>
          <w:rFonts w:ascii="Arial" w:eastAsia="Times New Roman" w:hAnsi="Arial" w:cs="Times New Roman"/>
          <w:color w:val="auto"/>
          <w:sz w:val="24"/>
          <w:szCs w:val="20"/>
          <w:lang w:val="fi-FI"/>
        </w:rPr>
        <w:t xml:space="preserve"> asiat tiedoksi.</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9.</w:t>
      </w:r>
      <w:r w:rsidR="003C66CD">
        <w:rPr>
          <w:rFonts w:ascii="Arial" w:eastAsia="Times New Roman" w:hAnsi="Arial" w:cs="Times New Roman"/>
          <w:color w:val="auto"/>
          <w:sz w:val="24"/>
          <w:szCs w:val="20"/>
          <w:lang w:val="fi-FI"/>
        </w:rPr>
        <w:t xml:space="preserve"> </w:t>
      </w:r>
      <w:r w:rsidRPr="009C251D">
        <w:rPr>
          <w:rFonts w:ascii="Arial" w:eastAsia="Times New Roman" w:hAnsi="Arial" w:cs="Times New Roman"/>
          <w:color w:val="auto"/>
          <w:sz w:val="24"/>
          <w:szCs w:val="20"/>
          <w:lang w:val="fi-FI"/>
        </w:rPr>
        <w:t>Muut mahdolliset asiat</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Default="000E2D5D" w:rsidP="000E2D5D">
      <w:pPr>
        <w:spacing w:after="0" w:line="240" w:lineRule="auto"/>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Ei muita asioita.</w:t>
      </w:r>
    </w:p>
    <w:p w:rsidR="000E2D5D" w:rsidRPr="009C251D" w:rsidRDefault="000E2D5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10.</w:t>
      </w:r>
      <w:r w:rsidR="003C66CD">
        <w:rPr>
          <w:rFonts w:ascii="Arial" w:eastAsia="Times New Roman" w:hAnsi="Arial" w:cs="Times New Roman"/>
          <w:color w:val="auto"/>
          <w:sz w:val="24"/>
          <w:szCs w:val="20"/>
          <w:lang w:val="fi-FI"/>
        </w:rPr>
        <w:t xml:space="preserve"> </w:t>
      </w:r>
      <w:r w:rsidRPr="009C251D">
        <w:rPr>
          <w:rFonts w:ascii="Arial" w:eastAsia="Times New Roman" w:hAnsi="Arial" w:cs="Times New Roman"/>
          <w:color w:val="auto"/>
          <w:sz w:val="24"/>
          <w:szCs w:val="20"/>
          <w:lang w:val="fi-FI"/>
        </w:rPr>
        <w:t>Seuraava kokous</w:t>
      </w:r>
    </w:p>
    <w:p w:rsidR="009C251D" w:rsidRDefault="009C251D" w:rsidP="008F5129">
      <w:pPr>
        <w:spacing w:after="0" w:line="240" w:lineRule="auto"/>
        <w:ind w:left="0"/>
        <w:jc w:val="both"/>
        <w:rPr>
          <w:rFonts w:ascii="Arial" w:eastAsia="Times New Roman" w:hAnsi="Arial" w:cs="Times New Roman"/>
          <w:color w:val="auto"/>
          <w:sz w:val="24"/>
          <w:szCs w:val="20"/>
          <w:lang w:val="fi-FI"/>
        </w:rPr>
      </w:pPr>
    </w:p>
    <w:p w:rsidR="00440ADC" w:rsidRPr="009C251D" w:rsidRDefault="000E2D5D" w:rsidP="000E2D5D">
      <w:pPr>
        <w:spacing w:after="0" w:line="240" w:lineRule="auto"/>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 xml:space="preserve">VANE pitää vielä kaksi kokousta, helmikuussa ja huhtikuussa. Ajat ilmoitetaan myöhemmin. </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11. Uuden vammaispalvelulain esittely ja valmistelun tilanne</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3C66CD" w:rsidRPr="003C66CD" w:rsidRDefault="008504AF" w:rsidP="008F5129">
      <w:pPr>
        <w:spacing w:after="0" w:line="240" w:lineRule="auto"/>
        <w:ind w:left="1304"/>
        <w:jc w:val="both"/>
        <w:rPr>
          <w:rFonts w:ascii="Arial" w:eastAsia="Times New Roman" w:hAnsi="Arial" w:cs="Times New Roman"/>
          <w:color w:val="auto"/>
          <w:sz w:val="24"/>
          <w:szCs w:val="20"/>
          <w:lang w:val="fi-FI"/>
        </w:rPr>
      </w:pPr>
      <w:r w:rsidRPr="003C66CD">
        <w:rPr>
          <w:rFonts w:ascii="Arial" w:eastAsia="Times New Roman" w:hAnsi="Arial" w:cs="Times New Roman"/>
          <w:color w:val="auto"/>
          <w:sz w:val="24"/>
          <w:szCs w:val="20"/>
          <w:lang w:val="fi-FI"/>
        </w:rPr>
        <w:t xml:space="preserve">Hallituksen esitys </w:t>
      </w:r>
      <w:r>
        <w:rPr>
          <w:rFonts w:ascii="Arial" w:eastAsia="Calibri" w:hAnsi="Arial" w:cs="Times New Roman"/>
          <w:color w:val="auto"/>
          <w:sz w:val="24"/>
          <w:szCs w:val="21"/>
          <w:lang w:val="fi-FI"/>
        </w:rPr>
        <w:t>uudesta vammaispalvelulaista on annettu eduskunnalle</w:t>
      </w:r>
      <w:r w:rsidR="000E2D5D" w:rsidRPr="000E2D5D">
        <w:rPr>
          <w:rFonts w:ascii="Arial" w:eastAsia="Calibri" w:hAnsi="Arial" w:cs="Times New Roman"/>
          <w:color w:val="auto"/>
          <w:sz w:val="24"/>
          <w:szCs w:val="21"/>
          <w:lang w:val="fi-FI"/>
        </w:rPr>
        <w:t xml:space="preserve"> </w:t>
      </w:r>
      <w:r w:rsidR="000E2D5D">
        <w:rPr>
          <w:rFonts w:ascii="Arial" w:eastAsia="Calibri" w:hAnsi="Arial" w:cs="Times New Roman"/>
          <w:color w:val="auto"/>
          <w:sz w:val="24"/>
          <w:szCs w:val="21"/>
          <w:lang w:val="fi-FI"/>
        </w:rPr>
        <w:t>(</w:t>
      </w:r>
      <w:r w:rsidR="000E2D5D" w:rsidRPr="003C66CD">
        <w:rPr>
          <w:rFonts w:ascii="Arial" w:eastAsia="Calibri" w:hAnsi="Arial" w:cs="Times New Roman"/>
          <w:color w:val="auto"/>
          <w:sz w:val="24"/>
          <w:szCs w:val="21"/>
          <w:lang w:val="fi-FI"/>
        </w:rPr>
        <w:t>HE 159/2018 vp</w:t>
      </w:r>
      <w:r w:rsidR="000E2D5D">
        <w:rPr>
          <w:rFonts w:ascii="Arial" w:eastAsia="Calibri" w:hAnsi="Arial" w:cs="Times New Roman"/>
          <w:color w:val="auto"/>
          <w:sz w:val="24"/>
          <w:szCs w:val="21"/>
          <w:lang w:val="fi-FI"/>
        </w:rPr>
        <w:t>)</w:t>
      </w:r>
      <w:r>
        <w:rPr>
          <w:rFonts w:ascii="Arial" w:eastAsia="Calibri" w:hAnsi="Arial" w:cs="Times New Roman"/>
          <w:color w:val="auto"/>
          <w:sz w:val="24"/>
          <w:szCs w:val="21"/>
          <w:lang w:val="fi-FI"/>
        </w:rPr>
        <w:t>.</w:t>
      </w:r>
      <w:r w:rsidR="009C251D" w:rsidRPr="003C66CD">
        <w:rPr>
          <w:rFonts w:ascii="Arial" w:eastAsia="Calibri" w:hAnsi="Arial" w:cs="Times New Roman"/>
          <w:color w:val="auto"/>
          <w:sz w:val="24"/>
          <w:szCs w:val="21"/>
          <w:lang w:val="fi-FI"/>
        </w:rPr>
        <w:t xml:space="preserve"> Lakimie</w:t>
      </w:r>
      <w:r w:rsidR="002C1C8D" w:rsidRPr="003C66CD">
        <w:rPr>
          <w:rFonts w:ascii="Arial" w:eastAsia="Calibri" w:hAnsi="Arial" w:cs="Times New Roman"/>
          <w:color w:val="auto"/>
          <w:sz w:val="24"/>
          <w:szCs w:val="21"/>
          <w:lang w:val="fi-FI"/>
        </w:rPr>
        <w:t>s Kirsi-Mar</w:t>
      </w:r>
      <w:r w:rsidR="00DC40EA">
        <w:rPr>
          <w:rFonts w:ascii="Arial" w:eastAsia="Calibri" w:hAnsi="Arial" w:cs="Times New Roman"/>
          <w:color w:val="auto"/>
          <w:sz w:val="24"/>
          <w:szCs w:val="21"/>
          <w:lang w:val="fi-FI"/>
        </w:rPr>
        <w:t>i</w:t>
      </w:r>
      <w:r w:rsidR="002C1C8D" w:rsidRPr="003C66CD">
        <w:rPr>
          <w:rFonts w:ascii="Arial" w:eastAsia="Calibri" w:hAnsi="Arial" w:cs="Times New Roman"/>
          <w:color w:val="auto"/>
          <w:sz w:val="24"/>
          <w:szCs w:val="21"/>
          <w:lang w:val="fi-FI"/>
        </w:rPr>
        <w:t>a Malmlund esitteli</w:t>
      </w:r>
      <w:r w:rsidR="009C251D" w:rsidRPr="003C66CD">
        <w:rPr>
          <w:rFonts w:ascii="Arial" w:eastAsia="Calibri" w:hAnsi="Arial" w:cs="Times New Roman"/>
          <w:color w:val="auto"/>
          <w:sz w:val="24"/>
          <w:szCs w:val="21"/>
          <w:lang w:val="fi-FI"/>
        </w:rPr>
        <w:t xml:space="preserve"> hallituksen esityksen ja valmistelun tilanteen. </w:t>
      </w:r>
      <w:r w:rsidR="000E2D5D">
        <w:rPr>
          <w:rFonts w:ascii="Arial" w:eastAsia="Calibri" w:hAnsi="Arial" w:cs="Times New Roman"/>
          <w:color w:val="auto"/>
          <w:sz w:val="24"/>
          <w:szCs w:val="21"/>
          <w:lang w:val="fi-FI"/>
        </w:rPr>
        <w:t>Tarkoituksena on y</w:t>
      </w:r>
      <w:r w:rsidR="002C1C8D" w:rsidRPr="003C66CD">
        <w:rPr>
          <w:rFonts w:ascii="Arial" w:eastAsia="Times New Roman" w:hAnsi="Arial" w:cs="Times New Roman"/>
          <w:color w:val="auto"/>
          <w:sz w:val="24"/>
          <w:szCs w:val="20"/>
          <w:lang w:val="fi-FI"/>
        </w:rPr>
        <w:t>hteensovittaa</w:t>
      </w:r>
      <w:r w:rsidR="000E2D5D">
        <w:rPr>
          <w:rFonts w:ascii="Arial" w:eastAsia="Times New Roman" w:hAnsi="Arial" w:cs="Times New Roman"/>
          <w:color w:val="auto"/>
          <w:sz w:val="24"/>
          <w:szCs w:val="20"/>
          <w:lang w:val="fi-FI"/>
        </w:rPr>
        <w:t xml:space="preserve"> </w:t>
      </w:r>
      <w:r w:rsidR="002C1C8D" w:rsidRPr="003C66CD">
        <w:rPr>
          <w:rFonts w:ascii="Arial" w:eastAsia="Times New Roman" w:hAnsi="Arial" w:cs="Times New Roman"/>
          <w:color w:val="auto"/>
          <w:sz w:val="24"/>
          <w:szCs w:val="20"/>
          <w:lang w:val="fi-FI"/>
        </w:rPr>
        <w:t xml:space="preserve">vammaispalvelulaki ja kehitysvammalaki. </w:t>
      </w:r>
      <w:r w:rsidR="000E2D5D">
        <w:rPr>
          <w:rFonts w:ascii="Arial" w:eastAsia="Times New Roman" w:hAnsi="Arial" w:cs="Times New Roman"/>
          <w:color w:val="auto"/>
          <w:sz w:val="24"/>
          <w:szCs w:val="20"/>
          <w:lang w:val="fi-FI"/>
        </w:rPr>
        <w:t>Lailla on kytkös</w:t>
      </w:r>
      <w:r w:rsidR="0035193C" w:rsidRPr="003C66CD">
        <w:rPr>
          <w:rFonts w:ascii="Arial" w:eastAsia="Times New Roman" w:hAnsi="Arial" w:cs="Times New Roman"/>
          <w:color w:val="auto"/>
          <w:sz w:val="24"/>
          <w:szCs w:val="20"/>
          <w:lang w:val="fi-FI"/>
        </w:rPr>
        <w:t xml:space="preserve"> </w:t>
      </w:r>
      <w:r w:rsidR="000E2D5D">
        <w:rPr>
          <w:rFonts w:ascii="Arial" w:eastAsia="Times New Roman" w:hAnsi="Arial" w:cs="Times New Roman"/>
          <w:color w:val="auto"/>
          <w:sz w:val="24"/>
          <w:szCs w:val="20"/>
          <w:lang w:val="fi-FI"/>
        </w:rPr>
        <w:t>I</w:t>
      </w:r>
      <w:r w:rsidR="0035193C" w:rsidRPr="003C66CD">
        <w:rPr>
          <w:rFonts w:ascii="Arial" w:eastAsia="Times New Roman" w:hAnsi="Arial" w:cs="Times New Roman"/>
          <w:color w:val="auto"/>
          <w:sz w:val="24"/>
          <w:szCs w:val="20"/>
          <w:lang w:val="fi-FI"/>
        </w:rPr>
        <w:t>MO-lakiin, asiakasmaksulakiin sekä sote-</w:t>
      </w:r>
      <w:r w:rsidR="0035193C" w:rsidRPr="003C66CD">
        <w:rPr>
          <w:rFonts w:ascii="Arial" w:eastAsia="Times New Roman" w:hAnsi="Arial" w:cs="Times New Roman"/>
          <w:color w:val="auto"/>
          <w:sz w:val="24"/>
          <w:szCs w:val="20"/>
          <w:lang w:val="fi-FI"/>
        </w:rPr>
        <w:lastRenderedPageBreak/>
        <w:t>uudistukseen</w:t>
      </w:r>
      <w:r w:rsidR="000E2D5D">
        <w:rPr>
          <w:rFonts w:ascii="Arial" w:eastAsia="Times New Roman" w:hAnsi="Arial" w:cs="Times New Roman"/>
          <w:color w:val="auto"/>
          <w:sz w:val="24"/>
          <w:szCs w:val="20"/>
          <w:lang w:val="fi-FI"/>
        </w:rPr>
        <w:t>. Kaikkien näiden lakien on määrä tulla</w:t>
      </w:r>
      <w:r w:rsidR="0035193C" w:rsidRPr="003C66CD">
        <w:rPr>
          <w:rFonts w:ascii="Arial" w:eastAsia="Times New Roman" w:hAnsi="Arial" w:cs="Times New Roman"/>
          <w:color w:val="auto"/>
          <w:sz w:val="24"/>
          <w:szCs w:val="20"/>
          <w:lang w:val="fi-FI"/>
        </w:rPr>
        <w:t xml:space="preserve"> voimaan 1.1.2021. </w:t>
      </w:r>
      <w:r w:rsidR="000E2D5D">
        <w:rPr>
          <w:rFonts w:ascii="Arial" w:eastAsia="Times New Roman" w:hAnsi="Arial" w:cs="Times New Roman"/>
          <w:color w:val="auto"/>
          <w:sz w:val="24"/>
          <w:szCs w:val="20"/>
          <w:lang w:val="fi-FI"/>
        </w:rPr>
        <w:t>Laissa on keskiössä t</w:t>
      </w:r>
      <w:r w:rsidR="0035193C" w:rsidRPr="003C66CD">
        <w:rPr>
          <w:rFonts w:ascii="Arial" w:eastAsia="Times New Roman" w:hAnsi="Arial" w:cs="Times New Roman"/>
          <w:color w:val="auto"/>
          <w:sz w:val="24"/>
          <w:szCs w:val="20"/>
          <w:lang w:val="fi-FI"/>
        </w:rPr>
        <w:t>arvelähtöisyys</w:t>
      </w:r>
      <w:r w:rsidR="000E2D5D">
        <w:rPr>
          <w:rFonts w:ascii="Arial" w:eastAsia="Times New Roman" w:hAnsi="Arial" w:cs="Times New Roman"/>
          <w:color w:val="auto"/>
          <w:sz w:val="24"/>
          <w:szCs w:val="20"/>
          <w:lang w:val="fi-FI"/>
        </w:rPr>
        <w:t>.</w:t>
      </w:r>
      <w:r w:rsidR="0035193C" w:rsidRPr="003C66CD">
        <w:rPr>
          <w:rFonts w:ascii="Arial" w:eastAsia="Times New Roman" w:hAnsi="Arial" w:cs="Times New Roman"/>
          <w:color w:val="auto"/>
          <w:sz w:val="24"/>
          <w:szCs w:val="20"/>
          <w:lang w:val="fi-FI"/>
        </w:rPr>
        <w:t xml:space="preserve"> </w:t>
      </w:r>
      <w:r w:rsidR="000E2D5D">
        <w:rPr>
          <w:rFonts w:ascii="Arial" w:eastAsia="Times New Roman" w:hAnsi="Arial" w:cs="Times New Roman"/>
          <w:color w:val="auto"/>
          <w:sz w:val="24"/>
          <w:szCs w:val="20"/>
          <w:lang w:val="fi-FI"/>
        </w:rPr>
        <w:t xml:space="preserve">Tarkoitus on päästä </w:t>
      </w:r>
      <w:r w:rsidR="0035193C" w:rsidRPr="003C66CD">
        <w:rPr>
          <w:rFonts w:ascii="Arial" w:eastAsia="Times New Roman" w:hAnsi="Arial" w:cs="Times New Roman"/>
          <w:color w:val="auto"/>
          <w:sz w:val="24"/>
          <w:szCs w:val="20"/>
          <w:lang w:val="fi-FI"/>
        </w:rPr>
        <w:t xml:space="preserve">pois diagnoosilähtöisyydestä. </w:t>
      </w:r>
      <w:r w:rsidR="000E2D5D">
        <w:rPr>
          <w:rFonts w:ascii="Arial" w:eastAsia="Times New Roman" w:hAnsi="Arial" w:cs="Times New Roman"/>
          <w:color w:val="auto"/>
          <w:sz w:val="24"/>
          <w:szCs w:val="20"/>
          <w:lang w:val="fi-FI"/>
        </w:rPr>
        <w:t xml:space="preserve">Muita lähtökohtia </w:t>
      </w:r>
      <w:r>
        <w:rPr>
          <w:rFonts w:ascii="Arial" w:eastAsia="Times New Roman" w:hAnsi="Arial" w:cs="Times New Roman"/>
          <w:color w:val="auto"/>
          <w:sz w:val="24"/>
          <w:szCs w:val="20"/>
          <w:lang w:val="fi-FI"/>
        </w:rPr>
        <w:t>ovat</w:t>
      </w:r>
      <w:r w:rsidR="000E2D5D">
        <w:rPr>
          <w:rFonts w:ascii="Arial" w:eastAsia="Times New Roman" w:hAnsi="Arial" w:cs="Times New Roman"/>
          <w:color w:val="auto"/>
          <w:sz w:val="24"/>
          <w:szCs w:val="20"/>
          <w:lang w:val="fi-FI"/>
        </w:rPr>
        <w:t xml:space="preserve"> v</w:t>
      </w:r>
      <w:r w:rsidR="0035193C" w:rsidRPr="003C66CD">
        <w:rPr>
          <w:rFonts w:ascii="Arial" w:eastAsia="Times New Roman" w:hAnsi="Arial" w:cs="Times New Roman"/>
          <w:color w:val="auto"/>
          <w:sz w:val="24"/>
          <w:szCs w:val="20"/>
          <w:lang w:val="fi-FI"/>
        </w:rPr>
        <w:t>älttämättömien erityispalveluiden turvaaminen</w:t>
      </w:r>
      <w:r w:rsidR="000E2D5D">
        <w:rPr>
          <w:rFonts w:ascii="Arial" w:eastAsia="Times New Roman" w:hAnsi="Arial" w:cs="Times New Roman"/>
          <w:color w:val="auto"/>
          <w:sz w:val="24"/>
          <w:szCs w:val="20"/>
          <w:lang w:val="fi-FI"/>
        </w:rPr>
        <w:t xml:space="preserve"> ja</w:t>
      </w:r>
      <w:r w:rsidR="0035193C" w:rsidRPr="003C66CD">
        <w:rPr>
          <w:rFonts w:ascii="Arial" w:eastAsia="Times New Roman" w:hAnsi="Arial" w:cs="Times New Roman"/>
          <w:color w:val="auto"/>
          <w:sz w:val="24"/>
          <w:szCs w:val="20"/>
          <w:lang w:val="fi-FI"/>
        </w:rPr>
        <w:t xml:space="preserve"> subjektiiviset oikeudet. </w:t>
      </w:r>
    </w:p>
    <w:p w:rsidR="003C66CD" w:rsidRDefault="003C66CD" w:rsidP="008F5129">
      <w:pPr>
        <w:spacing w:after="0" w:line="240" w:lineRule="auto"/>
        <w:ind w:left="1304"/>
        <w:jc w:val="both"/>
        <w:rPr>
          <w:rFonts w:ascii="Arial" w:eastAsia="Times New Roman" w:hAnsi="Arial" w:cs="Times New Roman"/>
          <w:color w:val="auto"/>
          <w:sz w:val="24"/>
          <w:szCs w:val="20"/>
          <w:lang w:val="fi-FI"/>
        </w:rPr>
      </w:pPr>
    </w:p>
    <w:p w:rsidR="003C66CD" w:rsidRDefault="003C66CD" w:rsidP="008F5129">
      <w:pPr>
        <w:spacing w:after="0" w:line="240" w:lineRule="auto"/>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Keskustelussa tuotiin esiin</w:t>
      </w:r>
      <w:r w:rsidR="000E2D5D">
        <w:rPr>
          <w:rFonts w:ascii="Arial" w:eastAsia="Times New Roman" w:hAnsi="Arial" w:cs="Times New Roman"/>
          <w:color w:val="auto"/>
          <w:sz w:val="24"/>
          <w:szCs w:val="20"/>
          <w:lang w:val="fi-FI"/>
        </w:rPr>
        <w:t xml:space="preserve"> muun muassa se,</w:t>
      </w:r>
      <w:r>
        <w:rPr>
          <w:rFonts w:ascii="Arial" w:eastAsia="Times New Roman" w:hAnsi="Arial" w:cs="Times New Roman"/>
          <w:color w:val="auto"/>
          <w:sz w:val="24"/>
          <w:szCs w:val="20"/>
          <w:lang w:val="fi-FI"/>
        </w:rPr>
        <w:t xml:space="preserve"> että </w:t>
      </w:r>
      <w:r w:rsidR="000E2D5D">
        <w:rPr>
          <w:rFonts w:ascii="Arial" w:eastAsia="Times New Roman" w:hAnsi="Arial" w:cs="Times New Roman"/>
          <w:color w:val="auto"/>
          <w:sz w:val="24"/>
          <w:szCs w:val="20"/>
          <w:lang w:val="fi-FI"/>
        </w:rPr>
        <w:t xml:space="preserve">lakiesityksessä toteutuu </w:t>
      </w:r>
      <w:r>
        <w:rPr>
          <w:rFonts w:ascii="Arial" w:eastAsia="Times New Roman" w:hAnsi="Arial" w:cs="Times New Roman"/>
          <w:color w:val="auto"/>
          <w:sz w:val="24"/>
          <w:szCs w:val="20"/>
          <w:lang w:val="fi-FI"/>
        </w:rPr>
        <w:t xml:space="preserve">YK:n vammaissopimus ja lakiesitystä pidettiin hyvänä. </w:t>
      </w:r>
      <w:r w:rsidR="000E2D5D">
        <w:rPr>
          <w:rFonts w:ascii="Arial" w:eastAsia="Times New Roman" w:hAnsi="Arial" w:cs="Times New Roman"/>
          <w:color w:val="auto"/>
          <w:sz w:val="24"/>
          <w:szCs w:val="20"/>
          <w:lang w:val="fi-FI"/>
        </w:rPr>
        <w:t>Koettiin, että laki olisi tärkeää saada maaliin.</w:t>
      </w:r>
    </w:p>
    <w:p w:rsidR="002C1C8D" w:rsidRDefault="002C1C8D" w:rsidP="008F5129">
      <w:pPr>
        <w:spacing w:after="0" w:line="240" w:lineRule="auto"/>
        <w:ind w:left="1304"/>
        <w:jc w:val="both"/>
        <w:rPr>
          <w:rFonts w:ascii="Arial" w:eastAsia="Times New Roman" w:hAnsi="Arial" w:cs="Times New Roman"/>
          <w:color w:val="auto"/>
          <w:sz w:val="24"/>
          <w:szCs w:val="20"/>
          <w:lang w:val="fi-FI"/>
        </w:rPr>
      </w:pPr>
    </w:p>
    <w:p w:rsidR="002C1C8D" w:rsidRPr="009C251D" w:rsidRDefault="002C1C8D" w:rsidP="008504AF">
      <w:pPr>
        <w:spacing w:after="0" w:line="240" w:lineRule="auto"/>
        <w:ind w:left="0"/>
        <w:jc w:val="both"/>
        <w:rPr>
          <w:rFonts w:ascii="Arial" w:eastAsia="Times New Roman" w:hAnsi="Arial" w:cs="Times New Roman"/>
          <w:color w:val="auto"/>
          <w:sz w:val="24"/>
          <w:szCs w:val="20"/>
          <w:lang w:val="fi-FI"/>
        </w:rPr>
      </w:pPr>
    </w:p>
    <w:p w:rsidR="009C251D" w:rsidRPr="009C251D" w:rsidRDefault="006E1EAB" w:rsidP="008F5129">
      <w:pPr>
        <w:spacing w:after="0" w:line="240" w:lineRule="auto"/>
        <w:ind w:left="0"/>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PÄÄTÖS</w:t>
      </w:r>
      <w:r w:rsidR="009C251D" w:rsidRPr="009C251D">
        <w:rPr>
          <w:rFonts w:ascii="Arial" w:eastAsia="Times New Roman" w:hAnsi="Arial" w:cs="Times New Roman"/>
          <w:color w:val="auto"/>
          <w:sz w:val="24"/>
          <w:szCs w:val="20"/>
          <w:lang w:val="fi-FI"/>
        </w:rPr>
        <w:t>:</w:t>
      </w:r>
    </w:p>
    <w:p w:rsidR="009C251D" w:rsidRPr="009C251D" w:rsidRDefault="00A75266" w:rsidP="008F5129">
      <w:pPr>
        <w:spacing w:after="0" w:line="220" w:lineRule="exact"/>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VANE kävi</w:t>
      </w:r>
      <w:r w:rsidR="009C251D" w:rsidRPr="009C251D">
        <w:rPr>
          <w:rFonts w:ascii="Arial" w:eastAsia="Times New Roman" w:hAnsi="Arial" w:cs="Times New Roman"/>
          <w:color w:val="auto"/>
          <w:sz w:val="24"/>
          <w:szCs w:val="20"/>
          <w:lang w:val="fi-FI"/>
        </w:rPr>
        <w:t xml:space="preserve"> keskustelun lakiehdotuksen sisällöstä ja valmistelusta.</w:t>
      </w:r>
    </w:p>
    <w:p w:rsidR="009C251D" w:rsidRPr="009C251D" w:rsidRDefault="009C251D" w:rsidP="008F5129">
      <w:pPr>
        <w:spacing w:after="0" w:line="240" w:lineRule="auto"/>
        <w:ind w:left="1304"/>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 xml:space="preserve">  </w:t>
      </w:r>
    </w:p>
    <w:p w:rsidR="009C251D" w:rsidRPr="009C251D" w:rsidRDefault="009C251D" w:rsidP="008F5129">
      <w:pPr>
        <w:spacing w:after="0" w:line="240" w:lineRule="auto"/>
        <w:ind w:left="1304"/>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12.</w:t>
      </w:r>
      <w:r w:rsidR="00880646">
        <w:rPr>
          <w:rFonts w:ascii="Arial" w:eastAsia="Times New Roman" w:hAnsi="Arial" w:cs="Times New Roman"/>
          <w:color w:val="auto"/>
          <w:sz w:val="24"/>
          <w:szCs w:val="20"/>
          <w:lang w:val="fi-FI"/>
        </w:rPr>
        <w:t xml:space="preserve"> </w:t>
      </w:r>
      <w:r w:rsidRPr="009C251D">
        <w:rPr>
          <w:rFonts w:ascii="Arial" w:eastAsia="Times New Roman" w:hAnsi="Arial" w:cs="Times New Roman"/>
          <w:color w:val="auto"/>
          <w:sz w:val="24"/>
          <w:szCs w:val="20"/>
          <w:lang w:val="fi-FI"/>
        </w:rPr>
        <w:t>VANEn yhteistyö rikoksentorjuntaneuvoston kanssa</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64683A" w:rsidRDefault="000E2D5D" w:rsidP="008F5129">
      <w:pPr>
        <w:spacing w:after="0" w:line="240" w:lineRule="auto"/>
        <w:ind w:left="1304"/>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Erikoissuunnittelija Saija Sambou esittel</w:t>
      </w:r>
      <w:r>
        <w:rPr>
          <w:rFonts w:ascii="Arial" w:eastAsia="Times New Roman" w:hAnsi="Arial" w:cs="Times New Roman"/>
          <w:color w:val="auto"/>
          <w:sz w:val="24"/>
          <w:szCs w:val="20"/>
          <w:lang w:val="fi-FI"/>
        </w:rPr>
        <w:t>i</w:t>
      </w:r>
      <w:r w:rsidRPr="009C251D">
        <w:rPr>
          <w:rFonts w:ascii="Arial" w:eastAsia="Times New Roman" w:hAnsi="Arial" w:cs="Times New Roman"/>
          <w:color w:val="auto"/>
          <w:sz w:val="24"/>
          <w:szCs w:val="20"/>
          <w:lang w:val="fi-FI"/>
        </w:rPr>
        <w:t xml:space="preserve"> asian.</w:t>
      </w:r>
      <w:r w:rsidR="008504AF">
        <w:rPr>
          <w:rFonts w:ascii="Arial" w:eastAsia="Times New Roman" w:hAnsi="Arial" w:cs="Times New Roman"/>
          <w:color w:val="auto"/>
          <w:sz w:val="24"/>
          <w:szCs w:val="20"/>
          <w:lang w:val="fi-FI"/>
        </w:rPr>
        <w:t xml:space="preserve"> </w:t>
      </w:r>
      <w:r w:rsidR="00880646">
        <w:rPr>
          <w:rFonts w:ascii="Arial" w:eastAsia="Times New Roman" w:hAnsi="Arial" w:cs="Times New Roman"/>
          <w:color w:val="auto"/>
          <w:sz w:val="24"/>
          <w:szCs w:val="20"/>
          <w:lang w:val="fi-FI"/>
        </w:rPr>
        <w:t>Oikeusministeriössä toimii</w:t>
      </w:r>
      <w:r w:rsidR="009C251D" w:rsidRPr="009C251D">
        <w:rPr>
          <w:rFonts w:ascii="Arial" w:eastAsia="Times New Roman" w:hAnsi="Arial" w:cs="Times New Roman"/>
          <w:color w:val="auto"/>
          <w:sz w:val="24"/>
          <w:szCs w:val="20"/>
          <w:lang w:val="fi-FI"/>
        </w:rPr>
        <w:t xml:space="preserve"> rikoksentorjuntaneuvosto, joka on laatinut kansallisen rikoksentorjuntaohjelman ”Turvallisesti yhdessä” vuosille 2016</w:t>
      </w:r>
      <w:r>
        <w:rPr>
          <w:rFonts w:ascii="Arial" w:eastAsia="Times New Roman" w:hAnsi="Arial" w:cs="Times New Roman"/>
          <w:color w:val="auto"/>
          <w:sz w:val="24"/>
          <w:szCs w:val="20"/>
          <w:lang w:val="fi-FI"/>
        </w:rPr>
        <w:t>—</w:t>
      </w:r>
      <w:r w:rsidR="009C251D" w:rsidRPr="009C251D">
        <w:rPr>
          <w:rFonts w:ascii="Arial" w:eastAsia="Times New Roman" w:hAnsi="Arial" w:cs="Times New Roman"/>
          <w:color w:val="auto"/>
          <w:sz w:val="24"/>
          <w:szCs w:val="20"/>
          <w:lang w:val="fi-FI"/>
        </w:rPr>
        <w:t xml:space="preserve">2020. Ohjelmalla on viisi tavoitetta ja se koostuu 29 toimenpiteestä. Ohjelman tavoitteena on muun muassa kehittää paikallista turvallisuutta ja asukkaiden osallistumismahdollisuuksia siihen. Rikoksentorjuntaneuvosto on ottanut yhteyttä VANEen yhteistyön ideoimiseksi, jotta myös vammaisten kuntalaisten turvallisuutta voitaisiin lisätä ja osallistaa vammaiset ihmiset paikalliseen rikoksentorjuntatyöhön. </w:t>
      </w:r>
      <w:r w:rsidR="00D77648">
        <w:rPr>
          <w:rFonts w:ascii="Arial" w:eastAsia="Times New Roman" w:hAnsi="Arial" w:cs="Times New Roman"/>
          <w:color w:val="auto"/>
          <w:sz w:val="24"/>
          <w:szCs w:val="20"/>
          <w:lang w:val="fi-FI"/>
        </w:rPr>
        <w:t xml:space="preserve">Kyselyn mukaan vain </w:t>
      </w:r>
      <w:r w:rsidR="0064683A">
        <w:rPr>
          <w:rFonts w:ascii="Arial" w:eastAsia="Times New Roman" w:hAnsi="Arial" w:cs="Times New Roman"/>
          <w:color w:val="auto"/>
          <w:sz w:val="24"/>
          <w:szCs w:val="20"/>
          <w:lang w:val="fi-FI"/>
        </w:rPr>
        <w:t xml:space="preserve">10% kunnista ilmoitti </w:t>
      </w:r>
      <w:r w:rsidR="0064166D">
        <w:rPr>
          <w:rFonts w:ascii="Arial" w:eastAsia="Times New Roman" w:hAnsi="Arial" w:cs="Times New Roman"/>
          <w:color w:val="auto"/>
          <w:sz w:val="24"/>
          <w:szCs w:val="20"/>
          <w:lang w:val="fi-FI"/>
        </w:rPr>
        <w:t xml:space="preserve">kuulleensa vammaisneuvostoja rikosten ehkäisyssä. </w:t>
      </w:r>
    </w:p>
    <w:p w:rsidR="0064683A" w:rsidRDefault="0064683A" w:rsidP="008F5129">
      <w:pPr>
        <w:spacing w:after="0" w:line="240" w:lineRule="auto"/>
        <w:ind w:left="0"/>
        <w:jc w:val="both"/>
        <w:rPr>
          <w:rFonts w:ascii="Arial" w:eastAsia="Times New Roman" w:hAnsi="Arial" w:cs="Times New Roman"/>
          <w:color w:val="auto"/>
          <w:sz w:val="24"/>
          <w:szCs w:val="20"/>
          <w:lang w:val="fi-FI"/>
        </w:rPr>
      </w:pPr>
    </w:p>
    <w:p w:rsidR="0064683A" w:rsidRDefault="00D77648" w:rsidP="008F5129">
      <w:pPr>
        <w:spacing w:after="0" w:line="240" w:lineRule="auto"/>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Keskustelussa tuotiin esille, että t</w:t>
      </w:r>
      <w:r w:rsidR="0064683A">
        <w:rPr>
          <w:rFonts w:ascii="Arial" w:eastAsia="Times New Roman" w:hAnsi="Arial" w:cs="Times New Roman"/>
          <w:color w:val="auto"/>
          <w:sz w:val="24"/>
          <w:szCs w:val="20"/>
          <w:lang w:val="fi-FI"/>
        </w:rPr>
        <w:t xml:space="preserve">urvallisuus </w:t>
      </w:r>
      <w:r w:rsidR="00E60B8A">
        <w:rPr>
          <w:rFonts w:ascii="Arial" w:eastAsia="Times New Roman" w:hAnsi="Arial" w:cs="Times New Roman"/>
          <w:color w:val="auto"/>
          <w:sz w:val="24"/>
          <w:szCs w:val="20"/>
          <w:lang w:val="fi-FI"/>
        </w:rPr>
        <w:t xml:space="preserve">on </w:t>
      </w:r>
      <w:r w:rsidR="0064683A">
        <w:rPr>
          <w:rFonts w:ascii="Arial" w:eastAsia="Times New Roman" w:hAnsi="Arial" w:cs="Times New Roman"/>
          <w:color w:val="auto"/>
          <w:sz w:val="24"/>
          <w:szCs w:val="20"/>
          <w:lang w:val="fi-FI"/>
        </w:rPr>
        <w:t xml:space="preserve">olennainen elementti ihmisen hyvinvoinnissa. </w:t>
      </w:r>
      <w:r w:rsidR="00F36966">
        <w:rPr>
          <w:rFonts w:ascii="Arial" w:eastAsia="Times New Roman" w:hAnsi="Arial" w:cs="Times New Roman"/>
          <w:color w:val="auto"/>
          <w:sz w:val="24"/>
          <w:szCs w:val="20"/>
          <w:lang w:val="fi-FI"/>
        </w:rPr>
        <w:t>V</w:t>
      </w:r>
      <w:r>
        <w:rPr>
          <w:rFonts w:ascii="Arial" w:eastAsia="Times New Roman" w:hAnsi="Arial" w:cs="Times New Roman"/>
          <w:color w:val="auto"/>
          <w:sz w:val="24"/>
          <w:szCs w:val="20"/>
          <w:lang w:val="fi-FI"/>
        </w:rPr>
        <w:t>erkkorikollisuus ja lähisuhdeväkivalta ovat vakavia ongelmia myös vammaisille henkilöille.</w:t>
      </w:r>
    </w:p>
    <w:p w:rsidR="00CA623D" w:rsidRPr="009C251D" w:rsidRDefault="00CA623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6E1EAB" w:rsidP="008F5129">
      <w:pPr>
        <w:spacing w:after="0" w:line="240" w:lineRule="auto"/>
        <w:ind w:left="0"/>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PÄÄTÖS</w:t>
      </w:r>
      <w:r w:rsidR="009C251D" w:rsidRPr="009C251D">
        <w:rPr>
          <w:rFonts w:ascii="Arial" w:eastAsia="Times New Roman" w:hAnsi="Arial" w:cs="Times New Roman"/>
          <w:color w:val="auto"/>
          <w:sz w:val="24"/>
          <w:szCs w:val="20"/>
          <w:lang w:val="fi-FI"/>
        </w:rPr>
        <w:t>:</w:t>
      </w:r>
    </w:p>
    <w:p w:rsidR="009C251D" w:rsidRPr="009C251D" w:rsidRDefault="0079208D" w:rsidP="008F5129">
      <w:pPr>
        <w:spacing w:after="0" w:line="220" w:lineRule="exact"/>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VANE kävi</w:t>
      </w:r>
      <w:r w:rsidR="009C251D" w:rsidRPr="009C251D">
        <w:rPr>
          <w:rFonts w:ascii="Arial" w:eastAsia="Times New Roman" w:hAnsi="Arial" w:cs="Times New Roman"/>
          <w:color w:val="auto"/>
          <w:sz w:val="24"/>
          <w:szCs w:val="20"/>
          <w:lang w:val="fi-FI"/>
        </w:rPr>
        <w:t xml:space="preserve"> keskustelun yhteistyöstä ja ant</w:t>
      </w:r>
      <w:r w:rsidR="00D77648">
        <w:rPr>
          <w:rFonts w:ascii="Arial" w:eastAsia="Times New Roman" w:hAnsi="Arial" w:cs="Times New Roman"/>
          <w:color w:val="auto"/>
          <w:sz w:val="24"/>
          <w:szCs w:val="20"/>
          <w:lang w:val="fi-FI"/>
        </w:rPr>
        <w:t>oi</w:t>
      </w:r>
      <w:r w:rsidR="009C251D" w:rsidRPr="009C251D">
        <w:rPr>
          <w:rFonts w:ascii="Arial" w:eastAsia="Times New Roman" w:hAnsi="Arial" w:cs="Times New Roman"/>
          <w:color w:val="auto"/>
          <w:sz w:val="24"/>
          <w:szCs w:val="20"/>
          <w:lang w:val="fi-FI"/>
        </w:rPr>
        <w:t xml:space="preserve"> asian jatkovalmistelun kunnallisten vammaisneuvostojen työryhmälle.</w:t>
      </w:r>
    </w:p>
    <w:p w:rsidR="009C251D" w:rsidRPr="009C251D" w:rsidRDefault="009C251D" w:rsidP="008F5129">
      <w:pPr>
        <w:spacing w:after="0" w:line="220" w:lineRule="exact"/>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 xml:space="preserve"> </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13. Selkokielen käytön esittely ja selkokielistrategian valmistelun tilanne</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79208D" w:rsidRDefault="009C251D" w:rsidP="0045358B">
      <w:pPr>
        <w:spacing w:after="0" w:line="240" w:lineRule="auto"/>
        <w:ind w:left="1304"/>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Selkokeskuksen kehittämispäällikkö Leealaura Leskelä esittel</w:t>
      </w:r>
      <w:r w:rsidR="00D77648">
        <w:rPr>
          <w:rFonts w:ascii="Arial" w:eastAsia="Times New Roman" w:hAnsi="Arial" w:cs="Times New Roman"/>
          <w:color w:val="auto"/>
          <w:sz w:val="24"/>
          <w:szCs w:val="20"/>
          <w:lang w:val="fi-FI"/>
        </w:rPr>
        <w:t>i</w:t>
      </w:r>
      <w:r w:rsidRPr="009C251D">
        <w:rPr>
          <w:rFonts w:ascii="Arial" w:eastAsia="Times New Roman" w:hAnsi="Arial" w:cs="Times New Roman"/>
          <w:color w:val="auto"/>
          <w:sz w:val="24"/>
          <w:szCs w:val="20"/>
          <w:lang w:val="fi-FI"/>
        </w:rPr>
        <w:t xml:space="preserve"> selkokielen käyttöä, Selkokeskuksen toimintaa ja luonnosvaiheessa olevan selkokielistrategian valmistelun tilannetta.</w:t>
      </w:r>
      <w:r w:rsidR="0045358B">
        <w:rPr>
          <w:rFonts w:ascii="Arial" w:eastAsia="Times New Roman" w:hAnsi="Arial" w:cs="Times New Roman"/>
          <w:color w:val="auto"/>
          <w:sz w:val="24"/>
          <w:szCs w:val="20"/>
          <w:lang w:val="fi-FI"/>
        </w:rPr>
        <w:t xml:space="preserve"> </w:t>
      </w:r>
      <w:r w:rsidR="006303EC">
        <w:rPr>
          <w:rFonts w:ascii="Arial" w:eastAsia="Times New Roman" w:hAnsi="Arial" w:cs="Times New Roman"/>
          <w:color w:val="auto"/>
          <w:sz w:val="24"/>
          <w:szCs w:val="20"/>
          <w:lang w:val="fi-FI"/>
        </w:rPr>
        <w:t xml:space="preserve">Selkokielen tarve Suomessa kasvanut kovaa vauhtia. 650 000 ihmistä Suomessa ei saa selvää hyvästä yleiskielestä. Tätäkin useampi voisi hyötyä selkokielestä. </w:t>
      </w:r>
    </w:p>
    <w:p w:rsidR="00BA7719" w:rsidRDefault="00BA7719" w:rsidP="008F5129">
      <w:pPr>
        <w:spacing w:after="0" w:line="240" w:lineRule="auto"/>
        <w:ind w:left="1300"/>
        <w:jc w:val="both"/>
        <w:rPr>
          <w:rFonts w:ascii="Arial" w:eastAsia="Times New Roman" w:hAnsi="Arial" w:cs="Times New Roman"/>
          <w:color w:val="auto"/>
          <w:sz w:val="24"/>
          <w:szCs w:val="20"/>
          <w:lang w:val="fi-FI"/>
        </w:rPr>
      </w:pPr>
    </w:p>
    <w:p w:rsidR="0079208D" w:rsidRDefault="00F36966" w:rsidP="00F36966">
      <w:pPr>
        <w:spacing w:after="0" w:line="240" w:lineRule="auto"/>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YK:n vammaisso</w:t>
      </w:r>
      <w:r w:rsidR="00E60B8A">
        <w:rPr>
          <w:rFonts w:ascii="Arial" w:eastAsia="Times New Roman" w:hAnsi="Arial" w:cs="Times New Roman"/>
          <w:color w:val="auto"/>
          <w:sz w:val="24"/>
          <w:szCs w:val="20"/>
          <w:lang w:val="fi-FI"/>
        </w:rPr>
        <w:t>pimus huomioi selkokielen</w:t>
      </w:r>
      <w:r>
        <w:rPr>
          <w:rFonts w:ascii="Arial" w:eastAsia="Times New Roman" w:hAnsi="Arial" w:cs="Times New Roman"/>
          <w:color w:val="auto"/>
          <w:sz w:val="24"/>
          <w:szCs w:val="20"/>
          <w:lang w:val="fi-FI"/>
        </w:rPr>
        <w:t xml:space="preserve">, ja sopimuksen ratifiointi on monissa maissa vahvistanut selkokielen roolia ja lisännyt sen käyttöä. Myös Suomessa selkokielisten aineistojen kysyntä on lisääntynyt. Myös VANEn toimintaohjelmassa kaikkien ministeriöiden vastuulla on viestinnän </w:t>
      </w:r>
      <w:r>
        <w:rPr>
          <w:rFonts w:ascii="Arial" w:eastAsia="Times New Roman" w:hAnsi="Arial" w:cs="Times New Roman"/>
          <w:color w:val="auto"/>
          <w:sz w:val="24"/>
          <w:szCs w:val="20"/>
          <w:lang w:val="fi-FI"/>
        </w:rPr>
        <w:lastRenderedPageBreak/>
        <w:t>esteettömyyden ja saavutettavuude</w:t>
      </w:r>
      <w:r w:rsidR="00E60B8A">
        <w:rPr>
          <w:rFonts w:ascii="Arial" w:eastAsia="Times New Roman" w:hAnsi="Arial" w:cs="Times New Roman"/>
          <w:color w:val="auto"/>
          <w:sz w:val="24"/>
          <w:szCs w:val="20"/>
          <w:lang w:val="fi-FI"/>
        </w:rPr>
        <w:t>n edistäminen</w:t>
      </w:r>
      <w:r>
        <w:rPr>
          <w:rFonts w:ascii="Arial" w:eastAsia="Times New Roman" w:hAnsi="Arial" w:cs="Times New Roman"/>
          <w:color w:val="auto"/>
          <w:sz w:val="24"/>
          <w:szCs w:val="20"/>
          <w:lang w:val="fi-FI"/>
        </w:rPr>
        <w:t xml:space="preserve"> huomioiden myös selkokielen käyttäjät. </w:t>
      </w:r>
    </w:p>
    <w:p w:rsidR="00F36966" w:rsidRDefault="00F36966" w:rsidP="00F36966">
      <w:pPr>
        <w:spacing w:after="0" w:line="240" w:lineRule="auto"/>
        <w:ind w:left="1304"/>
        <w:jc w:val="both"/>
        <w:rPr>
          <w:rFonts w:ascii="Arial" w:eastAsia="Times New Roman" w:hAnsi="Arial" w:cs="Times New Roman"/>
          <w:color w:val="auto"/>
          <w:sz w:val="24"/>
          <w:szCs w:val="20"/>
          <w:lang w:val="fi-FI"/>
        </w:rPr>
      </w:pPr>
    </w:p>
    <w:p w:rsidR="00F36966" w:rsidRDefault="00F36966" w:rsidP="00F36966">
      <w:pPr>
        <w:spacing w:after="0" w:line="240" w:lineRule="auto"/>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 xml:space="preserve">Keskustelussa tuotiin esille se, että on tärkeää </w:t>
      </w:r>
      <w:r w:rsidR="00E60B8A">
        <w:rPr>
          <w:rFonts w:ascii="Arial" w:eastAsia="Times New Roman" w:hAnsi="Arial" w:cs="Times New Roman"/>
          <w:color w:val="auto"/>
          <w:sz w:val="24"/>
          <w:szCs w:val="20"/>
          <w:lang w:val="fi-FI"/>
        </w:rPr>
        <w:t>huomioida selkokielen käyttäjät viestinnässä</w:t>
      </w:r>
      <w:r>
        <w:rPr>
          <w:rFonts w:ascii="Arial" w:eastAsia="Times New Roman" w:hAnsi="Arial" w:cs="Times New Roman"/>
          <w:color w:val="auto"/>
          <w:sz w:val="24"/>
          <w:szCs w:val="20"/>
          <w:lang w:val="fi-FI"/>
        </w:rPr>
        <w:t xml:space="preserve">. </w:t>
      </w:r>
    </w:p>
    <w:p w:rsidR="0064683A" w:rsidRPr="009C251D" w:rsidRDefault="0064683A"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6E1EAB" w:rsidP="008F5129">
      <w:pPr>
        <w:spacing w:after="0" w:line="240" w:lineRule="auto"/>
        <w:ind w:left="0"/>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PÄÄTÖS</w:t>
      </w:r>
      <w:r w:rsidR="009C251D" w:rsidRPr="009C251D">
        <w:rPr>
          <w:rFonts w:ascii="Arial" w:eastAsia="Times New Roman" w:hAnsi="Arial" w:cs="Times New Roman"/>
          <w:color w:val="auto"/>
          <w:sz w:val="24"/>
          <w:szCs w:val="20"/>
          <w:lang w:val="fi-FI"/>
        </w:rPr>
        <w:t>:</w:t>
      </w:r>
    </w:p>
    <w:p w:rsidR="009C251D" w:rsidRPr="009C251D" w:rsidRDefault="00F36966" w:rsidP="008F5129">
      <w:pPr>
        <w:spacing w:after="0" w:line="220" w:lineRule="exact"/>
        <w:ind w:left="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VANE kävi</w:t>
      </w:r>
      <w:r w:rsidR="009C251D" w:rsidRPr="009C251D">
        <w:rPr>
          <w:rFonts w:ascii="Arial" w:eastAsia="Times New Roman" w:hAnsi="Arial" w:cs="Times New Roman"/>
          <w:color w:val="auto"/>
          <w:sz w:val="24"/>
          <w:szCs w:val="20"/>
          <w:lang w:val="fi-FI"/>
        </w:rPr>
        <w:t xml:space="preserve"> keskustelun kuullun perusteella.</w:t>
      </w: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9C251D" w:rsidRPr="009C251D" w:rsidRDefault="009C251D" w:rsidP="008F5129">
      <w:pPr>
        <w:spacing w:after="0" w:line="240" w:lineRule="auto"/>
        <w:ind w:left="0"/>
        <w:jc w:val="both"/>
        <w:rPr>
          <w:rFonts w:ascii="Arial" w:eastAsia="Times New Roman" w:hAnsi="Arial" w:cs="Times New Roman"/>
          <w:color w:val="auto"/>
          <w:sz w:val="24"/>
          <w:szCs w:val="20"/>
          <w:lang w:val="fi-FI"/>
        </w:rPr>
      </w:pPr>
    </w:p>
    <w:p w:rsidR="00B22A56" w:rsidRDefault="009C251D" w:rsidP="0045358B">
      <w:pPr>
        <w:spacing w:after="0" w:line="240" w:lineRule="auto"/>
        <w:ind w:left="0"/>
        <w:jc w:val="both"/>
        <w:rPr>
          <w:rFonts w:ascii="Arial" w:eastAsia="Times New Roman" w:hAnsi="Arial" w:cs="Times New Roman"/>
          <w:color w:val="auto"/>
          <w:sz w:val="24"/>
          <w:szCs w:val="20"/>
          <w:lang w:val="fi-FI"/>
        </w:rPr>
      </w:pPr>
      <w:r w:rsidRPr="009C251D">
        <w:rPr>
          <w:rFonts w:ascii="Arial" w:eastAsia="Times New Roman" w:hAnsi="Arial" w:cs="Times New Roman"/>
          <w:color w:val="auto"/>
          <w:sz w:val="24"/>
          <w:szCs w:val="20"/>
          <w:lang w:val="fi-FI"/>
        </w:rPr>
        <w:t>14.</w:t>
      </w:r>
      <w:r w:rsidR="00F36966">
        <w:rPr>
          <w:rFonts w:ascii="Arial" w:eastAsia="Times New Roman" w:hAnsi="Arial" w:cs="Times New Roman"/>
          <w:color w:val="auto"/>
          <w:sz w:val="24"/>
          <w:szCs w:val="20"/>
          <w:lang w:val="fi-FI"/>
        </w:rPr>
        <w:t xml:space="preserve"> </w:t>
      </w:r>
      <w:r w:rsidRPr="009C251D">
        <w:rPr>
          <w:rFonts w:ascii="Arial" w:eastAsia="Times New Roman" w:hAnsi="Arial" w:cs="Times New Roman"/>
          <w:color w:val="auto"/>
          <w:sz w:val="24"/>
          <w:szCs w:val="20"/>
          <w:lang w:val="fi-FI"/>
        </w:rPr>
        <w:t>Kokouksen päättäminen</w:t>
      </w:r>
    </w:p>
    <w:p w:rsidR="0045358B" w:rsidRDefault="0045358B" w:rsidP="0045358B">
      <w:pPr>
        <w:spacing w:after="0" w:line="240" w:lineRule="auto"/>
        <w:ind w:left="0"/>
        <w:jc w:val="both"/>
        <w:rPr>
          <w:rFonts w:ascii="Arial" w:eastAsia="Times New Roman" w:hAnsi="Arial" w:cs="Times New Roman"/>
          <w:color w:val="auto"/>
          <w:sz w:val="24"/>
          <w:szCs w:val="20"/>
          <w:lang w:val="fi-FI"/>
        </w:rPr>
      </w:pPr>
    </w:p>
    <w:p w:rsidR="0045358B" w:rsidRDefault="0045358B" w:rsidP="0045358B">
      <w:pPr>
        <w:spacing w:after="0" w:line="240" w:lineRule="auto"/>
        <w:ind w:left="0" w:firstLine="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Puheenjohtaja päätti kokouksen klo 15.33.</w:t>
      </w:r>
    </w:p>
    <w:p w:rsidR="0045358B" w:rsidRDefault="0045358B" w:rsidP="0045358B">
      <w:pPr>
        <w:spacing w:after="0" w:line="240" w:lineRule="auto"/>
        <w:ind w:left="0" w:firstLine="1304"/>
        <w:jc w:val="both"/>
        <w:rPr>
          <w:rFonts w:ascii="Arial" w:eastAsia="Times New Roman" w:hAnsi="Arial" w:cs="Times New Roman"/>
          <w:color w:val="auto"/>
          <w:sz w:val="24"/>
          <w:szCs w:val="20"/>
          <w:lang w:val="fi-FI"/>
        </w:rPr>
      </w:pPr>
    </w:p>
    <w:p w:rsidR="0045358B" w:rsidRDefault="0045358B" w:rsidP="0045358B">
      <w:pPr>
        <w:spacing w:after="0" w:line="240" w:lineRule="auto"/>
        <w:ind w:left="0" w:firstLine="1304"/>
        <w:jc w:val="both"/>
        <w:rPr>
          <w:rFonts w:ascii="Arial" w:eastAsia="Times New Roman" w:hAnsi="Arial" w:cs="Times New Roman"/>
          <w:color w:val="auto"/>
          <w:sz w:val="24"/>
          <w:szCs w:val="20"/>
          <w:lang w:val="fi-FI"/>
        </w:rPr>
      </w:pPr>
    </w:p>
    <w:p w:rsidR="0045358B" w:rsidRDefault="0045358B" w:rsidP="0045358B">
      <w:pPr>
        <w:spacing w:after="0" w:line="240" w:lineRule="auto"/>
        <w:ind w:left="0" w:firstLine="1304"/>
        <w:jc w:val="both"/>
        <w:rPr>
          <w:rFonts w:ascii="Arial" w:eastAsia="Times New Roman" w:hAnsi="Arial" w:cs="Times New Roman"/>
          <w:color w:val="auto"/>
          <w:sz w:val="24"/>
          <w:szCs w:val="20"/>
          <w:lang w:val="fi-FI"/>
        </w:rPr>
      </w:pPr>
    </w:p>
    <w:p w:rsidR="00E60B8A" w:rsidRDefault="00E60B8A" w:rsidP="0045358B">
      <w:pPr>
        <w:spacing w:after="0" w:line="240" w:lineRule="auto"/>
        <w:ind w:left="0" w:firstLine="1304"/>
        <w:jc w:val="both"/>
        <w:rPr>
          <w:rFonts w:ascii="Arial" w:eastAsia="Times New Roman" w:hAnsi="Arial" w:cs="Times New Roman"/>
          <w:color w:val="auto"/>
          <w:sz w:val="24"/>
          <w:szCs w:val="20"/>
          <w:lang w:val="fi-FI"/>
        </w:rPr>
      </w:pPr>
    </w:p>
    <w:p w:rsidR="0045358B" w:rsidRDefault="0045358B" w:rsidP="0045358B">
      <w:pPr>
        <w:spacing w:after="0" w:line="240" w:lineRule="auto"/>
        <w:ind w:left="0" w:firstLine="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Vammaisten henkilöiden oikeuksien neuvottelukunta</w:t>
      </w:r>
    </w:p>
    <w:p w:rsidR="0045358B" w:rsidRDefault="0045358B" w:rsidP="0045358B">
      <w:pPr>
        <w:spacing w:after="0" w:line="240" w:lineRule="auto"/>
        <w:ind w:left="0" w:firstLine="1304"/>
        <w:jc w:val="both"/>
        <w:rPr>
          <w:rFonts w:ascii="Arial" w:eastAsia="Times New Roman" w:hAnsi="Arial" w:cs="Times New Roman"/>
          <w:color w:val="auto"/>
          <w:sz w:val="24"/>
          <w:szCs w:val="20"/>
          <w:lang w:val="fi-FI"/>
        </w:rPr>
      </w:pPr>
    </w:p>
    <w:p w:rsidR="0045358B" w:rsidRDefault="0045358B" w:rsidP="0045358B">
      <w:pPr>
        <w:spacing w:after="0" w:line="240" w:lineRule="auto"/>
        <w:ind w:left="0" w:firstLine="1304"/>
        <w:jc w:val="both"/>
        <w:rPr>
          <w:rFonts w:ascii="Arial" w:eastAsia="Times New Roman" w:hAnsi="Arial" w:cs="Times New Roman"/>
          <w:color w:val="auto"/>
          <w:sz w:val="24"/>
          <w:szCs w:val="20"/>
          <w:lang w:val="fi-FI"/>
        </w:rPr>
      </w:pPr>
    </w:p>
    <w:p w:rsidR="0045358B" w:rsidRDefault="0045358B" w:rsidP="0045358B">
      <w:pPr>
        <w:spacing w:after="0" w:line="240" w:lineRule="auto"/>
        <w:ind w:left="0" w:firstLine="1304"/>
        <w:jc w:val="both"/>
        <w:rPr>
          <w:rFonts w:ascii="Arial" w:eastAsia="Times New Roman" w:hAnsi="Arial" w:cs="Times New Roman"/>
          <w:color w:val="auto"/>
          <w:sz w:val="24"/>
          <w:szCs w:val="20"/>
          <w:lang w:val="fi-FI"/>
        </w:rPr>
      </w:pPr>
    </w:p>
    <w:p w:rsidR="0045358B" w:rsidRDefault="00F36966" w:rsidP="0045358B">
      <w:pPr>
        <w:spacing w:after="0" w:line="240" w:lineRule="auto"/>
        <w:ind w:left="0" w:firstLine="1304"/>
        <w:jc w:val="both"/>
        <w:rPr>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Eveliina Pöyhönen</w:t>
      </w:r>
      <w:r>
        <w:rPr>
          <w:rFonts w:ascii="Arial" w:eastAsia="Times New Roman" w:hAnsi="Arial" w:cs="Times New Roman"/>
          <w:color w:val="auto"/>
          <w:sz w:val="24"/>
          <w:szCs w:val="20"/>
          <w:lang w:val="fi-FI"/>
        </w:rPr>
        <w:tab/>
        <w:t>Merja Heikkonen</w:t>
      </w:r>
    </w:p>
    <w:p w:rsidR="0045358B" w:rsidRPr="0045358B" w:rsidRDefault="0045358B" w:rsidP="0045358B">
      <w:pPr>
        <w:spacing w:after="0" w:line="240" w:lineRule="auto"/>
        <w:ind w:left="0" w:firstLine="1304"/>
        <w:jc w:val="both"/>
        <w:rPr>
          <w:rStyle w:val="Sivunumero"/>
          <w:rFonts w:ascii="Arial" w:eastAsia="Times New Roman" w:hAnsi="Arial" w:cs="Times New Roman"/>
          <w:color w:val="auto"/>
          <w:sz w:val="24"/>
          <w:szCs w:val="20"/>
          <w:lang w:val="fi-FI"/>
        </w:rPr>
      </w:pPr>
      <w:r>
        <w:rPr>
          <w:rFonts w:ascii="Arial" w:eastAsia="Times New Roman" w:hAnsi="Arial" w:cs="Times New Roman"/>
          <w:color w:val="auto"/>
          <w:sz w:val="24"/>
          <w:szCs w:val="20"/>
          <w:lang w:val="fi-FI"/>
        </w:rPr>
        <w:t>puheenjohtaja</w:t>
      </w:r>
      <w:r>
        <w:rPr>
          <w:rFonts w:ascii="Arial" w:eastAsia="Times New Roman" w:hAnsi="Arial" w:cs="Times New Roman"/>
          <w:color w:val="auto"/>
          <w:sz w:val="24"/>
          <w:szCs w:val="20"/>
          <w:lang w:val="fi-FI"/>
        </w:rPr>
        <w:tab/>
        <w:t>pääsihteeri</w:t>
      </w:r>
    </w:p>
    <w:sectPr w:rsidR="0045358B" w:rsidRPr="0045358B" w:rsidSect="00C83653">
      <w:headerReference w:type="even" r:id="rId8"/>
      <w:headerReference w:type="default" r:id="rId9"/>
      <w:headerReference w:type="first" r:id="rId10"/>
      <w:footerReference w:type="first" r:id="rId11"/>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674" w:rsidRDefault="00CB4674" w:rsidP="006A5311">
      <w:pPr>
        <w:spacing w:after="0" w:line="240" w:lineRule="auto"/>
      </w:pPr>
      <w:r>
        <w:separator/>
      </w:r>
    </w:p>
    <w:p w:rsidR="00CB4674" w:rsidRDefault="00CB4674"/>
  </w:endnote>
  <w:endnote w:type="continuationSeparator" w:id="0">
    <w:p w:rsidR="00CB4674" w:rsidRDefault="00CB4674" w:rsidP="006A5311">
      <w:pPr>
        <w:spacing w:after="0" w:line="240" w:lineRule="auto"/>
      </w:pPr>
      <w:r>
        <w:continuationSeparator/>
      </w:r>
    </w:p>
    <w:p w:rsidR="00CB4674" w:rsidRDefault="00CB4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 xml:space="preserve">0295 16001, stm.fi, @STM_Uutiset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674" w:rsidRDefault="00CB4674" w:rsidP="006A5311">
      <w:pPr>
        <w:spacing w:after="0" w:line="240" w:lineRule="auto"/>
      </w:pPr>
      <w:r>
        <w:separator/>
      </w:r>
    </w:p>
    <w:p w:rsidR="00CB4674" w:rsidRDefault="00CB4674"/>
  </w:footnote>
  <w:footnote w:type="continuationSeparator" w:id="0">
    <w:p w:rsidR="00CB4674" w:rsidRDefault="00CB4674" w:rsidP="006A5311">
      <w:pPr>
        <w:spacing w:after="0" w:line="240" w:lineRule="auto"/>
      </w:pPr>
      <w:r>
        <w:continuationSeparator/>
      </w:r>
    </w:p>
    <w:p w:rsidR="00CB4674" w:rsidRDefault="00CB46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10" name="Kuva 10"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CB4674">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01244F">
      <w:rPr>
        <w:noProof/>
      </w:rPr>
      <w:t>2</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01244F">
      <w:rPr>
        <w:noProof/>
      </w:rPr>
      <w:t>7</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EF6A67" w:rsidRDefault="00CB4674" w:rsidP="00E13907">
    <w:pPr>
      <w:pStyle w:val="Yltunniste"/>
      <w:tabs>
        <w:tab w:val="clear" w:pos="4819"/>
        <w:tab w:val="clear" w:pos="9638"/>
        <w:tab w:val="left" w:pos="5480"/>
      </w:tabs>
      <w:rPr>
        <w:sz w:val="22"/>
        <w:szCs w:val="22"/>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44.2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3C66CD">
      <w:rPr>
        <w:sz w:val="22"/>
        <w:szCs w:val="22"/>
        <w:lang w:val="fi-FI"/>
      </w:rPr>
      <w:t>Pöytäkirja</w:t>
    </w:r>
  </w:p>
  <w:p w:rsidR="00F71F02" w:rsidRDefault="00F71F02" w:rsidP="00F71F02">
    <w:pPr>
      <w:pStyle w:val="Yltunniste"/>
      <w:tabs>
        <w:tab w:val="clear" w:pos="4819"/>
        <w:tab w:val="clear" w:pos="9638"/>
        <w:tab w:val="left" w:pos="5480"/>
      </w:tabs>
      <w:spacing w:after="0"/>
      <w:rPr>
        <w:rFonts w:ascii="Times New Roman" w:hAnsi="Times New Roman" w:cs="Times New Roman"/>
        <w:b w:val="0"/>
        <w:sz w:val="22"/>
        <w:szCs w:val="22"/>
        <w:lang w:val="fi-FI"/>
      </w:rPr>
    </w:pPr>
    <w:r>
      <w:rPr>
        <w:rFonts w:ascii="Times New Roman" w:hAnsi="Times New Roman" w:cs="Times New Roman"/>
        <w:b w:val="0"/>
        <w:sz w:val="22"/>
        <w:szCs w:val="22"/>
        <w:lang w:val="fi-FI"/>
      </w:rPr>
      <w:t>Vammaisten henkilöiden oikeuksien</w:t>
    </w:r>
    <w:r w:rsidR="009C0D66">
      <w:rPr>
        <w:rFonts w:ascii="Times New Roman" w:hAnsi="Times New Roman" w:cs="Times New Roman"/>
        <w:b w:val="0"/>
        <w:sz w:val="22"/>
        <w:szCs w:val="22"/>
        <w:lang w:val="fi-FI"/>
      </w:rPr>
      <w:tab/>
    </w:r>
    <w:r w:rsidR="003C66CD">
      <w:rPr>
        <w:rFonts w:ascii="Times New Roman" w:hAnsi="Times New Roman" w:cs="Times New Roman"/>
        <w:b w:val="0"/>
        <w:sz w:val="22"/>
        <w:szCs w:val="22"/>
        <w:lang w:val="fi-FI"/>
      </w:rPr>
      <w:t>6.11</w:t>
    </w:r>
    <w:r w:rsidR="009C0D66">
      <w:rPr>
        <w:rFonts w:ascii="Times New Roman" w:hAnsi="Times New Roman" w:cs="Times New Roman"/>
        <w:b w:val="0"/>
        <w:sz w:val="22"/>
        <w:szCs w:val="22"/>
        <w:lang w:val="fi-FI"/>
      </w:rPr>
      <w:t>.2018</w:t>
    </w:r>
  </w:p>
  <w:p w:rsidR="00210D2C" w:rsidRPr="00AB14C8" w:rsidRDefault="00F71F02" w:rsidP="00F71F02">
    <w:pPr>
      <w:pStyle w:val="Yltunniste"/>
      <w:tabs>
        <w:tab w:val="clear" w:pos="4819"/>
        <w:tab w:val="clear" w:pos="9638"/>
        <w:tab w:val="left" w:pos="5480"/>
      </w:tabs>
      <w:spacing w:after="0"/>
      <w:rPr>
        <w:lang w:val="fi-FI"/>
      </w:rPr>
    </w:pPr>
    <w:r>
      <w:rPr>
        <w:rFonts w:ascii="Times New Roman" w:hAnsi="Times New Roman" w:cs="Times New Roman"/>
        <w:b w:val="0"/>
        <w:sz w:val="22"/>
        <w:szCs w:val="22"/>
        <w:lang w:val="fi-FI"/>
      </w:rPr>
      <w:t>neuvottelukunta</w:t>
    </w:r>
    <w:r w:rsidR="00AB14C8" w:rsidRPr="00AB14C8">
      <w:rPr>
        <w:lang w:val="fi-F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29F7"/>
    <w:multiLevelType w:val="hybridMultilevel"/>
    <w:tmpl w:val="41A4940C"/>
    <w:lvl w:ilvl="0" w:tplc="23C6F02A">
      <w:numFmt w:val="bullet"/>
      <w:lvlText w:val=""/>
      <w:lvlJc w:val="left"/>
      <w:pPr>
        <w:ind w:left="1664" w:hanging="360"/>
      </w:pPr>
      <w:rPr>
        <w:rFonts w:ascii="Symbol" w:eastAsia="Times New Roman" w:hAnsi="Symbol"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3"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44F"/>
    <w:rsid w:val="000537A6"/>
    <w:rsid w:val="00065071"/>
    <w:rsid w:val="00084E33"/>
    <w:rsid w:val="00086DD4"/>
    <w:rsid w:val="000E2D5D"/>
    <w:rsid w:val="001237F2"/>
    <w:rsid w:val="00134230"/>
    <w:rsid w:val="00136334"/>
    <w:rsid w:val="00140E72"/>
    <w:rsid w:val="001448B3"/>
    <w:rsid w:val="0014734B"/>
    <w:rsid w:val="001665E8"/>
    <w:rsid w:val="001A50F1"/>
    <w:rsid w:val="001F03A4"/>
    <w:rsid w:val="001F29DE"/>
    <w:rsid w:val="00210D2C"/>
    <w:rsid w:val="00246F03"/>
    <w:rsid w:val="00280AC1"/>
    <w:rsid w:val="00290308"/>
    <w:rsid w:val="002A1664"/>
    <w:rsid w:val="002B2901"/>
    <w:rsid w:val="002C1C8D"/>
    <w:rsid w:val="002D67A5"/>
    <w:rsid w:val="00304DD4"/>
    <w:rsid w:val="00324A82"/>
    <w:rsid w:val="00325361"/>
    <w:rsid w:val="00330927"/>
    <w:rsid w:val="0035193C"/>
    <w:rsid w:val="00371413"/>
    <w:rsid w:val="003752B1"/>
    <w:rsid w:val="00380EB8"/>
    <w:rsid w:val="003C66CD"/>
    <w:rsid w:val="003E71FC"/>
    <w:rsid w:val="00407892"/>
    <w:rsid w:val="00432CCB"/>
    <w:rsid w:val="00440ADC"/>
    <w:rsid w:val="00451AFF"/>
    <w:rsid w:val="0045358B"/>
    <w:rsid w:val="004A14F8"/>
    <w:rsid w:val="004A6DDD"/>
    <w:rsid w:val="004B5BE1"/>
    <w:rsid w:val="0051640E"/>
    <w:rsid w:val="005522AB"/>
    <w:rsid w:val="00567233"/>
    <w:rsid w:val="005C7013"/>
    <w:rsid w:val="006303EC"/>
    <w:rsid w:val="00637B44"/>
    <w:rsid w:val="0064166D"/>
    <w:rsid w:val="0064683A"/>
    <w:rsid w:val="00655B1F"/>
    <w:rsid w:val="006668F6"/>
    <w:rsid w:val="0068467B"/>
    <w:rsid w:val="00696B53"/>
    <w:rsid w:val="006A5311"/>
    <w:rsid w:val="006D3D94"/>
    <w:rsid w:val="006D77F9"/>
    <w:rsid w:val="006E158F"/>
    <w:rsid w:val="006E1EAB"/>
    <w:rsid w:val="00707577"/>
    <w:rsid w:val="00727E95"/>
    <w:rsid w:val="0079208D"/>
    <w:rsid w:val="007963D4"/>
    <w:rsid w:val="00797240"/>
    <w:rsid w:val="007A04BE"/>
    <w:rsid w:val="007C3EC9"/>
    <w:rsid w:val="007C6597"/>
    <w:rsid w:val="007E3307"/>
    <w:rsid w:val="007E3E45"/>
    <w:rsid w:val="00817C61"/>
    <w:rsid w:val="00823436"/>
    <w:rsid w:val="00823CC0"/>
    <w:rsid w:val="00845B58"/>
    <w:rsid w:val="008504AF"/>
    <w:rsid w:val="008642CE"/>
    <w:rsid w:val="00880646"/>
    <w:rsid w:val="008A7EA2"/>
    <w:rsid w:val="008E3E5C"/>
    <w:rsid w:val="008F5129"/>
    <w:rsid w:val="00916506"/>
    <w:rsid w:val="00931064"/>
    <w:rsid w:val="009638F8"/>
    <w:rsid w:val="009655DF"/>
    <w:rsid w:val="009858E5"/>
    <w:rsid w:val="009A767E"/>
    <w:rsid w:val="009C0D66"/>
    <w:rsid w:val="009C251D"/>
    <w:rsid w:val="009C528B"/>
    <w:rsid w:val="00A60703"/>
    <w:rsid w:val="00A75266"/>
    <w:rsid w:val="00A75A38"/>
    <w:rsid w:val="00A843D9"/>
    <w:rsid w:val="00AA0D80"/>
    <w:rsid w:val="00AB14C8"/>
    <w:rsid w:val="00AC019E"/>
    <w:rsid w:val="00AD502B"/>
    <w:rsid w:val="00B22A56"/>
    <w:rsid w:val="00B563D7"/>
    <w:rsid w:val="00BA7719"/>
    <w:rsid w:val="00BD63CB"/>
    <w:rsid w:val="00C03F6C"/>
    <w:rsid w:val="00C12148"/>
    <w:rsid w:val="00C1674F"/>
    <w:rsid w:val="00C23EB3"/>
    <w:rsid w:val="00C7008F"/>
    <w:rsid w:val="00C83653"/>
    <w:rsid w:val="00CA35AF"/>
    <w:rsid w:val="00CA623D"/>
    <w:rsid w:val="00CB4674"/>
    <w:rsid w:val="00CB4FCF"/>
    <w:rsid w:val="00CD3DD6"/>
    <w:rsid w:val="00D177F6"/>
    <w:rsid w:val="00D21510"/>
    <w:rsid w:val="00D2576F"/>
    <w:rsid w:val="00D607A8"/>
    <w:rsid w:val="00D62B7E"/>
    <w:rsid w:val="00D74A3F"/>
    <w:rsid w:val="00D77648"/>
    <w:rsid w:val="00D7774F"/>
    <w:rsid w:val="00DC40EA"/>
    <w:rsid w:val="00E13907"/>
    <w:rsid w:val="00E3311F"/>
    <w:rsid w:val="00E456CE"/>
    <w:rsid w:val="00E60B8A"/>
    <w:rsid w:val="00E7226E"/>
    <w:rsid w:val="00E732CD"/>
    <w:rsid w:val="00E7485B"/>
    <w:rsid w:val="00EC01CC"/>
    <w:rsid w:val="00ED3ABC"/>
    <w:rsid w:val="00EF5D43"/>
    <w:rsid w:val="00EF6A67"/>
    <w:rsid w:val="00F36966"/>
    <w:rsid w:val="00F435D2"/>
    <w:rsid w:val="00F4383D"/>
    <w:rsid w:val="00F71F02"/>
    <w:rsid w:val="00F827B0"/>
    <w:rsid w:val="00F96796"/>
    <w:rsid w:val="00F97413"/>
    <w:rsid w:val="00FD56EB"/>
    <w:rsid w:val="00FF2C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Sivunumero">
    <w:name w:val="page number"/>
    <w:basedOn w:val="Kappaleenoletusfontti"/>
    <w:semiHidden/>
    <w:rsid w:val="00F71F02"/>
  </w:style>
  <w:style w:type="paragraph" w:customStyle="1" w:styleId="VMluettelonumeroin">
    <w:name w:val="VM_luettelo_numeroin"/>
    <w:basedOn w:val="Normaali"/>
    <w:qFormat/>
    <w:rsid w:val="00B22A56"/>
    <w:pPr>
      <w:numPr>
        <w:numId w:val="3"/>
      </w:numPr>
      <w:spacing w:after="0" w:line="240" w:lineRule="auto"/>
      <w:ind w:left="2965" w:hanging="357"/>
    </w:pPr>
    <w:rPr>
      <w:rFonts w:ascii="Times New Roman" w:eastAsia="Times New Roman" w:hAnsi="Times New Roman" w:cs="Times New Roman"/>
      <w:color w:val="auto"/>
      <w:sz w:val="24"/>
      <w:lang w:val="fi-FI" w:eastAsia="fi-FI"/>
    </w:rPr>
  </w:style>
  <w:style w:type="character" w:styleId="Hyperlinkki">
    <w:name w:val="Hyperlink"/>
    <w:basedOn w:val="Kappaleenoletusfontti"/>
    <w:uiPriority w:val="99"/>
    <w:semiHidden/>
    <w:unhideWhenUsed/>
    <w:rsid w:val="00B22A56"/>
    <w:rPr>
      <w:color w:val="0563C1"/>
      <w:u w:val="single"/>
    </w:rPr>
  </w:style>
  <w:style w:type="paragraph" w:styleId="Vaintekstin">
    <w:name w:val="Plain Text"/>
    <w:basedOn w:val="Normaali"/>
    <w:link w:val="VaintekstinChar"/>
    <w:uiPriority w:val="99"/>
    <w:unhideWhenUsed/>
    <w:rsid w:val="00B22A56"/>
    <w:pPr>
      <w:spacing w:after="0" w:line="240" w:lineRule="auto"/>
      <w:ind w:left="0"/>
    </w:pPr>
    <w:rPr>
      <w:rFonts w:ascii="Consolas" w:hAnsi="Consolas" w:cs="Times New Roman"/>
      <w:color w:val="auto"/>
      <w:sz w:val="21"/>
      <w:szCs w:val="21"/>
      <w:lang w:val="fi-FI"/>
    </w:rPr>
  </w:style>
  <w:style w:type="character" w:customStyle="1" w:styleId="VaintekstinChar">
    <w:name w:val="Vain tekstinä Char"/>
    <w:basedOn w:val="Kappaleenoletusfontti"/>
    <w:link w:val="Vaintekstin"/>
    <w:uiPriority w:val="99"/>
    <w:rsid w:val="00B22A56"/>
    <w:rPr>
      <w:rFonts w:ascii="Consolas" w:hAnsi="Consolas" w:cs="Times New Roman"/>
      <w:sz w:val="21"/>
      <w:szCs w:val="21"/>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98186-E6F8-4A4A-B20B-1FB1C49A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1343</Words>
  <Characters>10880</Characters>
  <Application>Microsoft Office Word</Application>
  <DocSecurity>0</DocSecurity>
  <Lines>90</Lines>
  <Paragraphs>24</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Hoffrén Tea (STM)</cp:lastModifiedBy>
  <cp:revision>2</cp:revision>
  <cp:lastPrinted>2019-01-25T09:21:00Z</cp:lastPrinted>
  <dcterms:created xsi:type="dcterms:W3CDTF">2019-06-28T06:40:00Z</dcterms:created>
  <dcterms:modified xsi:type="dcterms:W3CDTF">2019-06-28T06:40:00Z</dcterms:modified>
</cp:coreProperties>
</file>